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C9C" w:rsidRPr="007C2C9C" w:rsidRDefault="00443023" w:rsidP="007C2C9C">
      <w:pPr>
        <w:widowControl/>
        <w:suppressAutoHyphens/>
        <w:autoSpaceDE/>
        <w:jc w:val="center"/>
        <w:textAlignment w:val="baseline"/>
        <w:rPr>
          <w:rFonts w:eastAsia="Calibri" w:cs="Mangal"/>
          <w:b/>
          <w:sz w:val="24"/>
          <w:szCs w:val="24"/>
          <w:lang w:val="ru-RU"/>
        </w:rPr>
      </w:pPr>
      <w:r>
        <w:rPr>
          <w:rFonts w:eastAsia="Calibri" w:cs="Mangal"/>
          <w:b/>
          <w:sz w:val="24"/>
          <w:szCs w:val="24"/>
          <w:lang w:val="ru-RU"/>
        </w:rPr>
        <w:t xml:space="preserve"> </w:t>
      </w:r>
      <w:r w:rsidR="00E03403">
        <w:rPr>
          <w:rFonts w:eastAsia="Calibri" w:cs="Mangal"/>
          <w:b/>
          <w:sz w:val="24"/>
          <w:szCs w:val="24"/>
          <w:lang w:val="ru-RU"/>
        </w:rPr>
        <w:t xml:space="preserve">(проект) </w:t>
      </w:r>
      <w:r w:rsidR="007C2C9C" w:rsidRPr="007C2C9C">
        <w:rPr>
          <w:rFonts w:eastAsia="Calibri" w:cs="Mangal"/>
          <w:b/>
          <w:sz w:val="24"/>
          <w:szCs w:val="24"/>
          <w:lang w:val="ru-RU"/>
        </w:rPr>
        <w:t>КОНТРАКТ №_</w:t>
      </w:r>
    </w:p>
    <w:p w:rsidR="007C2C9C" w:rsidRPr="007C2C9C" w:rsidRDefault="007C2C9C" w:rsidP="007C2C9C">
      <w:pPr>
        <w:shd w:val="clear" w:color="auto" w:fill="FFFFFF"/>
        <w:tabs>
          <w:tab w:val="left" w:pos="5438"/>
          <w:tab w:val="left" w:leader="underscore" w:pos="6072"/>
          <w:tab w:val="left" w:leader="underscore" w:pos="7655"/>
        </w:tabs>
        <w:suppressAutoHyphens/>
        <w:autoSpaceDE/>
        <w:ind w:firstLine="709"/>
        <w:jc w:val="center"/>
        <w:textAlignment w:val="baseline"/>
        <w:rPr>
          <w:rFonts w:eastAsia="SimSun" w:cs="Mangal"/>
          <w:b/>
          <w:kern w:val="3"/>
          <w:sz w:val="24"/>
          <w:szCs w:val="24"/>
          <w:lang w:val="ru-RU" w:eastAsia="ar-SA" w:bidi="hi-IN"/>
        </w:rPr>
      </w:pPr>
    </w:p>
    <w:p w:rsidR="00995032" w:rsidRDefault="007C2C9C" w:rsidP="00995032">
      <w:pPr>
        <w:suppressAutoHyphens/>
        <w:autoSpaceDE/>
        <w:jc w:val="center"/>
        <w:textAlignment w:val="baseline"/>
        <w:rPr>
          <w:rFonts w:eastAsia="SimSun" w:cs="Mangal"/>
          <w:kern w:val="3"/>
          <w:sz w:val="24"/>
          <w:szCs w:val="24"/>
          <w:lang w:val="ru-RU" w:eastAsia="zh-CN" w:bidi="hi-IN"/>
        </w:rPr>
      </w:pPr>
      <w:r w:rsidRPr="007C2C9C">
        <w:rPr>
          <w:rFonts w:eastAsia="SimSun" w:cs="Mangal"/>
          <w:kern w:val="3"/>
          <w:sz w:val="24"/>
          <w:szCs w:val="24"/>
          <w:lang w:val="ru-RU" w:eastAsia="zh-CN" w:bidi="hi-IN"/>
        </w:rPr>
        <w:t xml:space="preserve">ИКЗ: </w:t>
      </w:r>
      <w:r w:rsidR="00995032" w:rsidRPr="00995032">
        <w:rPr>
          <w:rFonts w:eastAsia="SimSun" w:cs="Mangal"/>
          <w:kern w:val="3"/>
          <w:sz w:val="24"/>
          <w:szCs w:val="24"/>
          <w:lang w:val="ru-RU" w:eastAsia="zh-CN" w:bidi="hi-IN"/>
        </w:rPr>
        <w:t>243910400252091040100100200004329244</w:t>
      </w:r>
    </w:p>
    <w:p w:rsidR="007C2C9C" w:rsidRPr="007C2C9C" w:rsidRDefault="007C2C9C" w:rsidP="00995032">
      <w:pPr>
        <w:suppressAutoHyphens/>
        <w:autoSpaceDE/>
        <w:jc w:val="center"/>
        <w:textAlignment w:val="baseline"/>
        <w:rPr>
          <w:rFonts w:cs="Mangal"/>
          <w:kern w:val="3"/>
          <w:sz w:val="24"/>
          <w:szCs w:val="24"/>
          <w:lang w:val="ru-RU" w:eastAsia="ar-SA"/>
        </w:rPr>
      </w:pPr>
      <w:proofErr w:type="spellStart"/>
      <w:r w:rsidRPr="007C2C9C">
        <w:rPr>
          <w:rFonts w:eastAsia="SimSun" w:cs="Mangal"/>
          <w:color w:val="000000"/>
          <w:kern w:val="3"/>
          <w:sz w:val="24"/>
          <w:szCs w:val="24"/>
          <w:shd w:val="clear" w:color="auto" w:fill="FFFFFF"/>
          <w:lang w:val="ru-RU" w:eastAsia="zh-CN" w:bidi="hi-IN"/>
        </w:rPr>
        <w:t>пгт</w:t>
      </w:r>
      <w:proofErr w:type="spellEnd"/>
      <w:r w:rsidRPr="007C2C9C">
        <w:rPr>
          <w:rFonts w:eastAsia="SimSun" w:cs="Mangal"/>
          <w:color w:val="000000"/>
          <w:kern w:val="3"/>
          <w:sz w:val="24"/>
          <w:szCs w:val="24"/>
          <w:shd w:val="clear" w:color="auto" w:fill="FFFFFF"/>
          <w:lang w:val="ru-RU" w:eastAsia="zh-CN" w:bidi="hi-IN"/>
        </w:rPr>
        <w:t>. Куйбышево</w:t>
      </w:r>
      <w:r w:rsidRPr="007C2C9C">
        <w:rPr>
          <w:rFonts w:cs="Mangal"/>
          <w:kern w:val="3"/>
          <w:sz w:val="24"/>
          <w:szCs w:val="24"/>
          <w:lang w:val="ru-RU" w:eastAsia="ar-SA"/>
        </w:rPr>
        <w:tab/>
      </w:r>
      <w:r w:rsidRPr="007C2C9C">
        <w:rPr>
          <w:rFonts w:cs="Mangal"/>
          <w:kern w:val="3"/>
          <w:sz w:val="24"/>
          <w:szCs w:val="24"/>
          <w:lang w:val="ru-RU" w:eastAsia="ar-SA"/>
        </w:rPr>
        <w:tab/>
        <w:t xml:space="preserve">                    </w:t>
      </w:r>
      <w:r w:rsidR="00E03403">
        <w:rPr>
          <w:rFonts w:cs="Mangal"/>
          <w:kern w:val="3"/>
          <w:sz w:val="24"/>
          <w:szCs w:val="24"/>
          <w:lang w:val="ru-RU" w:eastAsia="ar-SA"/>
        </w:rPr>
        <w:t xml:space="preserve">                            </w:t>
      </w:r>
      <w:r w:rsidR="00E03403">
        <w:rPr>
          <w:rFonts w:cs="Mangal"/>
          <w:kern w:val="3"/>
          <w:sz w:val="24"/>
          <w:szCs w:val="24"/>
          <w:lang w:val="ru-RU" w:eastAsia="ar-SA"/>
        </w:rPr>
        <w:tab/>
        <w:t xml:space="preserve">  ____2024</w:t>
      </w:r>
      <w:r w:rsidRPr="007C2C9C">
        <w:rPr>
          <w:rFonts w:cs="Mangal"/>
          <w:kern w:val="3"/>
          <w:sz w:val="24"/>
          <w:szCs w:val="24"/>
          <w:lang w:val="ru-RU" w:eastAsia="ar-SA"/>
        </w:rPr>
        <w:t xml:space="preserve"> г.</w:t>
      </w:r>
    </w:p>
    <w:p w:rsidR="007C2C9C" w:rsidRPr="007C2C9C" w:rsidRDefault="007C2C9C" w:rsidP="007C2C9C">
      <w:pPr>
        <w:widowControl/>
        <w:suppressAutoHyphens/>
        <w:autoSpaceDE/>
        <w:ind w:firstLine="567"/>
        <w:textAlignment w:val="baseline"/>
        <w:rPr>
          <w:rFonts w:cs="Mangal"/>
          <w:kern w:val="3"/>
          <w:sz w:val="24"/>
          <w:szCs w:val="24"/>
          <w:lang w:val="ru-RU" w:eastAsia="ar-SA"/>
        </w:rPr>
      </w:pPr>
    </w:p>
    <w:p w:rsidR="007C2C9C" w:rsidRPr="007C2C9C" w:rsidRDefault="007C2C9C" w:rsidP="007C2C9C">
      <w:pPr>
        <w:suppressAutoHyphens/>
        <w:ind w:firstLine="851"/>
        <w:jc w:val="both"/>
        <w:textAlignment w:val="baseline"/>
        <w:rPr>
          <w:rFonts w:eastAsia="SimSun" w:cs="Mangal"/>
          <w:kern w:val="3"/>
          <w:sz w:val="24"/>
          <w:szCs w:val="24"/>
          <w:lang w:val="ru-RU" w:eastAsia="zh-CN" w:bidi="hi-IN"/>
        </w:rPr>
      </w:pPr>
      <w:proofErr w:type="gramStart"/>
      <w:r w:rsidRPr="007C2C9C">
        <w:rPr>
          <w:rFonts w:eastAsia="SimSun" w:cs="Mangal"/>
          <w:b/>
          <w:kern w:val="3"/>
          <w:sz w:val="24"/>
          <w:szCs w:val="24"/>
          <w:lang w:val="ru-RU" w:eastAsia="zh-CN" w:bidi="hi-IN"/>
        </w:rPr>
        <w:t>Администрация Куйбышевского сельского поселения Бахчисарайского района Республики Крым</w:t>
      </w:r>
      <w:r w:rsidRPr="007C2C9C">
        <w:rPr>
          <w:rFonts w:eastAsia="SimSun" w:cs="Mangal"/>
          <w:kern w:val="3"/>
          <w:sz w:val="24"/>
          <w:szCs w:val="24"/>
          <w:lang w:val="ru-RU" w:eastAsia="zh-CN" w:bidi="hi-IN"/>
        </w:rPr>
        <w:t xml:space="preserve">, именуемая в дальнейшем – </w:t>
      </w:r>
      <w:r w:rsidRPr="007C2C9C">
        <w:rPr>
          <w:rFonts w:eastAsia="SimSun" w:cs="Mangal"/>
          <w:b/>
          <w:kern w:val="3"/>
          <w:sz w:val="24"/>
          <w:szCs w:val="24"/>
          <w:lang w:val="ru-RU" w:eastAsia="zh-CN" w:bidi="hi-IN"/>
        </w:rPr>
        <w:t>«Заказчик»</w:t>
      </w:r>
      <w:r w:rsidRPr="007C2C9C">
        <w:rPr>
          <w:rFonts w:eastAsia="SimSun" w:cs="Mangal"/>
          <w:kern w:val="3"/>
          <w:sz w:val="24"/>
          <w:szCs w:val="24"/>
          <w:lang w:val="ru-RU" w:eastAsia="zh-CN" w:bidi="hi-IN"/>
        </w:rPr>
        <w:t xml:space="preserve">, в лице председателя Куйбышевского сельского совета-главы администрации Куйбышевского сельского поселения </w:t>
      </w:r>
      <w:r w:rsidR="00024E77">
        <w:rPr>
          <w:rFonts w:eastAsia="SimSun" w:cs="Mangal"/>
          <w:kern w:val="3"/>
          <w:sz w:val="24"/>
          <w:szCs w:val="24"/>
          <w:lang w:val="ru-RU" w:eastAsia="zh-CN" w:bidi="hi-IN"/>
        </w:rPr>
        <w:t>___________________________</w:t>
      </w:r>
      <w:r w:rsidRPr="007C2C9C">
        <w:rPr>
          <w:rFonts w:eastAsia="SimSun" w:cs="Mangal"/>
          <w:kern w:val="3"/>
          <w:sz w:val="24"/>
          <w:szCs w:val="24"/>
          <w:lang w:val="ru-RU" w:eastAsia="zh-CN" w:bidi="hi-IN"/>
        </w:rPr>
        <w:t>, действующего на основании Устава муниципального образования Куйбышевское сельское поселение, с одной стороны</w:t>
      </w:r>
      <w:r w:rsidRPr="007C2C9C">
        <w:rPr>
          <w:rFonts w:eastAsia="SimSun" w:cs="Mangal"/>
          <w:kern w:val="3"/>
          <w:sz w:val="24"/>
          <w:szCs w:val="24"/>
          <w:lang w:val="ru-RU" w:eastAsia="ru-RU" w:bidi="hi-IN"/>
        </w:rPr>
        <w:t xml:space="preserve">, и </w:t>
      </w:r>
      <w:r w:rsidR="00E03403">
        <w:rPr>
          <w:rFonts w:eastAsia="SimSun" w:cs="Mangal"/>
          <w:kern w:val="3"/>
          <w:sz w:val="24"/>
          <w:szCs w:val="24"/>
          <w:lang w:val="ru-RU" w:eastAsia="ru-RU" w:bidi="hi-IN"/>
        </w:rPr>
        <w:t>_______________</w:t>
      </w:r>
      <w:r w:rsidR="00A635F9">
        <w:rPr>
          <w:rFonts w:eastAsia="SimSun" w:cs="Mangal"/>
          <w:kern w:val="3"/>
          <w:sz w:val="24"/>
          <w:szCs w:val="24"/>
          <w:lang w:val="ru-RU" w:eastAsia="ru-RU" w:bidi="hi-IN"/>
        </w:rPr>
        <w:t>, именуемая</w:t>
      </w:r>
      <w:r w:rsidRPr="007C2C9C">
        <w:rPr>
          <w:rFonts w:eastAsia="SimSun" w:cs="Mangal"/>
          <w:kern w:val="3"/>
          <w:sz w:val="24"/>
          <w:szCs w:val="24"/>
          <w:lang w:val="ru-RU" w:eastAsia="ru-RU" w:bidi="hi-IN"/>
        </w:rPr>
        <w:t xml:space="preserve">_ в дальнейшем </w:t>
      </w:r>
      <w:r w:rsidRPr="007C2C9C">
        <w:rPr>
          <w:rFonts w:eastAsia="SimSun" w:cs="Mangal"/>
          <w:b/>
          <w:kern w:val="3"/>
          <w:sz w:val="24"/>
          <w:szCs w:val="24"/>
          <w:lang w:val="ru-RU" w:eastAsia="ru-RU" w:bidi="hi-IN"/>
        </w:rPr>
        <w:t>«</w:t>
      </w:r>
      <w:r w:rsidRPr="007C2C9C">
        <w:rPr>
          <w:rFonts w:eastAsia="SimSun" w:cs="Mangal"/>
          <w:b/>
          <w:kern w:val="3"/>
          <w:sz w:val="24"/>
          <w:szCs w:val="24"/>
          <w:lang w:val="ru-RU" w:eastAsia="zh-CN" w:bidi="hi-IN"/>
        </w:rPr>
        <w:t>Подрядчик</w:t>
      </w:r>
      <w:r w:rsidRPr="007C2C9C">
        <w:rPr>
          <w:rFonts w:eastAsia="SimSun" w:cs="Mangal"/>
          <w:b/>
          <w:kern w:val="3"/>
          <w:sz w:val="24"/>
          <w:szCs w:val="24"/>
          <w:lang w:val="ru-RU" w:eastAsia="ru-RU" w:bidi="hi-IN"/>
        </w:rPr>
        <w:t>»</w:t>
      </w:r>
      <w:r w:rsidRPr="007C2C9C">
        <w:rPr>
          <w:rFonts w:eastAsia="SimSun" w:cs="Mangal"/>
          <w:kern w:val="3"/>
          <w:sz w:val="24"/>
          <w:szCs w:val="24"/>
          <w:lang w:val="ru-RU" w:eastAsia="ru-RU" w:bidi="hi-IN"/>
        </w:rPr>
        <w:t>, в лице</w:t>
      </w:r>
      <w:r w:rsidR="00A635F9">
        <w:rPr>
          <w:rFonts w:eastAsia="SimSun" w:cs="Mangal"/>
          <w:kern w:val="3"/>
          <w:sz w:val="24"/>
          <w:szCs w:val="24"/>
          <w:lang w:val="ru-RU" w:eastAsia="ru-RU" w:bidi="hi-IN"/>
        </w:rPr>
        <w:t xml:space="preserve"> </w:t>
      </w:r>
      <w:r w:rsidR="00E03403">
        <w:rPr>
          <w:rFonts w:eastAsia="SimSun" w:cs="Mangal"/>
          <w:kern w:val="3"/>
          <w:sz w:val="24"/>
          <w:szCs w:val="24"/>
          <w:lang w:val="ru-RU" w:eastAsia="ru-RU" w:bidi="hi-IN"/>
        </w:rPr>
        <w:t>_________________</w:t>
      </w:r>
      <w:r w:rsidR="00A635F9">
        <w:rPr>
          <w:rFonts w:eastAsia="SimSun" w:cs="Mangal"/>
          <w:kern w:val="3"/>
          <w:sz w:val="24"/>
          <w:szCs w:val="24"/>
          <w:lang w:val="ru-RU" w:eastAsia="ru-RU" w:bidi="hi-IN"/>
        </w:rPr>
        <w:t>,</w:t>
      </w:r>
      <w:r w:rsidRPr="007C2C9C">
        <w:rPr>
          <w:rFonts w:eastAsia="SimSun" w:cs="Mangal"/>
          <w:kern w:val="3"/>
          <w:sz w:val="24"/>
          <w:szCs w:val="24"/>
          <w:lang w:val="ru-RU" w:eastAsia="ru-RU" w:bidi="hi-IN"/>
        </w:rPr>
        <w:t xml:space="preserve"> действующего на основании </w:t>
      </w:r>
      <w:r w:rsidR="00E03403">
        <w:rPr>
          <w:rFonts w:eastAsia="SimSun" w:cs="Mangal"/>
          <w:kern w:val="3"/>
          <w:sz w:val="24"/>
          <w:szCs w:val="24"/>
          <w:lang w:val="ru-RU" w:eastAsia="ru-RU" w:bidi="hi-IN"/>
        </w:rPr>
        <w:t>_____________________________</w:t>
      </w:r>
      <w:r w:rsidRPr="007C2C9C">
        <w:rPr>
          <w:rFonts w:eastAsia="SimSun" w:cs="Mangal"/>
          <w:kern w:val="3"/>
          <w:sz w:val="24"/>
          <w:szCs w:val="24"/>
          <w:lang w:val="ru-RU" w:eastAsia="ru-RU" w:bidi="hi-IN"/>
        </w:rPr>
        <w:t xml:space="preserve">, с другой стороны, в дальнейшем именуемые «Стороны», а по отдельности «Сторона», </w:t>
      </w:r>
      <w:r w:rsidRPr="007C2C9C">
        <w:rPr>
          <w:rFonts w:eastAsia="SimSun" w:cs="Mangal"/>
          <w:kern w:val="3"/>
          <w:sz w:val="24"/>
          <w:szCs w:val="24"/>
          <w:lang w:val="ru-RU" w:eastAsia="zh-CN" w:bidi="hi-IN"/>
        </w:rPr>
        <w:t>с соблюдением требований Гражданского кодекса</w:t>
      </w:r>
      <w:proofErr w:type="gramEnd"/>
      <w:r w:rsidRPr="007C2C9C">
        <w:rPr>
          <w:rFonts w:eastAsia="SimSun" w:cs="Mangal"/>
          <w:kern w:val="3"/>
          <w:sz w:val="24"/>
          <w:szCs w:val="24"/>
          <w:lang w:val="ru-RU" w:eastAsia="zh-CN" w:bidi="hi-IN"/>
        </w:rPr>
        <w:t xml:space="preserve"> Российской Федерации,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Pr="007C2C9C">
        <w:rPr>
          <w:rFonts w:eastAsia="SimSun" w:cs="Mangal"/>
          <w:color w:val="000000"/>
          <w:kern w:val="3"/>
          <w:sz w:val="24"/>
          <w:szCs w:val="24"/>
          <w:lang w:val="ru-RU" w:eastAsia="zh-CN" w:bidi="hi-IN"/>
        </w:rPr>
        <w:t>на основании Распоряжения Главы Республики Крым (Об определении единственного подрядчика) №</w:t>
      </w:r>
      <w:r w:rsidR="00E03403">
        <w:rPr>
          <w:rFonts w:eastAsia="SimSun" w:cs="Mangal"/>
          <w:color w:val="000000"/>
          <w:kern w:val="3"/>
          <w:sz w:val="24"/>
          <w:szCs w:val="24"/>
          <w:lang w:val="ru-RU" w:eastAsia="zh-CN" w:bidi="hi-IN"/>
        </w:rPr>
        <w:t>___</w:t>
      </w:r>
      <w:r w:rsidR="009C7CBD">
        <w:rPr>
          <w:rFonts w:eastAsia="SimSun" w:cs="Mangal"/>
          <w:color w:val="000000"/>
          <w:kern w:val="3"/>
          <w:sz w:val="24"/>
          <w:szCs w:val="24"/>
          <w:lang w:val="ru-RU" w:eastAsia="zh-CN" w:bidi="hi-IN"/>
        </w:rPr>
        <w:t xml:space="preserve"> от</w:t>
      </w:r>
      <w:r w:rsidRPr="007C2C9C">
        <w:rPr>
          <w:rFonts w:eastAsia="SimSun" w:cs="Mangal"/>
          <w:color w:val="000000"/>
          <w:kern w:val="3"/>
          <w:sz w:val="24"/>
          <w:szCs w:val="24"/>
          <w:lang w:val="ru-RU" w:eastAsia="zh-CN" w:bidi="hi-IN"/>
        </w:rPr>
        <w:t xml:space="preserve"> </w:t>
      </w:r>
      <w:r w:rsidR="00E03403">
        <w:rPr>
          <w:rFonts w:eastAsia="SimSun" w:cs="Mangal"/>
          <w:color w:val="000000"/>
          <w:kern w:val="3"/>
          <w:sz w:val="24"/>
          <w:szCs w:val="24"/>
          <w:lang w:val="ru-RU" w:eastAsia="zh-CN" w:bidi="hi-IN"/>
        </w:rPr>
        <w:t>______________</w:t>
      </w:r>
      <w:r w:rsidR="009C7CBD">
        <w:rPr>
          <w:rFonts w:eastAsia="SimSun" w:cs="Mangal"/>
          <w:color w:val="000000"/>
          <w:kern w:val="3"/>
          <w:sz w:val="24"/>
          <w:szCs w:val="24"/>
          <w:lang w:val="ru-RU" w:eastAsia="zh-CN" w:bidi="hi-IN"/>
        </w:rPr>
        <w:t xml:space="preserve"> </w:t>
      </w:r>
      <w:r w:rsidRPr="007C2C9C">
        <w:rPr>
          <w:rFonts w:eastAsia="SimSun" w:cs="Mangal"/>
          <w:color w:val="000000"/>
          <w:kern w:val="3"/>
          <w:sz w:val="24"/>
          <w:szCs w:val="24"/>
          <w:lang w:val="ru-RU" w:eastAsia="zh-CN" w:bidi="hi-IN"/>
        </w:rPr>
        <w:t>года</w:t>
      </w:r>
      <w:r w:rsidRPr="007C2C9C">
        <w:rPr>
          <w:rFonts w:eastAsia="SimSun" w:cs="Mangal"/>
          <w:kern w:val="3"/>
          <w:sz w:val="24"/>
          <w:szCs w:val="24"/>
          <w:lang w:val="ru-RU" w:eastAsia="zh-CN" w:bidi="hi-IN"/>
        </w:rPr>
        <w:t>, заключили настоящий контракт (далее – Контракт) о нижеследующем:</w:t>
      </w:r>
    </w:p>
    <w:p w:rsidR="007C2C9C" w:rsidRPr="007C2C9C" w:rsidRDefault="007C2C9C" w:rsidP="007C2C9C">
      <w:pPr>
        <w:suppressAutoHyphens/>
        <w:autoSpaceDE/>
        <w:autoSpaceDN/>
        <w:ind w:left="33" w:firstLine="534"/>
        <w:jc w:val="both"/>
        <w:rPr>
          <w:rFonts w:eastAsia="Andale Sans UI"/>
          <w:kern w:val="1"/>
          <w:sz w:val="24"/>
          <w:szCs w:val="24"/>
          <w:shd w:val="clear" w:color="auto" w:fill="FFFFFF"/>
          <w:lang w:val="ru-RU" w:eastAsia="fa-IR" w:bidi="fa-IR"/>
        </w:rPr>
      </w:pPr>
    </w:p>
    <w:p w:rsidR="007C2C9C" w:rsidRPr="007C2C9C" w:rsidRDefault="007C2C9C" w:rsidP="007C2C9C">
      <w:pPr>
        <w:widowControl/>
        <w:suppressAutoHyphens/>
        <w:autoSpaceDE/>
        <w:jc w:val="center"/>
        <w:textAlignment w:val="baseline"/>
        <w:rPr>
          <w:b/>
          <w:bCs/>
          <w:kern w:val="3"/>
          <w:sz w:val="24"/>
          <w:szCs w:val="24"/>
          <w:lang w:val="ru-RU" w:eastAsia="zh-CN"/>
        </w:rPr>
      </w:pPr>
      <w:r w:rsidRPr="007C2C9C">
        <w:rPr>
          <w:b/>
          <w:bCs/>
          <w:kern w:val="3"/>
          <w:sz w:val="24"/>
          <w:szCs w:val="24"/>
          <w:lang w:val="ru-RU" w:eastAsia="zh-CN"/>
        </w:rPr>
        <w:t>1. ПРЕДМЕТ КОНТРАКТА</w:t>
      </w:r>
    </w:p>
    <w:p w:rsidR="007C2C9C" w:rsidRPr="007C2C9C" w:rsidRDefault="007C2C9C" w:rsidP="007C2C9C">
      <w:pPr>
        <w:widowControl/>
        <w:suppressAutoHyphens/>
        <w:autoSpaceDE/>
        <w:ind w:firstLine="567"/>
        <w:jc w:val="both"/>
        <w:textAlignment w:val="baseline"/>
        <w:rPr>
          <w:kern w:val="3"/>
          <w:sz w:val="24"/>
          <w:szCs w:val="24"/>
          <w:lang w:val="ru-RU" w:eastAsia="zh-CN"/>
        </w:rPr>
      </w:pPr>
      <w:r w:rsidRPr="007C2C9C">
        <w:rPr>
          <w:kern w:val="3"/>
          <w:sz w:val="24"/>
          <w:szCs w:val="24"/>
          <w:lang w:val="ru-RU" w:eastAsia="zh-CN"/>
        </w:rPr>
        <w:t xml:space="preserve">1.1. По настоящему Контракту Подрядчик обязуется </w:t>
      </w:r>
      <w:r w:rsidR="00024E77">
        <w:rPr>
          <w:kern w:val="3"/>
          <w:sz w:val="24"/>
          <w:szCs w:val="24"/>
          <w:lang w:val="ru-RU" w:eastAsia="zh-CN"/>
        </w:rPr>
        <w:t xml:space="preserve">выполнить </w:t>
      </w:r>
      <w:r w:rsidR="00024E77" w:rsidRPr="00024E77">
        <w:rPr>
          <w:kern w:val="3"/>
          <w:sz w:val="24"/>
          <w:szCs w:val="24"/>
          <w:lang w:val="ru-RU" w:eastAsia="zh-CN"/>
        </w:rPr>
        <w:t>работы по благоустройству территорий на объекте: «</w:t>
      </w:r>
      <w:r w:rsidR="00995032" w:rsidRPr="00995032">
        <w:rPr>
          <w:kern w:val="3"/>
          <w:sz w:val="24"/>
          <w:szCs w:val="24"/>
          <w:lang w:val="ru-RU" w:eastAsia="zh-CN"/>
        </w:rPr>
        <w:t xml:space="preserve">Установка ограждения мусульманского кладбища </w:t>
      </w:r>
      <w:proofErr w:type="gramStart"/>
      <w:r w:rsidR="00995032" w:rsidRPr="00995032">
        <w:rPr>
          <w:kern w:val="3"/>
          <w:sz w:val="24"/>
          <w:szCs w:val="24"/>
          <w:lang w:val="ru-RU" w:eastAsia="zh-CN"/>
        </w:rPr>
        <w:t>в</w:t>
      </w:r>
      <w:proofErr w:type="gramEnd"/>
      <w:r w:rsidR="00995032" w:rsidRPr="00995032">
        <w:rPr>
          <w:kern w:val="3"/>
          <w:sz w:val="24"/>
          <w:szCs w:val="24"/>
          <w:lang w:val="ru-RU" w:eastAsia="zh-CN"/>
        </w:rPr>
        <w:t xml:space="preserve"> </w:t>
      </w:r>
      <w:proofErr w:type="gramStart"/>
      <w:r w:rsidR="00995032" w:rsidRPr="00995032">
        <w:rPr>
          <w:kern w:val="3"/>
          <w:sz w:val="24"/>
          <w:szCs w:val="24"/>
          <w:lang w:val="ru-RU" w:eastAsia="zh-CN"/>
        </w:rPr>
        <w:t>с</w:t>
      </w:r>
      <w:proofErr w:type="gramEnd"/>
      <w:r w:rsidR="00995032" w:rsidRPr="00995032">
        <w:rPr>
          <w:kern w:val="3"/>
          <w:sz w:val="24"/>
          <w:szCs w:val="24"/>
          <w:lang w:val="ru-RU" w:eastAsia="zh-CN"/>
        </w:rPr>
        <w:t>. Малое Садовое Бахчиса</w:t>
      </w:r>
      <w:r w:rsidR="00995032">
        <w:rPr>
          <w:kern w:val="3"/>
          <w:sz w:val="24"/>
          <w:szCs w:val="24"/>
          <w:lang w:val="ru-RU" w:eastAsia="zh-CN"/>
        </w:rPr>
        <w:t>райского района Республики Крым»</w:t>
      </w:r>
      <w:r w:rsidR="00443023">
        <w:rPr>
          <w:kern w:val="3"/>
          <w:sz w:val="24"/>
          <w:szCs w:val="24"/>
          <w:lang w:val="ru-RU" w:eastAsia="zh-CN"/>
        </w:rPr>
        <w:t xml:space="preserve"> </w:t>
      </w:r>
      <w:r w:rsidRPr="007C2C9C">
        <w:rPr>
          <w:kern w:val="3"/>
          <w:sz w:val="24"/>
          <w:szCs w:val="24"/>
          <w:lang w:val="ru-RU" w:eastAsia="zh-CN"/>
        </w:rPr>
        <w:t xml:space="preserve">(далее - «Работы») на условиях настоящего Контракта, а Заказчик обязуется принять и оплатить выполненные Работы в порядке, установленном настоящим Контрактом. </w:t>
      </w:r>
    </w:p>
    <w:p w:rsidR="007C2C9C" w:rsidRPr="007C2C9C" w:rsidRDefault="007C2C9C" w:rsidP="007C2C9C">
      <w:pPr>
        <w:suppressAutoHyphens/>
        <w:autoSpaceDE/>
        <w:ind w:firstLine="567"/>
        <w:jc w:val="both"/>
        <w:textAlignment w:val="baseline"/>
        <w:rPr>
          <w:rFonts w:eastAsia="SimSun" w:cs="Mangal"/>
          <w:kern w:val="3"/>
          <w:sz w:val="24"/>
          <w:szCs w:val="24"/>
          <w:shd w:val="clear" w:color="auto" w:fill="FFFF00"/>
          <w:lang w:val="ru-RU" w:eastAsia="zh-CN" w:bidi="hi-IN"/>
        </w:rPr>
      </w:pPr>
      <w:r w:rsidRPr="007C2C9C">
        <w:rPr>
          <w:rFonts w:cs="Mangal"/>
          <w:kern w:val="3"/>
          <w:sz w:val="24"/>
          <w:szCs w:val="24"/>
          <w:lang w:val="ru-RU" w:eastAsia="zh-CN"/>
        </w:rPr>
        <w:t xml:space="preserve">1.2. Место выполнения Работ: </w:t>
      </w:r>
      <w:proofErr w:type="gramStart"/>
      <w:r w:rsidRPr="007C2C9C">
        <w:rPr>
          <w:rFonts w:eastAsia="SimSun" w:cs="Mangal"/>
          <w:kern w:val="3"/>
          <w:sz w:val="24"/>
          <w:szCs w:val="24"/>
          <w:lang w:val="ru-RU" w:eastAsia="zh-CN" w:bidi="hi-IN"/>
        </w:rPr>
        <w:t xml:space="preserve">Республика Крым, Бахчисарайский район, </w:t>
      </w:r>
      <w:r w:rsidR="00E03403" w:rsidRPr="00E03403">
        <w:rPr>
          <w:rFonts w:eastAsia="SimSun" w:cs="Mangal"/>
          <w:kern w:val="3"/>
          <w:sz w:val="24"/>
          <w:szCs w:val="24"/>
          <w:lang w:val="ru-RU" w:eastAsia="zh-CN" w:bidi="hi-IN"/>
        </w:rPr>
        <w:t xml:space="preserve">с. </w:t>
      </w:r>
      <w:r w:rsidR="00995032">
        <w:rPr>
          <w:rFonts w:eastAsia="SimSun" w:cs="Mangal"/>
          <w:kern w:val="3"/>
          <w:sz w:val="24"/>
          <w:szCs w:val="24"/>
          <w:lang w:val="ru-RU" w:eastAsia="zh-CN" w:bidi="hi-IN"/>
        </w:rPr>
        <w:t xml:space="preserve">Малое Садовое, мусульманское кладбище </w:t>
      </w:r>
      <w:r w:rsidRPr="007C2C9C">
        <w:rPr>
          <w:rFonts w:eastAsia="SimSun" w:cs="Mangal"/>
          <w:kern w:val="3"/>
          <w:sz w:val="24"/>
          <w:szCs w:val="24"/>
          <w:lang w:val="ru-RU" w:eastAsia="zh-CN" w:bidi="hi-IN"/>
        </w:rPr>
        <w:t>(далее - «Объект»).</w:t>
      </w:r>
      <w:proofErr w:type="gramEnd"/>
    </w:p>
    <w:p w:rsidR="007C2C9C" w:rsidRPr="007C2C9C" w:rsidRDefault="007C2C9C" w:rsidP="007C2C9C">
      <w:pPr>
        <w:widowControl/>
        <w:tabs>
          <w:tab w:val="left" w:pos="432"/>
        </w:tabs>
        <w:suppressAutoHyphens/>
        <w:autoSpaceDE/>
        <w:autoSpaceDN/>
        <w:ind w:left="567"/>
        <w:jc w:val="both"/>
        <w:textAlignment w:val="baseline"/>
        <w:rPr>
          <w:rFonts w:cs="Mangal"/>
          <w:kern w:val="3"/>
          <w:sz w:val="24"/>
          <w:szCs w:val="24"/>
          <w:lang w:val="ru-RU" w:eastAsia="ar-SA"/>
        </w:rPr>
      </w:pPr>
      <w:r w:rsidRPr="007C2C9C">
        <w:rPr>
          <w:rFonts w:eastAsia="SimSun" w:cs="Mangal"/>
          <w:kern w:val="3"/>
          <w:sz w:val="24"/>
          <w:szCs w:val="24"/>
          <w:lang w:val="ru-RU" w:eastAsia="zh-CN" w:bidi="hi-IN"/>
        </w:rPr>
        <w:t xml:space="preserve">1.3. </w:t>
      </w:r>
      <w:r w:rsidRPr="007C2C9C">
        <w:rPr>
          <w:rFonts w:cs="Mangal"/>
          <w:kern w:val="3"/>
          <w:sz w:val="24"/>
          <w:szCs w:val="24"/>
          <w:lang w:val="ru-RU" w:eastAsia="ar-SA"/>
        </w:rPr>
        <w:t xml:space="preserve">Наименование, </w:t>
      </w:r>
      <w:proofErr w:type="gramStart"/>
      <w:r w:rsidRPr="007C2C9C">
        <w:rPr>
          <w:rFonts w:cs="Mangal"/>
          <w:kern w:val="3"/>
          <w:sz w:val="24"/>
          <w:szCs w:val="24"/>
          <w:lang w:val="ru-RU" w:eastAsia="ar-SA"/>
        </w:rPr>
        <w:t>объем</w:t>
      </w:r>
      <w:proofErr w:type="gramEnd"/>
      <w:r w:rsidRPr="007C2C9C">
        <w:rPr>
          <w:rFonts w:cs="Mangal"/>
          <w:kern w:val="3"/>
          <w:sz w:val="24"/>
          <w:szCs w:val="24"/>
          <w:lang w:val="ru-RU" w:eastAsia="ar-SA"/>
        </w:rPr>
        <w:t xml:space="preserve"> и стоимость Работ определены в проектно-сметной документации (Приложение 1 к настоящему Контракту). </w:t>
      </w:r>
    </w:p>
    <w:p w:rsidR="007C2C9C" w:rsidRPr="007C2C9C" w:rsidRDefault="007C2C9C" w:rsidP="007C2C9C">
      <w:pPr>
        <w:widowControl/>
        <w:suppressAutoHyphens/>
        <w:autoSpaceDE/>
        <w:ind w:firstLine="567"/>
        <w:jc w:val="both"/>
        <w:textAlignment w:val="baseline"/>
        <w:rPr>
          <w:kern w:val="3"/>
          <w:sz w:val="24"/>
          <w:szCs w:val="24"/>
          <w:lang w:val="ru-RU" w:eastAsia="zh-CN"/>
        </w:rPr>
      </w:pPr>
      <w:r w:rsidRPr="007C2C9C">
        <w:rPr>
          <w:kern w:val="3"/>
          <w:sz w:val="24"/>
          <w:szCs w:val="24"/>
          <w:lang w:val="ru-RU" w:eastAsia="zh-CN"/>
        </w:rPr>
        <w:t xml:space="preserve">1.4. Срок выполнения Работ: </w:t>
      </w:r>
    </w:p>
    <w:p w:rsidR="007C2C9C" w:rsidRPr="007C2C9C" w:rsidRDefault="007C2C9C" w:rsidP="007C2C9C">
      <w:pPr>
        <w:widowControl/>
        <w:tabs>
          <w:tab w:val="left" w:pos="411"/>
        </w:tabs>
        <w:suppressAutoHyphens/>
        <w:autoSpaceDE/>
        <w:ind w:left="567"/>
        <w:jc w:val="both"/>
        <w:textAlignment w:val="baseline"/>
        <w:rPr>
          <w:kern w:val="3"/>
          <w:sz w:val="24"/>
          <w:szCs w:val="24"/>
          <w:lang w:val="ru-RU" w:eastAsia="zh-CN"/>
        </w:rPr>
      </w:pPr>
      <w:r w:rsidRPr="007C2C9C">
        <w:rPr>
          <w:kern w:val="3"/>
          <w:sz w:val="24"/>
          <w:szCs w:val="24"/>
          <w:lang w:val="ru-RU" w:eastAsia="zh-CN"/>
        </w:rPr>
        <w:t xml:space="preserve">- </w:t>
      </w:r>
      <w:r>
        <w:rPr>
          <w:kern w:val="3"/>
          <w:sz w:val="24"/>
          <w:szCs w:val="24"/>
          <w:lang w:val="ru-RU" w:eastAsia="zh-CN"/>
        </w:rPr>
        <w:t>н</w:t>
      </w:r>
      <w:r w:rsidRPr="007C2C9C">
        <w:rPr>
          <w:kern w:val="3"/>
          <w:sz w:val="24"/>
          <w:szCs w:val="24"/>
          <w:lang w:val="ru-RU" w:eastAsia="zh-CN"/>
        </w:rPr>
        <w:t>ачало выполнения Работ: с момента заключения настоящего Контракта;</w:t>
      </w:r>
    </w:p>
    <w:p w:rsidR="007C2C9C" w:rsidRPr="007C2C9C" w:rsidRDefault="007C2C9C" w:rsidP="007C2C9C">
      <w:pPr>
        <w:widowControl/>
        <w:tabs>
          <w:tab w:val="left" w:pos="0"/>
        </w:tabs>
        <w:suppressAutoHyphens/>
        <w:autoSpaceDE/>
        <w:ind w:firstLine="567"/>
        <w:jc w:val="both"/>
        <w:textAlignment w:val="baseline"/>
        <w:rPr>
          <w:kern w:val="3"/>
          <w:sz w:val="24"/>
          <w:szCs w:val="24"/>
          <w:lang w:val="ru-RU" w:eastAsia="zh-CN"/>
        </w:rPr>
      </w:pPr>
      <w:r w:rsidRPr="007C2C9C">
        <w:rPr>
          <w:kern w:val="3"/>
          <w:sz w:val="24"/>
          <w:szCs w:val="24"/>
          <w:lang w:val="ru-RU" w:eastAsia="zh-CN"/>
        </w:rPr>
        <w:t xml:space="preserve">- </w:t>
      </w:r>
      <w:r>
        <w:rPr>
          <w:kern w:val="3"/>
          <w:sz w:val="24"/>
          <w:szCs w:val="24"/>
          <w:lang w:val="ru-RU" w:eastAsia="zh-CN"/>
        </w:rPr>
        <w:t>о</w:t>
      </w:r>
      <w:r w:rsidRPr="007C2C9C">
        <w:rPr>
          <w:kern w:val="3"/>
          <w:sz w:val="24"/>
          <w:szCs w:val="24"/>
          <w:lang w:val="ru-RU" w:eastAsia="zh-CN"/>
        </w:rPr>
        <w:t xml:space="preserve">кончание выполнения Работ: </w:t>
      </w:r>
      <w:r w:rsidR="00FA324A">
        <w:rPr>
          <w:kern w:val="3"/>
          <w:sz w:val="24"/>
          <w:szCs w:val="24"/>
          <w:lang w:val="ru-RU" w:eastAsia="zh-CN"/>
        </w:rPr>
        <w:t xml:space="preserve">работы должны быть выполнены </w:t>
      </w:r>
      <w:r w:rsidR="00FA324A" w:rsidRPr="00443023">
        <w:rPr>
          <w:b/>
          <w:kern w:val="3"/>
          <w:sz w:val="24"/>
          <w:szCs w:val="24"/>
          <w:lang w:val="ru-RU" w:eastAsia="zh-CN"/>
        </w:rPr>
        <w:t xml:space="preserve">до </w:t>
      </w:r>
      <w:r w:rsidR="00024E77">
        <w:rPr>
          <w:b/>
          <w:kern w:val="3"/>
          <w:sz w:val="24"/>
          <w:szCs w:val="24"/>
          <w:lang w:val="ru-RU" w:eastAsia="zh-CN"/>
        </w:rPr>
        <w:t>15</w:t>
      </w:r>
      <w:r w:rsidRPr="00443023">
        <w:rPr>
          <w:b/>
          <w:kern w:val="3"/>
          <w:sz w:val="24"/>
          <w:szCs w:val="24"/>
          <w:lang w:val="ru-RU" w:eastAsia="zh-CN"/>
        </w:rPr>
        <w:t>.</w:t>
      </w:r>
      <w:r w:rsidR="00024E77">
        <w:rPr>
          <w:b/>
          <w:kern w:val="3"/>
          <w:sz w:val="24"/>
          <w:szCs w:val="24"/>
          <w:lang w:val="ru-RU" w:eastAsia="zh-CN"/>
        </w:rPr>
        <w:t>11</w:t>
      </w:r>
      <w:r w:rsidRPr="00443023">
        <w:rPr>
          <w:b/>
          <w:kern w:val="3"/>
          <w:sz w:val="24"/>
          <w:szCs w:val="24"/>
          <w:lang w:val="ru-RU" w:eastAsia="zh-CN"/>
        </w:rPr>
        <w:t>.202</w:t>
      </w:r>
      <w:r w:rsidR="00E03403">
        <w:rPr>
          <w:b/>
          <w:kern w:val="3"/>
          <w:sz w:val="24"/>
          <w:szCs w:val="24"/>
          <w:lang w:val="ru-RU" w:eastAsia="zh-CN"/>
        </w:rPr>
        <w:t>4</w:t>
      </w:r>
      <w:r w:rsidRPr="007C2C9C">
        <w:rPr>
          <w:kern w:val="3"/>
          <w:sz w:val="24"/>
          <w:szCs w:val="24"/>
          <w:lang w:val="ru-RU" w:eastAsia="zh-CN"/>
        </w:rPr>
        <w:t xml:space="preserve"> года.</w:t>
      </w:r>
    </w:p>
    <w:p w:rsidR="007C2C9C" w:rsidRPr="007C2C9C" w:rsidRDefault="007C2C9C" w:rsidP="007C2C9C">
      <w:pPr>
        <w:widowControl/>
        <w:tabs>
          <w:tab w:val="left" w:pos="0"/>
        </w:tabs>
        <w:suppressAutoHyphens/>
        <w:autoSpaceDE/>
        <w:ind w:firstLine="567"/>
        <w:jc w:val="both"/>
        <w:textAlignment w:val="baseline"/>
        <w:rPr>
          <w:kern w:val="3"/>
          <w:sz w:val="24"/>
          <w:szCs w:val="24"/>
          <w:lang w:val="ru-RU" w:eastAsia="zh-CN"/>
        </w:rPr>
      </w:pPr>
      <w:r w:rsidRPr="007C2C9C">
        <w:rPr>
          <w:kern w:val="3"/>
          <w:sz w:val="24"/>
          <w:szCs w:val="24"/>
          <w:lang w:val="ru-RU" w:eastAsia="zh-CN"/>
        </w:rPr>
        <w:t xml:space="preserve">1.5. Источником финансирования по настоящему контракту является бюджет </w:t>
      </w:r>
      <w:r w:rsidR="00E03403">
        <w:rPr>
          <w:kern w:val="3"/>
          <w:sz w:val="24"/>
          <w:szCs w:val="24"/>
          <w:lang w:val="ru-RU" w:eastAsia="zh-CN"/>
        </w:rPr>
        <w:t xml:space="preserve">муниципального образования </w:t>
      </w:r>
      <w:r w:rsidR="00443023" w:rsidRPr="00443023">
        <w:rPr>
          <w:kern w:val="3"/>
          <w:sz w:val="24"/>
          <w:szCs w:val="24"/>
          <w:lang w:val="ru-RU" w:eastAsia="zh-CN"/>
        </w:rPr>
        <w:t>Куйбышевско</w:t>
      </w:r>
      <w:r w:rsidR="00E03403">
        <w:rPr>
          <w:kern w:val="3"/>
          <w:sz w:val="24"/>
          <w:szCs w:val="24"/>
          <w:lang w:val="ru-RU" w:eastAsia="zh-CN"/>
        </w:rPr>
        <w:t>е</w:t>
      </w:r>
      <w:r w:rsidR="00443023" w:rsidRPr="00443023">
        <w:rPr>
          <w:kern w:val="3"/>
          <w:sz w:val="24"/>
          <w:szCs w:val="24"/>
          <w:lang w:val="ru-RU" w:eastAsia="zh-CN"/>
        </w:rPr>
        <w:t xml:space="preserve"> сельско</w:t>
      </w:r>
      <w:r w:rsidR="00E03403">
        <w:rPr>
          <w:kern w:val="3"/>
          <w:sz w:val="24"/>
          <w:szCs w:val="24"/>
          <w:lang w:val="ru-RU" w:eastAsia="zh-CN"/>
        </w:rPr>
        <w:t>е</w:t>
      </w:r>
      <w:r w:rsidR="00443023" w:rsidRPr="00443023">
        <w:rPr>
          <w:kern w:val="3"/>
          <w:sz w:val="24"/>
          <w:szCs w:val="24"/>
          <w:lang w:val="ru-RU" w:eastAsia="zh-CN"/>
        </w:rPr>
        <w:t xml:space="preserve"> поселени</w:t>
      </w:r>
      <w:r w:rsidR="00E03403">
        <w:rPr>
          <w:kern w:val="3"/>
          <w:sz w:val="24"/>
          <w:szCs w:val="24"/>
          <w:lang w:val="ru-RU" w:eastAsia="zh-CN"/>
        </w:rPr>
        <w:t>е</w:t>
      </w:r>
      <w:r w:rsidR="00443023" w:rsidRPr="00443023">
        <w:rPr>
          <w:kern w:val="3"/>
          <w:sz w:val="24"/>
          <w:szCs w:val="24"/>
          <w:lang w:val="ru-RU" w:eastAsia="zh-CN"/>
        </w:rPr>
        <w:t xml:space="preserve"> Бахчисарайского района </w:t>
      </w:r>
      <w:r w:rsidRPr="007C2C9C">
        <w:rPr>
          <w:kern w:val="3"/>
          <w:sz w:val="24"/>
          <w:szCs w:val="24"/>
          <w:lang w:val="ru-RU" w:eastAsia="zh-CN"/>
        </w:rPr>
        <w:t>Республики Крым.</w:t>
      </w:r>
    </w:p>
    <w:p w:rsidR="007C2C9C" w:rsidRPr="007C2C9C" w:rsidRDefault="007C2C9C" w:rsidP="007C2C9C">
      <w:pPr>
        <w:widowControl/>
        <w:tabs>
          <w:tab w:val="left" w:pos="411"/>
        </w:tabs>
        <w:suppressAutoHyphens/>
        <w:autoSpaceDE/>
        <w:ind w:left="567"/>
        <w:jc w:val="both"/>
        <w:textAlignment w:val="baseline"/>
        <w:rPr>
          <w:kern w:val="3"/>
          <w:sz w:val="24"/>
          <w:szCs w:val="24"/>
          <w:lang w:val="ru-RU" w:eastAsia="zh-CN"/>
        </w:rPr>
      </w:pPr>
    </w:p>
    <w:p w:rsidR="007C2C9C" w:rsidRPr="007C2C9C" w:rsidRDefault="007C2C9C" w:rsidP="007C2C9C">
      <w:pPr>
        <w:widowControl/>
        <w:suppressAutoHyphens/>
        <w:autoSpaceDE/>
        <w:jc w:val="center"/>
        <w:textAlignment w:val="baseline"/>
        <w:rPr>
          <w:kern w:val="3"/>
          <w:sz w:val="24"/>
          <w:szCs w:val="24"/>
          <w:lang w:val="ru-RU" w:eastAsia="zh-CN"/>
        </w:rPr>
      </w:pPr>
      <w:r w:rsidRPr="007C2C9C">
        <w:rPr>
          <w:b/>
          <w:bCs/>
          <w:kern w:val="3"/>
          <w:sz w:val="24"/>
          <w:szCs w:val="24"/>
          <w:lang w:val="ru-RU" w:eastAsia="zh-CN"/>
        </w:rPr>
        <w:t>2. ЦЕНА И ПОРЯДОК РАСЧЕТОВ</w:t>
      </w:r>
    </w:p>
    <w:p w:rsidR="007C2C9C" w:rsidRPr="007C2C9C" w:rsidRDefault="007C2C9C" w:rsidP="007C2C9C">
      <w:pPr>
        <w:widowControl/>
        <w:suppressAutoHyphens/>
        <w:autoSpaceDE/>
        <w:ind w:firstLine="567"/>
        <w:jc w:val="both"/>
        <w:textAlignment w:val="baseline"/>
        <w:rPr>
          <w:kern w:val="3"/>
          <w:sz w:val="24"/>
          <w:szCs w:val="24"/>
          <w:lang w:val="ru-RU" w:eastAsia="zh-CN"/>
        </w:rPr>
      </w:pPr>
      <w:r w:rsidRPr="007C2C9C">
        <w:rPr>
          <w:kern w:val="3"/>
          <w:sz w:val="24"/>
          <w:szCs w:val="24"/>
          <w:lang w:val="ru-RU" w:eastAsia="zh-CN"/>
        </w:rPr>
        <w:t xml:space="preserve">2.1 Общая цена Контракта составляет </w:t>
      </w:r>
      <w:r w:rsidR="00E03403">
        <w:rPr>
          <w:kern w:val="3"/>
          <w:sz w:val="24"/>
          <w:szCs w:val="24"/>
          <w:lang w:val="ru-RU" w:eastAsia="zh-CN"/>
        </w:rPr>
        <w:t>_______________</w:t>
      </w:r>
      <w:r w:rsidR="00A635F9" w:rsidRPr="00A635F9">
        <w:rPr>
          <w:kern w:val="3"/>
          <w:sz w:val="24"/>
          <w:szCs w:val="24"/>
          <w:lang w:val="ru-RU" w:eastAsia="zh-CN"/>
        </w:rPr>
        <w:t xml:space="preserve"> рублей  (</w:t>
      </w:r>
      <w:r w:rsidR="00E03403">
        <w:rPr>
          <w:kern w:val="3"/>
          <w:sz w:val="24"/>
          <w:szCs w:val="24"/>
          <w:lang w:val="ru-RU" w:eastAsia="zh-CN"/>
        </w:rPr>
        <w:t>____________________</w:t>
      </w:r>
      <w:r w:rsidR="00A635F9">
        <w:rPr>
          <w:kern w:val="3"/>
          <w:sz w:val="24"/>
          <w:szCs w:val="24"/>
          <w:lang w:val="ru-RU" w:eastAsia="zh-CN"/>
        </w:rPr>
        <w:t xml:space="preserve"> рублей </w:t>
      </w:r>
      <w:r w:rsidR="00E03403">
        <w:rPr>
          <w:kern w:val="3"/>
          <w:sz w:val="24"/>
          <w:szCs w:val="24"/>
          <w:lang w:val="ru-RU" w:eastAsia="zh-CN"/>
        </w:rPr>
        <w:t>____</w:t>
      </w:r>
      <w:r w:rsidR="00A635F9">
        <w:rPr>
          <w:kern w:val="3"/>
          <w:sz w:val="24"/>
          <w:szCs w:val="24"/>
          <w:lang w:val="ru-RU" w:eastAsia="zh-CN"/>
        </w:rPr>
        <w:t xml:space="preserve"> копеек</w:t>
      </w:r>
      <w:r w:rsidRPr="007C2C9C">
        <w:rPr>
          <w:kern w:val="3"/>
          <w:sz w:val="24"/>
          <w:szCs w:val="24"/>
          <w:lang w:val="ru-RU" w:eastAsia="zh-CN"/>
        </w:rPr>
        <w:t xml:space="preserve">), </w:t>
      </w:r>
      <w:proofErr w:type="gramStart"/>
      <w:r w:rsidRPr="007C2C9C">
        <w:rPr>
          <w:kern w:val="3"/>
          <w:sz w:val="24"/>
          <w:szCs w:val="24"/>
          <w:lang w:val="ru-RU" w:eastAsia="zh-CN"/>
        </w:rPr>
        <w:t>НДС</w:t>
      </w:r>
      <w:proofErr w:type="gramEnd"/>
      <w:r w:rsidRPr="007C2C9C">
        <w:rPr>
          <w:kern w:val="3"/>
          <w:sz w:val="24"/>
          <w:szCs w:val="24"/>
          <w:lang w:val="ru-RU" w:eastAsia="zh-CN"/>
        </w:rPr>
        <w:t xml:space="preserve"> </w:t>
      </w:r>
      <w:r w:rsidR="00E03403">
        <w:rPr>
          <w:kern w:val="3"/>
          <w:sz w:val="24"/>
          <w:szCs w:val="24"/>
          <w:lang w:val="ru-RU" w:eastAsia="zh-CN"/>
        </w:rPr>
        <w:t>в том числе/</w:t>
      </w:r>
      <w:r w:rsidRPr="007C2C9C">
        <w:rPr>
          <w:kern w:val="3"/>
          <w:sz w:val="24"/>
          <w:szCs w:val="24"/>
          <w:lang w:val="ru-RU" w:eastAsia="zh-CN"/>
        </w:rPr>
        <w:t>не облагается в связи с применением Подрядчиком упрощенной системы налогообложения.</w:t>
      </w:r>
    </w:p>
    <w:p w:rsidR="00284796" w:rsidRDefault="007C2C9C" w:rsidP="007C2C9C">
      <w:pPr>
        <w:widowControl/>
        <w:suppressAutoHyphens/>
        <w:autoSpaceDE/>
        <w:ind w:firstLine="567"/>
        <w:jc w:val="both"/>
        <w:textAlignment w:val="baseline"/>
        <w:rPr>
          <w:lang w:val="ru-RU"/>
        </w:rPr>
      </w:pPr>
      <w:r w:rsidRPr="007C2C9C">
        <w:rPr>
          <w:kern w:val="3"/>
          <w:sz w:val="24"/>
          <w:szCs w:val="24"/>
          <w:lang w:val="ru-RU" w:eastAsia="zh-CN"/>
        </w:rPr>
        <w:t>2.2. Цена Контракта является твердой и определена на весь срок исполнения Контракта за исключением случаев, предусмотренных настоящим Контрактом и действующим законодательством РФ.</w:t>
      </w:r>
      <w:r w:rsidR="00284796" w:rsidRPr="00284796">
        <w:rPr>
          <w:lang w:val="ru-RU"/>
        </w:rPr>
        <w:t xml:space="preserve"> </w:t>
      </w:r>
    </w:p>
    <w:p w:rsidR="007C2C9C" w:rsidRPr="007C2C9C" w:rsidRDefault="00284796" w:rsidP="007C2C9C">
      <w:pPr>
        <w:widowControl/>
        <w:suppressAutoHyphens/>
        <w:autoSpaceDE/>
        <w:ind w:firstLine="567"/>
        <w:jc w:val="both"/>
        <w:textAlignment w:val="baseline"/>
        <w:rPr>
          <w:kern w:val="3"/>
          <w:sz w:val="24"/>
          <w:szCs w:val="24"/>
          <w:lang w:val="ru-RU" w:eastAsia="zh-CN"/>
        </w:rPr>
      </w:pPr>
      <w:r w:rsidRPr="00284796">
        <w:rPr>
          <w:kern w:val="3"/>
          <w:sz w:val="24"/>
          <w:szCs w:val="24"/>
          <w:lang w:val="ru-RU" w:eastAsia="zh-CN"/>
        </w:rPr>
        <w:tab/>
        <w:t>Выплата аванса Контрактом не предусмотрена.</w:t>
      </w:r>
    </w:p>
    <w:p w:rsidR="007C2C9C" w:rsidRPr="007C2C9C" w:rsidRDefault="007C2C9C" w:rsidP="007C2C9C">
      <w:pPr>
        <w:widowControl/>
        <w:suppressAutoHyphens/>
        <w:autoSpaceDE/>
        <w:ind w:firstLine="567"/>
        <w:jc w:val="both"/>
        <w:textAlignment w:val="baseline"/>
        <w:rPr>
          <w:kern w:val="3"/>
          <w:sz w:val="24"/>
          <w:szCs w:val="24"/>
          <w:lang w:val="ru-RU" w:eastAsia="zh-CN"/>
        </w:rPr>
      </w:pPr>
      <w:r w:rsidRPr="007C2C9C">
        <w:rPr>
          <w:kern w:val="3"/>
          <w:sz w:val="24"/>
          <w:szCs w:val="24"/>
          <w:lang w:val="ru-RU" w:eastAsia="zh-CN"/>
        </w:rPr>
        <w:t xml:space="preserve">2.3. </w:t>
      </w:r>
      <w:proofErr w:type="gramStart"/>
      <w:r w:rsidRPr="007C2C9C">
        <w:rPr>
          <w:kern w:val="3"/>
          <w:sz w:val="24"/>
          <w:szCs w:val="24"/>
          <w:lang w:val="ru-RU" w:eastAsia="zh-CN"/>
        </w:rPr>
        <w:t>Сумма, указанная в пункте 2.1. настоящего Контракта, включает в себя все расходы, связанные с исполнением обязательств по нему, в том числе стоимость материалов, изделий и конструкций, необходимых для выполнения Работ, транспортные расходы Подрядчика, расходы на разгрузочно-погрузочные работы, монтаж оборудования, страхование, все налоги и пошлины, подлежащие выплате за счет Подрядчика, а также расходы на уплату иных сборов и других обязательных платежей.</w:t>
      </w:r>
      <w:proofErr w:type="gramEnd"/>
    </w:p>
    <w:p w:rsidR="007C2C9C" w:rsidRDefault="007C2C9C" w:rsidP="007C2C9C">
      <w:pPr>
        <w:widowControl/>
        <w:suppressAutoHyphens/>
        <w:autoSpaceDE/>
        <w:ind w:firstLine="567"/>
        <w:jc w:val="both"/>
        <w:textAlignment w:val="baseline"/>
        <w:rPr>
          <w:kern w:val="3"/>
          <w:sz w:val="24"/>
          <w:szCs w:val="24"/>
          <w:lang w:val="ru-RU" w:eastAsia="zh-CN"/>
        </w:rPr>
      </w:pPr>
      <w:r w:rsidRPr="007C2C9C">
        <w:rPr>
          <w:kern w:val="3"/>
          <w:sz w:val="24"/>
          <w:szCs w:val="24"/>
          <w:lang w:val="ru-RU" w:eastAsia="zh-CN"/>
        </w:rPr>
        <w:t xml:space="preserve">2.4. Оплата по настоящему Контракту производится Заказчиком за счет средств бюджета </w:t>
      </w:r>
      <w:r w:rsidR="00024E77">
        <w:rPr>
          <w:kern w:val="3"/>
          <w:sz w:val="24"/>
          <w:szCs w:val="24"/>
          <w:lang w:val="ru-RU" w:eastAsia="zh-CN"/>
        </w:rPr>
        <w:t xml:space="preserve">муниципального образования </w:t>
      </w:r>
      <w:r w:rsidRPr="007C2C9C">
        <w:rPr>
          <w:kern w:val="3"/>
          <w:sz w:val="24"/>
          <w:szCs w:val="24"/>
          <w:lang w:val="ru-RU" w:eastAsia="zh-CN"/>
        </w:rPr>
        <w:t>Куйбышевско</w:t>
      </w:r>
      <w:r w:rsidR="00024E77">
        <w:rPr>
          <w:kern w:val="3"/>
          <w:sz w:val="24"/>
          <w:szCs w:val="24"/>
          <w:lang w:val="ru-RU" w:eastAsia="zh-CN"/>
        </w:rPr>
        <w:t>е сельское</w:t>
      </w:r>
      <w:r w:rsidRPr="007C2C9C">
        <w:rPr>
          <w:kern w:val="3"/>
          <w:sz w:val="24"/>
          <w:szCs w:val="24"/>
          <w:lang w:val="ru-RU" w:eastAsia="zh-CN"/>
        </w:rPr>
        <w:t xml:space="preserve"> поселени</w:t>
      </w:r>
      <w:r w:rsidR="00024E77">
        <w:rPr>
          <w:kern w:val="3"/>
          <w:sz w:val="24"/>
          <w:szCs w:val="24"/>
          <w:lang w:val="ru-RU" w:eastAsia="zh-CN"/>
        </w:rPr>
        <w:t>е</w:t>
      </w:r>
      <w:r w:rsidRPr="007C2C9C">
        <w:rPr>
          <w:kern w:val="3"/>
          <w:sz w:val="24"/>
          <w:szCs w:val="24"/>
          <w:lang w:val="ru-RU" w:eastAsia="zh-CN"/>
        </w:rPr>
        <w:t xml:space="preserve"> Бахчисарайского района Республики Крым.</w:t>
      </w:r>
    </w:p>
    <w:p w:rsidR="00284796" w:rsidRPr="00284796" w:rsidRDefault="00284796" w:rsidP="00284796">
      <w:pPr>
        <w:widowControl/>
        <w:suppressAutoHyphens/>
        <w:autoSpaceDE/>
        <w:ind w:firstLine="567"/>
        <w:jc w:val="both"/>
        <w:textAlignment w:val="baseline"/>
        <w:rPr>
          <w:kern w:val="3"/>
          <w:sz w:val="24"/>
          <w:szCs w:val="24"/>
          <w:lang w:val="ru-RU" w:eastAsia="zh-CN"/>
        </w:rPr>
      </w:pPr>
      <w:r w:rsidRPr="00284796">
        <w:rPr>
          <w:kern w:val="3"/>
          <w:sz w:val="24"/>
          <w:szCs w:val="24"/>
          <w:lang w:val="ru-RU" w:eastAsia="zh-CN"/>
        </w:rPr>
        <w:lastRenderedPageBreak/>
        <w:tab/>
        <w:t>Заказчик осуществляет оплату работ по настоящему Контракту в пределах лимитов бюджетных обязательств и фактического финансирования.</w:t>
      </w:r>
    </w:p>
    <w:p w:rsidR="00284796" w:rsidRPr="00284796" w:rsidRDefault="00284796" w:rsidP="00284796">
      <w:pPr>
        <w:widowControl/>
        <w:suppressAutoHyphens/>
        <w:autoSpaceDE/>
        <w:ind w:firstLine="567"/>
        <w:jc w:val="both"/>
        <w:textAlignment w:val="baseline"/>
        <w:rPr>
          <w:kern w:val="3"/>
          <w:sz w:val="24"/>
          <w:szCs w:val="24"/>
          <w:lang w:val="ru-RU" w:eastAsia="zh-CN"/>
        </w:rPr>
      </w:pPr>
      <w:r>
        <w:rPr>
          <w:kern w:val="3"/>
          <w:sz w:val="24"/>
          <w:szCs w:val="24"/>
          <w:lang w:val="ru-RU" w:eastAsia="zh-CN"/>
        </w:rPr>
        <w:t>2</w:t>
      </w:r>
      <w:r w:rsidRPr="00284796">
        <w:rPr>
          <w:kern w:val="3"/>
          <w:sz w:val="24"/>
          <w:szCs w:val="24"/>
          <w:lang w:val="ru-RU" w:eastAsia="zh-CN"/>
        </w:rPr>
        <w:t>.</w:t>
      </w:r>
      <w:r>
        <w:rPr>
          <w:kern w:val="3"/>
          <w:sz w:val="24"/>
          <w:szCs w:val="24"/>
          <w:lang w:val="ru-RU" w:eastAsia="zh-CN"/>
        </w:rPr>
        <w:t>5</w:t>
      </w:r>
      <w:r w:rsidRPr="00284796">
        <w:rPr>
          <w:kern w:val="3"/>
          <w:sz w:val="24"/>
          <w:szCs w:val="24"/>
          <w:lang w:val="ru-RU" w:eastAsia="zh-CN"/>
        </w:rPr>
        <w:t>.</w:t>
      </w:r>
      <w:r w:rsidRPr="00284796">
        <w:rPr>
          <w:kern w:val="3"/>
          <w:sz w:val="24"/>
          <w:szCs w:val="24"/>
          <w:lang w:val="ru-RU" w:eastAsia="zh-CN"/>
        </w:rPr>
        <w:tab/>
        <w:t xml:space="preserve">Промежуточная оплата осуществляется при предоставлении Подрядчиком надлежащим образом оформленных: акта приемки выполненных работ (форма № КС-2), справки о стоимости выполненных работ и затрат (форма № КС-3) и счета. Заказчик оплачивает работы в течение 10 (десяти) рабочих  дней со дня подписания Сторонами акта приемки выполненных работ (форма №КС-2), справки о стоимости выполненных работ и затрат (форма № КС-3) на основании предоставленного Подрядчиком счета на оплату, при условии фактического финансирования. </w:t>
      </w:r>
    </w:p>
    <w:p w:rsidR="00284796" w:rsidRPr="007C2C9C" w:rsidRDefault="00284796" w:rsidP="00284796">
      <w:pPr>
        <w:widowControl/>
        <w:suppressAutoHyphens/>
        <w:autoSpaceDE/>
        <w:ind w:firstLine="567"/>
        <w:jc w:val="both"/>
        <w:textAlignment w:val="baseline"/>
        <w:rPr>
          <w:kern w:val="3"/>
          <w:sz w:val="24"/>
          <w:szCs w:val="24"/>
          <w:lang w:val="ru-RU" w:eastAsia="zh-CN"/>
        </w:rPr>
      </w:pPr>
      <w:r w:rsidRPr="00284796">
        <w:rPr>
          <w:kern w:val="3"/>
          <w:sz w:val="24"/>
          <w:szCs w:val="24"/>
          <w:lang w:val="ru-RU" w:eastAsia="zh-CN"/>
        </w:rPr>
        <w:tab/>
        <w:t>Окончательная оплата  производится в течение 10 (десяти) рабочих дней со дня подписания Сторонами и Представителем Заказчика акта приемки выполненных работ (форма № КС-2), справки о стоимости выполненных работ и затрат (форма № КС-3), на основании предоставленного Подрядчиком счета на оплату, при условии фактического финансирования.</w:t>
      </w:r>
    </w:p>
    <w:p w:rsidR="007C2C9C" w:rsidRPr="007C2C9C" w:rsidRDefault="007C2C9C" w:rsidP="007C2C9C">
      <w:pPr>
        <w:widowControl/>
        <w:suppressAutoHyphens/>
        <w:autoSpaceDE/>
        <w:ind w:firstLine="567"/>
        <w:jc w:val="both"/>
        <w:textAlignment w:val="baseline"/>
        <w:rPr>
          <w:kern w:val="3"/>
          <w:sz w:val="24"/>
          <w:szCs w:val="24"/>
          <w:lang w:val="ru-RU" w:eastAsia="zh-CN"/>
        </w:rPr>
      </w:pPr>
      <w:r w:rsidRPr="007C2C9C">
        <w:rPr>
          <w:kern w:val="3"/>
          <w:sz w:val="24"/>
          <w:szCs w:val="24"/>
          <w:lang w:val="ru-RU" w:eastAsia="zh-CN"/>
        </w:rPr>
        <w:t xml:space="preserve">2.6. </w:t>
      </w:r>
      <w:proofErr w:type="gramStart"/>
      <w:r w:rsidRPr="007C2C9C">
        <w:rPr>
          <w:kern w:val="3"/>
          <w:sz w:val="24"/>
          <w:szCs w:val="24"/>
          <w:lang w:val="ru-RU" w:eastAsia="zh-CN"/>
        </w:rPr>
        <w:t xml:space="preserve">Сумма, подлежащая уплате Заказчиком Подрядчику -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r w:rsidRPr="007C2C9C">
        <w:rPr>
          <w:kern w:val="3"/>
          <w:sz w:val="24"/>
          <w:szCs w:val="24"/>
          <w:lang w:val="ru-RU"/>
        </w:rPr>
        <w:t>законодательством</w:t>
      </w:r>
      <w:r w:rsidRPr="007C2C9C">
        <w:rPr>
          <w:kern w:val="3"/>
          <w:sz w:val="24"/>
          <w:szCs w:val="24"/>
          <w:lang w:val="ru-RU" w:eastAsia="zh-CN"/>
        </w:rPr>
        <w:t xml:space="preserve"> Российской Федерации о налогах и сборах такие налоги, сборы и иные обязательные платежи подлежат уплате в бюджеты бюджетной</w:t>
      </w:r>
      <w:proofErr w:type="gramEnd"/>
      <w:r w:rsidRPr="007C2C9C">
        <w:rPr>
          <w:kern w:val="3"/>
          <w:sz w:val="24"/>
          <w:szCs w:val="24"/>
          <w:lang w:val="ru-RU" w:eastAsia="zh-CN"/>
        </w:rPr>
        <w:t xml:space="preserve"> системы Российской Федерации Заказчиком.</w:t>
      </w:r>
    </w:p>
    <w:p w:rsidR="007C2C9C" w:rsidRPr="007C2C9C" w:rsidRDefault="007C2C9C" w:rsidP="007C2C9C">
      <w:pPr>
        <w:widowControl/>
        <w:suppressAutoHyphens/>
        <w:autoSpaceDE/>
        <w:jc w:val="center"/>
        <w:textAlignment w:val="baseline"/>
        <w:rPr>
          <w:bCs/>
          <w:kern w:val="3"/>
          <w:sz w:val="24"/>
          <w:szCs w:val="24"/>
          <w:shd w:val="clear" w:color="auto" w:fill="FFFFFF"/>
          <w:lang w:val="ru-RU" w:eastAsia="zh-CN"/>
        </w:rPr>
      </w:pPr>
    </w:p>
    <w:p w:rsidR="007C2C9C" w:rsidRPr="007C2C9C" w:rsidRDefault="007C2C9C" w:rsidP="007C2C9C">
      <w:pPr>
        <w:widowControl/>
        <w:suppressAutoHyphens/>
        <w:autoSpaceDE/>
        <w:jc w:val="center"/>
        <w:textAlignment w:val="baseline"/>
        <w:rPr>
          <w:b/>
          <w:bCs/>
          <w:kern w:val="3"/>
          <w:sz w:val="24"/>
          <w:szCs w:val="24"/>
          <w:lang w:val="ru-RU" w:eastAsia="zh-CN"/>
        </w:rPr>
      </w:pPr>
      <w:r w:rsidRPr="007C2C9C">
        <w:rPr>
          <w:b/>
          <w:bCs/>
          <w:kern w:val="3"/>
          <w:sz w:val="24"/>
          <w:szCs w:val="24"/>
          <w:lang w:val="ru-RU" w:eastAsia="zh-CN"/>
        </w:rPr>
        <w:t>3. ПРАВА И ОБЯЗАННОСТИ СТОРОН</w:t>
      </w:r>
    </w:p>
    <w:p w:rsidR="007C2C9C" w:rsidRPr="007C2C9C" w:rsidRDefault="007C2C9C" w:rsidP="007C2C9C">
      <w:pPr>
        <w:widowControl/>
        <w:numPr>
          <w:ilvl w:val="0"/>
          <w:numId w:val="31"/>
        </w:numPr>
        <w:suppressAutoHyphens/>
        <w:autoSpaceDE/>
        <w:autoSpaceDN/>
        <w:ind w:left="0" w:firstLine="567"/>
        <w:jc w:val="both"/>
        <w:textAlignment w:val="baseline"/>
        <w:rPr>
          <w:kern w:val="3"/>
          <w:sz w:val="24"/>
          <w:szCs w:val="24"/>
          <w:lang w:val="ru-RU" w:eastAsia="zh-CN"/>
        </w:rPr>
      </w:pPr>
      <w:r w:rsidRPr="007C2C9C">
        <w:rPr>
          <w:b/>
          <w:bCs/>
          <w:kern w:val="3"/>
          <w:sz w:val="24"/>
          <w:szCs w:val="24"/>
          <w:lang w:val="ru-RU" w:eastAsia="zh-CN"/>
        </w:rPr>
        <w:t>3.1. Заказчик обязуется:</w:t>
      </w:r>
    </w:p>
    <w:p w:rsidR="007C2C9C" w:rsidRPr="007C2C9C" w:rsidRDefault="007C2C9C" w:rsidP="007C2C9C">
      <w:pPr>
        <w:widowControl/>
        <w:numPr>
          <w:ilvl w:val="0"/>
          <w:numId w:val="31"/>
        </w:numPr>
        <w:suppressAutoHyphens/>
        <w:autoSpaceDE/>
        <w:autoSpaceDN/>
        <w:ind w:left="0" w:firstLine="567"/>
        <w:jc w:val="both"/>
        <w:textAlignment w:val="baseline"/>
        <w:rPr>
          <w:kern w:val="3"/>
          <w:sz w:val="24"/>
          <w:szCs w:val="24"/>
          <w:lang w:val="ru-RU" w:eastAsia="zh-CN"/>
        </w:rPr>
      </w:pPr>
      <w:r w:rsidRPr="007C2C9C">
        <w:rPr>
          <w:kern w:val="3"/>
          <w:sz w:val="24"/>
          <w:szCs w:val="24"/>
          <w:lang w:val="ru-RU" w:eastAsia="zh-CN"/>
        </w:rPr>
        <w:t>3.1.1. Обеспечить Подрядчику доступ на Объект в объеме и в сроки, необходимые для выполнения Работ по настоящему Контракту.</w:t>
      </w:r>
    </w:p>
    <w:p w:rsidR="007C2C9C" w:rsidRPr="007C2C9C" w:rsidRDefault="007C2C9C" w:rsidP="007C2C9C">
      <w:pPr>
        <w:widowControl/>
        <w:numPr>
          <w:ilvl w:val="0"/>
          <w:numId w:val="31"/>
        </w:numPr>
        <w:suppressAutoHyphens/>
        <w:autoSpaceDE/>
        <w:autoSpaceDN/>
        <w:ind w:left="0" w:firstLine="567"/>
        <w:jc w:val="both"/>
        <w:textAlignment w:val="baseline"/>
        <w:rPr>
          <w:kern w:val="3"/>
          <w:sz w:val="24"/>
          <w:szCs w:val="24"/>
          <w:lang w:val="ru-RU" w:eastAsia="zh-CN"/>
        </w:rPr>
      </w:pPr>
      <w:r w:rsidRPr="007C2C9C">
        <w:rPr>
          <w:kern w:val="3"/>
          <w:sz w:val="24"/>
          <w:szCs w:val="24"/>
          <w:lang w:val="ru-RU" w:eastAsia="zh-CN"/>
        </w:rPr>
        <w:t xml:space="preserve">3.1.2. </w:t>
      </w:r>
      <w:proofErr w:type="gramStart"/>
      <w:r w:rsidRPr="007C2C9C">
        <w:rPr>
          <w:kern w:val="3"/>
          <w:sz w:val="24"/>
          <w:szCs w:val="24"/>
          <w:lang w:val="ru-RU" w:eastAsia="zh-CN"/>
        </w:rPr>
        <w:t>По факту выполнения Работ в полном объеме осуществить приемку Работ по Объекту в течение 10 (десяти) рабочих дней с даты получения от Подрядчика Акта о приемке выполненных работ формы КС-2, Справки о стоимости выполненных работ и затрат формы КС-3, а также исполнительной документации, а в случае ненадлежащего выполнения Работ Подрядчиком составить мотивированный отказ от принятия выполненных Работ.</w:t>
      </w:r>
      <w:proofErr w:type="gramEnd"/>
    </w:p>
    <w:p w:rsidR="007C2C9C" w:rsidRPr="007C2C9C" w:rsidRDefault="007C2C9C" w:rsidP="007C2C9C">
      <w:pPr>
        <w:widowControl/>
        <w:numPr>
          <w:ilvl w:val="0"/>
          <w:numId w:val="31"/>
        </w:numPr>
        <w:suppressAutoHyphens/>
        <w:autoSpaceDE/>
        <w:autoSpaceDN/>
        <w:ind w:left="0" w:firstLine="567"/>
        <w:jc w:val="both"/>
        <w:textAlignment w:val="baseline"/>
        <w:rPr>
          <w:kern w:val="3"/>
          <w:sz w:val="24"/>
          <w:szCs w:val="24"/>
          <w:lang w:val="ru-RU" w:eastAsia="zh-CN"/>
        </w:rPr>
      </w:pPr>
      <w:r w:rsidRPr="007C2C9C">
        <w:rPr>
          <w:kern w:val="3"/>
          <w:sz w:val="24"/>
          <w:szCs w:val="24"/>
          <w:lang w:val="ru-RU" w:eastAsia="zh-CN"/>
        </w:rPr>
        <w:t xml:space="preserve">3.1.3. Осуществлять </w:t>
      </w:r>
      <w:proofErr w:type="gramStart"/>
      <w:r w:rsidRPr="007C2C9C">
        <w:rPr>
          <w:kern w:val="3"/>
          <w:sz w:val="24"/>
          <w:szCs w:val="24"/>
          <w:lang w:val="ru-RU" w:eastAsia="zh-CN"/>
        </w:rPr>
        <w:t>контроль за</w:t>
      </w:r>
      <w:proofErr w:type="gramEnd"/>
      <w:r w:rsidRPr="007C2C9C">
        <w:rPr>
          <w:kern w:val="3"/>
          <w:sz w:val="24"/>
          <w:szCs w:val="24"/>
          <w:lang w:val="ru-RU" w:eastAsia="zh-CN"/>
        </w:rPr>
        <w:t xml:space="preserve"> выполнением Работ по настоящему Контракту.</w:t>
      </w:r>
    </w:p>
    <w:p w:rsidR="007C2C9C" w:rsidRPr="007C2C9C" w:rsidRDefault="007C2C9C" w:rsidP="007C2C9C">
      <w:pPr>
        <w:widowControl/>
        <w:numPr>
          <w:ilvl w:val="0"/>
          <w:numId w:val="31"/>
        </w:numPr>
        <w:suppressAutoHyphens/>
        <w:autoSpaceDE/>
        <w:autoSpaceDN/>
        <w:ind w:left="0" w:firstLine="567"/>
        <w:jc w:val="both"/>
        <w:textAlignment w:val="baseline"/>
        <w:rPr>
          <w:b/>
          <w:kern w:val="3"/>
          <w:sz w:val="24"/>
          <w:szCs w:val="24"/>
          <w:lang w:val="ru-RU" w:eastAsia="zh-CN"/>
        </w:rPr>
      </w:pPr>
      <w:r w:rsidRPr="007C2C9C">
        <w:rPr>
          <w:kern w:val="3"/>
          <w:sz w:val="24"/>
          <w:szCs w:val="24"/>
          <w:lang w:val="ru-RU" w:eastAsia="zh-CN"/>
        </w:rPr>
        <w:t>3.1.4. Оплатить Подрядчику выполненные Работы в порядке, установленном настоящим Контрактом.</w:t>
      </w:r>
    </w:p>
    <w:p w:rsidR="007C2C9C" w:rsidRPr="007C2C9C" w:rsidRDefault="007C2C9C" w:rsidP="007C2C9C">
      <w:pPr>
        <w:widowControl/>
        <w:tabs>
          <w:tab w:val="left" w:pos="426"/>
        </w:tabs>
        <w:suppressAutoHyphens/>
        <w:autoSpaceDE/>
        <w:autoSpaceDN/>
        <w:spacing w:line="288" w:lineRule="auto"/>
        <w:ind w:firstLine="426"/>
        <w:jc w:val="both"/>
        <w:rPr>
          <w:rFonts w:eastAsia="SimSun" w:cs="Mangal"/>
          <w:color w:val="000000"/>
          <w:spacing w:val="-4"/>
          <w:sz w:val="24"/>
          <w:szCs w:val="24"/>
          <w:lang w:val="x-none" w:eastAsia="ru-RU" w:bidi="hi-IN"/>
        </w:rPr>
      </w:pPr>
      <w:r w:rsidRPr="007C2C9C">
        <w:rPr>
          <w:rFonts w:eastAsia="SimSun" w:cs="Mangal"/>
          <w:kern w:val="3"/>
          <w:sz w:val="24"/>
          <w:szCs w:val="24"/>
          <w:lang w:val="ru-RU" w:eastAsia="zh-CN" w:bidi="hi-IN"/>
        </w:rPr>
        <w:t>3.1.5.</w:t>
      </w:r>
      <w:r w:rsidRPr="007C2C9C">
        <w:rPr>
          <w:rFonts w:eastAsia="SimSun" w:cs="Mangal"/>
          <w:kern w:val="3"/>
          <w:sz w:val="24"/>
          <w:szCs w:val="24"/>
          <w:lang w:val="x-none" w:eastAsia="zh-CN" w:bidi="hi-IN"/>
        </w:rPr>
        <w:t xml:space="preserve">В случае возникновения разногласий при подписании Акта выполненных работ, стороны вправе составить протокол разногласий с определением порядка и сроков устранения выявленных недостатков. </w:t>
      </w:r>
    </w:p>
    <w:p w:rsidR="007C2C9C" w:rsidRPr="007C2C9C" w:rsidRDefault="007C2C9C" w:rsidP="007C2C9C">
      <w:pPr>
        <w:widowControl/>
        <w:tabs>
          <w:tab w:val="left" w:pos="426"/>
        </w:tabs>
        <w:suppressAutoHyphens/>
        <w:autoSpaceDE/>
        <w:autoSpaceDN/>
        <w:spacing w:line="288" w:lineRule="auto"/>
        <w:ind w:firstLine="426"/>
        <w:jc w:val="both"/>
        <w:rPr>
          <w:rFonts w:eastAsia="SimSun" w:cs="Mangal"/>
          <w:color w:val="000000"/>
          <w:spacing w:val="-4"/>
          <w:sz w:val="24"/>
          <w:szCs w:val="24"/>
          <w:lang w:val="x-none" w:eastAsia="ru-RU" w:bidi="hi-IN"/>
        </w:rPr>
      </w:pPr>
      <w:r w:rsidRPr="007C2C9C">
        <w:rPr>
          <w:rFonts w:eastAsia="SimSun" w:cs="Mangal"/>
          <w:kern w:val="3"/>
          <w:sz w:val="24"/>
          <w:szCs w:val="24"/>
          <w:lang w:val="ru-RU" w:eastAsia="zh-CN" w:bidi="hi-IN"/>
        </w:rPr>
        <w:t>3.1.6.</w:t>
      </w:r>
      <w:r w:rsidRPr="007C2C9C">
        <w:rPr>
          <w:rFonts w:eastAsia="SimSun" w:cs="Mangal"/>
          <w:kern w:val="3"/>
          <w:sz w:val="24"/>
          <w:szCs w:val="24"/>
          <w:lang w:val="x-none" w:eastAsia="zh-CN" w:bidi="hi-IN"/>
        </w:rPr>
        <w:t xml:space="preserve">При возникновении между Сторонами спора о наличии недостатков в выполненных Работах, каждая из сторон вправе назначить проведение экспертизы. </w:t>
      </w:r>
      <w:r w:rsidRPr="007C2C9C">
        <w:rPr>
          <w:rFonts w:eastAsia="SimSun" w:cs="Mangal"/>
          <w:color w:val="000000"/>
          <w:kern w:val="3"/>
          <w:sz w:val="24"/>
          <w:szCs w:val="24"/>
          <w:shd w:val="clear" w:color="auto" w:fill="FFFFFF"/>
          <w:lang w:val="x-none" w:eastAsia="zh-CN" w:bidi="hi-IN"/>
        </w:rPr>
        <w:t>Расходы на экспертизу несет подрядчик, за исключением случаев, когда экспертизой установлено отсутствие нарушений подрядчиком условий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7C2C9C" w:rsidRPr="007C2C9C" w:rsidRDefault="007C2C9C" w:rsidP="007C2C9C">
      <w:pPr>
        <w:widowControl/>
        <w:numPr>
          <w:ilvl w:val="0"/>
          <w:numId w:val="31"/>
        </w:numPr>
        <w:tabs>
          <w:tab w:val="left" w:pos="0"/>
        </w:tabs>
        <w:suppressAutoHyphens/>
        <w:autoSpaceDE/>
        <w:autoSpaceDN/>
        <w:ind w:left="0" w:firstLine="567"/>
        <w:jc w:val="both"/>
        <w:textAlignment w:val="baseline"/>
        <w:rPr>
          <w:rFonts w:eastAsia="SimSun" w:cs="Mangal"/>
          <w:kern w:val="3"/>
          <w:sz w:val="24"/>
          <w:szCs w:val="24"/>
          <w:lang w:val="ru-RU" w:eastAsia="zh-CN" w:bidi="hi-IN"/>
        </w:rPr>
      </w:pPr>
      <w:r w:rsidRPr="007C2C9C">
        <w:rPr>
          <w:rFonts w:cs="Mangal"/>
          <w:b/>
          <w:kern w:val="3"/>
          <w:sz w:val="24"/>
          <w:szCs w:val="24"/>
          <w:lang w:val="ru-RU" w:eastAsia="ar-SA"/>
        </w:rPr>
        <w:t>3.2. Заказчик вправе:</w:t>
      </w:r>
    </w:p>
    <w:p w:rsidR="007C2C9C" w:rsidRPr="007C2C9C" w:rsidRDefault="007C2C9C" w:rsidP="007C2C9C">
      <w:pPr>
        <w:widowControl/>
        <w:numPr>
          <w:ilvl w:val="0"/>
          <w:numId w:val="31"/>
        </w:numPr>
        <w:tabs>
          <w:tab w:val="left" w:pos="0"/>
        </w:tabs>
        <w:suppressAutoHyphens/>
        <w:autoSpaceDE/>
        <w:autoSpaceDN/>
        <w:ind w:left="0" w:firstLine="567"/>
        <w:jc w:val="both"/>
        <w:textAlignment w:val="baseline"/>
        <w:rPr>
          <w:b/>
          <w:bCs/>
          <w:kern w:val="3"/>
          <w:sz w:val="24"/>
          <w:szCs w:val="24"/>
          <w:lang w:val="ru-RU" w:eastAsia="zh-CN"/>
        </w:rPr>
      </w:pPr>
      <w:r w:rsidRPr="007C2C9C">
        <w:rPr>
          <w:kern w:val="3"/>
          <w:sz w:val="24"/>
          <w:szCs w:val="24"/>
          <w:lang w:val="ru-RU" w:eastAsia="zh-CN"/>
        </w:rPr>
        <w:t xml:space="preserve">3.2.1. Иметь беспрепятственный доступ уполномоченных лиц Заказчика ко всем видам Работ в течение всего периода их выполнения в ходе осуществления Заказчиком </w:t>
      </w:r>
      <w:proofErr w:type="gramStart"/>
      <w:r w:rsidRPr="007C2C9C">
        <w:rPr>
          <w:kern w:val="3"/>
          <w:sz w:val="24"/>
          <w:szCs w:val="24"/>
          <w:lang w:val="ru-RU" w:eastAsia="zh-CN"/>
        </w:rPr>
        <w:t>контроля за</w:t>
      </w:r>
      <w:proofErr w:type="gramEnd"/>
      <w:r w:rsidRPr="007C2C9C">
        <w:rPr>
          <w:kern w:val="3"/>
          <w:sz w:val="24"/>
          <w:szCs w:val="24"/>
          <w:lang w:val="ru-RU" w:eastAsia="zh-CN"/>
        </w:rPr>
        <w:t xml:space="preserve"> исполнением Подрядчиком условий Контракта, без вмешательства в его оперативно-хозяйственную деятельность.</w:t>
      </w:r>
    </w:p>
    <w:p w:rsidR="007C2C9C" w:rsidRPr="007C2C9C" w:rsidRDefault="007C2C9C" w:rsidP="007C2C9C">
      <w:pPr>
        <w:widowControl/>
        <w:numPr>
          <w:ilvl w:val="0"/>
          <w:numId w:val="31"/>
        </w:numPr>
        <w:suppressAutoHyphens/>
        <w:autoSpaceDE/>
        <w:autoSpaceDN/>
        <w:ind w:left="0" w:firstLine="567"/>
        <w:jc w:val="both"/>
        <w:textAlignment w:val="baseline"/>
        <w:rPr>
          <w:kern w:val="3"/>
          <w:sz w:val="24"/>
          <w:szCs w:val="24"/>
          <w:lang w:val="ru-RU" w:eastAsia="zh-CN"/>
        </w:rPr>
      </w:pPr>
      <w:r w:rsidRPr="007C2C9C">
        <w:rPr>
          <w:b/>
          <w:bCs/>
          <w:kern w:val="3"/>
          <w:sz w:val="24"/>
          <w:szCs w:val="24"/>
          <w:lang w:val="ru-RU" w:eastAsia="zh-CN"/>
        </w:rPr>
        <w:t>3.3. Подрядчик обязуется:</w:t>
      </w:r>
    </w:p>
    <w:p w:rsidR="007C2C9C" w:rsidRPr="007C2C9C" w:rsidRDefault="007C2C9C" w:rsidP="007C2C9C">
      <w:pPr>
        <w:shd w:val="clear" w:color="auto" w:fill="FFFFFF"/>
        <w:suppressAutoHyphens/>
        <w:autoSpaceDE/>
        <w:ind w:firstLine="567"/>
        <w:jc w:val="both"/>
        <w:textAlignment w:val="baseline"/>
        <w:rPr>
          <w:rFonts w:eastAsia="Andale Sans UI"/>
          <w:kern w:val="3"/>
          <w:sz w:val="24"/>
          <w:szCs w:val="24"/>
          <w:lang w:val="ru-RU" w:eastAsia="zh-CN" w:bidi="fa-IR"/>
        </w:rPr>
      </w:pPr>
      <w:r w:rsidRPr="007C2C9C">
        <w:rPr>
          <w:rFonts w:eastAsia="Andale Sans UI"/>
          <w:kern w:val="3"/>
          <w:sz w:val="24"/>
          <w:szCs w:val="24"/>
          <w:lang w:val="ru-RU" w:eastAsia="zh-CN" w:bidi="fa-IR"/>
        </w:rPr>
        <w:t xml:space="preserve">3.3.1. </w:t>
      </w:r>
      <w:r w:rsidRPr="007C2C9C">
        <w:rPr>
          <w:rFonts w:eastAsia="Andale Sans UI"/>
          <w:bCs/>
          <w:kern w:val="3"/>
          <w:sz w:val="24"/>
          <w:szCs w:val="24"/>
          <w:lang w:val="ru-RU" w:eastAsia="zh-CN" w:bidi="fa-IR"/>
        </w:rPr>
        <w:t>Выполнить Работы в объеме и в срок, предусмотренные настоящим Контрактом, в том числе проектно-сметной документацией (Приложение № 1 к настоящему Контракту)</w:t>
      </w:r>
      <w:r w:rsidRPr="007C2C9C">
        <w:rPr>
          <w:rFonts w:eastAsia="Andale Sans UI"/>
          <w:kern w:val="3"/>
          <w:sz w:val="24"/>
          <w:szCs w:val="24"/>
          <w:lang w:val="ru-RU" w:eastAsia="zh-CN" w:bidi="fa-IR"/>
        </w:rPr>
        <w:t xml:space="preserve"> и сдать Работу Заказчику в состоянии, соответствующем требованиям настоящего Контракта.</w:t>
      </w:r>
    </w:p>
    <w:p w:rsidR="007C2C9C" w:rsidRPr="007C2C9C" w:rsidRDefault="007C2C9C" w:rsidP="007C2C9C">
      <w:pPr>
        <w:suppressAutoHyphens/>
        <w:autoSpaceDE/>
        <w:ind w:firstLine="567"/>
        <w:jc w:val="both"/>
        <w:textAlignment w:val="baseline"/>
        <w:rPr>
          <w:rFonts w:eastAsia="SimSun" w:cs="Mangal"/>
          <w:kern w:val="3"/>
          <w:sz w:val="24"/>
          <w:szCs w:val="24"/>
          <w:lang w:val="ru-RU" w:eastAsia="zh-CN" w:bidi="hi-IN"/>
        </w:rPr>
      </w:pPr>
      <w:r w:rsidRPr="007C2C9C">
        <w:rPr>
          <w:rFonts w:eastAsia="SimSun" w:cs="Mangal"/>
          <w:kern w:val="3"/>
          <w:sz w:val="24"/>
          <w:szCs w:val="24"/>
          <w:lang w:val="ru-RU" w:eastAsia="zh-CN" w:bidi="hi-IN"/>
        </w:rPr>
        <w:lastRenderedPageBreak/>
        <w:t>3.3.2. Обеспечить выполнение Работ всеми материальными ресурсами (материалами, изделиями и конструкциями) в соответствии требованиями СНиП, ГОСТ и НПБ в объеме, предусмотренном проектно-сметной документацией (Приложение №1 к настоящему Контракту), а также обеспечить доставку используемых материалов, изделий и конструкций к месту производства Работ и их складирование.</w:t>
      </w:r>
    </w:p>
    <w:p w:rsidR="007C2C9C" w:rsidRPr="007C2C9C" w:rsidRDefault="007C2C9C" w:rsidP="007C2C9C">
      <w:pPr>
        <w:suppressAutoHyphens/>
        <w:autoSpaceDE/>
        <w:ind w:firstLine="540"/>
        <w:jc w:val="both"/>
        <w:textAlignment w:val="baseline"/>
        <w:rPr>
          <w:rFonts w:eastAsia="SimSun" w:cs="Mangal"/>
          <w:kern w:val="3"/>
          <w:sz w:val="24"/>
          <w:szCs w:val="24"/>
          <w:lang w:val="ru-RU" w:eastAsia="zh-CN" w:bidi="hi-IN"/>
        </w:rPr>
      </w:pPr>
      <w:r w:rsidRPr="007C2C9C">
        <w:rPr>
          <w:rFonts w:eastAsia="SimSun" w:cs="Mangal"/>
          <w:kern w:val="3"/>
          <w:sz w:val="24"/>
          <w:szCs w:val="24"/>
          <w:lang w:val="ru-RU" w:eastAsia="zh-CN" w:bidi="hi-IN"/>
        </w:rPr>
        <w:t xml:space="preserve">3.3.3. С момента начала производства Работ и до их завершения вести </w:t>
      </w:r>
      <w:r w:rsidRPr="007C2C9C">
        <w:rPr>
          <w:rFonts w:eastAsia="SimSun" w:cs="Mangal"/>
          <w:kern w:val="3"/>
          <w:sz w:val="24"/>
          <w:szCs w:val="24"/>
          <w:shd w:val="clear" w:color="auto" w:fill="FFFFFF"/>
          <w:lang w:val="ru-RU" w:eastAsia="zh-CN" w:bidi="hi-IN"/>
        </w:rPr>
        <w:t>и предъявлять по первому требованию производственно-техническую документацию (журнал производства работ, акты на скрытые работы, акты приёмки, сертификаты и другую документацию в соответствии со строительными нормами и правилами).</w:t>
      </w:r>
    </w:p>
    <w:p w:rsidR="007C2C9C" w:rsidRPr="007C2C9C" w:rsidRDefault="007C2C9C" w:rsidP="007C2C9C">
      <w:pPr>
        <w:suppressAutoHyphens/>
        <w:autoSpaceDE/>
        <w:ind w:firstLine="567"/>
        <w:jc w:val="both"/>
        <w:textAlignment w:val="baseline"/>
        <w:rPr>
          <w:rFonts w:ascii="Arial" w:eastAsia="Lucida Sans Unicode" w:hAnsi="Arial" w:cs="Mangal"/>
          <w:kern w:val="3"/>
          <w:sz w:val="24"/>
          <w:szCs w:val="24"/>
          <w:lang w:val="ru-RU" w:eastAsia="ar-SA" w:bidi="hi-IN"/>
        </w:rPr>
      </w:pPr>
      <w:r w:rsidRPr="007C2C9C">
        <w:rPr>
          <w:rFonts w:eastAsia="Lucida Sans Unicode"/>
          <w:kern w:val="3"/>
          <w:sz w:val="24"/>
          <w:szCs w:val="24"/>
          <w:lang w:val="ru-RU" w:eastAsia="ar-SA" w:bidi="hi-IN"/>
        </w:rPr>
        <w:t xml:space="preserve">3.3.4. Своевременно предоставлять достоверную информацию о ходе исполнения обязательств по настоящему Контракту, в том числе о сложностях, возникающих при исполнении Контракта. </w:t>
      </w:r>
    </w:p>
    <w:p w:rsidR="007C2C9C" w:rsidRPr="007C2C9C" w:rsidRDefault="007C2C9C" w:rsidP="007C2C9C">
      <w:pPr>
        <w:widowControl/>
        <w:numPr>
          <w:ilvl w:val="0"/>
          <w:numId w:val="31"/>
        </w:numPr>
        <w:suppressAutoHyphens/>
        <w:autoSpaceDE/>
        <w:autoSpaceDN/>
        <w:ind w:left="0" w:firstLine="567"/>
        <w:jc w:val="both"/>
        <w:textAlignment w:val="baseline"/>
        <w:rPr>
          <w:kern w:val="3"/>
          <w:sz w:val="24"/>
          <w:szCs w:val="24"/>
          <w:lang w:val="ru-RU" w:eastAsia="zh-CN"/>
        </w:rPr>
      </w:pPr>
      <w:r w:rsidRPr="007C2C9C">
        <w:rPr>
          <w:kern w:val="3"/>
          <w:sz w:val="24"/>
          <w:szCs w:val="24"/>
          <w:lang w:val="ru-RU" w:eastAsia="zh-CN"/>
        </w:rPr>
        <w:t>3.3.5. При наличии скрытых работ 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w:t>
      </w:r>
      <w:proofErr w:type="gramStart"/>
      <w:r w:rsidRPr="007C2C9C">
        <w:rPr>
          <w:kern w:val="3"/>
          <w:sz w:val="24"/>
          <w:szCs w:val="24"/>
          <w:lang w:val="ru-RU" w:eastAsia="zh-CN"/>
        </w:rPr>
        <w:t>,</w:t>
      </w:r>
      <w:proofErr w:type="gramEnd"/>
      <w:r w:rsidRPr="007C2C9C">
        <w:rPr>
          <w:kern w:val="3"/>
          <w:sz w:val="24"/>
          <w:szCs w:val="24"/>
          <w:lang w:val="ru-RU" w:eastAsia="zh-CN"/>
        </w:rPr>
        <w:t xml:space="preserve"> чем за 48 часов до начала приёмки соответствующих работ. Факт выполнения работ подтверждается путём оформления акта на выполненные скрытые работы. Приступать к выполнению последующих работ допустимо только после приемки Заказчиком скрытых работ и составления актов освидетельствования этих Работ. </w:t>
      </w:r>
      <w:proofErr w:type="gramStart"/>
      <w:r w:rsidRPr="007C2C9C">
        <w:rPr>
          <w:kern w:val="3"/>
          <w:sz w:val="24"/>
          <w:szCs w:val="24"/>
          <w:lang w:val="ru-RU" w:eastAsia="zh-CN"/>
        </w:rPr>
        <w:t xml:space="preserve">Если закрытие Работ выполнено без подтверждения Заказчика, в случае, когда он не был информирован об этом, Подрядчик обязан за свой счет вскрыть любую часть скрытых работ, согласно указанию Заказчика, а затем восстановить ее за свой счет, при этом ответственность за просрочку Подрядчик несет в полном объеме в соответствии с условиями настоящего Контракта. </w:t>
      </w:r>
      <w:proofErr w:type="gramEnd"/>
    </w:p>
    <w:p w:rsidR="007C2C9C" w:rsidRPr="007C2C9C" w:rsidRDefault="007C2C9C" w:rsidP="00FA324A">
      <w:pPr>
        <w:suppressAutoHyphens/>
        <w:autoSpaceDE/>
        <w:ind w:firstLine="567"/>
        <w:jc w:val="both"/>
        <w:textAlignment w:val="baseline"/>
        <w:rPr>
          <w:b/>
          <w:kern w:val="3"/>
          <w:sz w:val="24"/>
          <w:szCs w:val="24"/>
          <w:lang w:val="ru-RU" w:eastAsia="zh-CN"/>
        </w:rPr>
      </w:pPr>
      <w:r w:rsidRPr="007C2C9C">
        <w:rPr>
          <w:kern w:val="3"/>
          <w:sz w:val="24"/>
          <w:szCs w:val="24"/>
          <w:lang w:val="ru-RU" w:eastAsia="zh-CN"/>
        </w:rPr>
        <w:t xml:space="preserve">3.3.6.  </w:t>
      </w:r>
      <w:proofErr w:type="gramStart"/>
      <w:r w:rsidRPr="007C2C9C">
        <w:rPr>
          <w:kern w:val="3"/>
          <w:sz w:val="24"/>
          <w:szCs w:val="24"/>
          <w:lang w:val="ru-RU" w:eastAsia="zh-CN"/>
        </w:rPr>
        <w:t>В течение 2 (двух) дней со дня выполнения Работ на Объекте в полном объеме направить Заказчику письменное уведомление о завершении Работ и готовности Объекта к приемке, а также Акт о приемке выполненных работ формы КС-2 (2 экземпляра), Справку о стоимости выполненных работ и затрат формы КС-3 (2 экземпляра), счет на оплату, счет-фактуру (при наличии), исполнительную документацию.</w:t>
      </w:r>
      <w:proofErr w:type="gramEnd"/>
    </w:p>
    <w:p w:rsidR="007C2C9C" w:rsidRPr="007C2C9C" w:rsidRDefault="007C2C9C" w:rsidP="007C2C9C">
      <w:pPr>
        <w:widowControl/>
        <w:numPr>
          <w:ilvl w:val="0"/>
          <w:numId w:val="31"/>
        </w:numPr>
        <w:suppressAutoHyphens/>
        <w:autoSpaceDE/>
        <w:autoSpaceDN/>
        <w:ind w:left="0" w:firstLine="567"/>
        <w:jc w:val="both"/>
        <w:textAlignment w:val="baseline"/>
        <w:rPr>
          <w:kern w:val="3"/>
          <w:sz w:val="24"/>
          <w:szCs w:val="24"/>
          <w:lang w:val="ru-RU" w:eastAsia="zh-CN"/>
        </w:rPr>
      </w:pPr>
      <w:r w:rsidRPr="007C2C9C">
        <w:rPr>
          <w:kern w:val="3"/>
          <w:sz w:val="24"/>
          <w:szCs w:val="24"/>
          <w:lang w:val="ru-RU" w:eastAsia="zh-CN"/>
        </w:rPr>
        <w:t>3.3.</w:t>
      </w:r>
      <w:r w:rsidR="00FA324A">
        <w:rPr>
          <w:kern w:val="3"/>
          <w:sz w:val="24"/>
          <w:szCs w:val="24"/>
          <w:lang w:val="ru-RU" w:eastAsia="zh-CN"/>
        </w:rPr>
        <w:t>7</w:t>
      </w:r>
      <w:r w:rsidRPr="007C2C9C">
        <w:rPr>
          <w:kern w:val="3"/>
          <w:sz w:val="24"/>
          <w:szCs w:val="24"/>
          <w:lang w:val="ru-RU" w:eastAsia="zh-CN"/>
        </w:rPr>
        <w:t xml:space="preserve">. По окончании выполнения Работ </w:t>
      </w:r>
      <w:r w:rsidRPr="007C2C9C">
        <w:rPr>
          <w:rFonts w:cs="Calibri"/>
          <w:kern w:val="3"/>
          <w:sz w:val="24"/>
          <w:szCs w:val="24"/>
          <w:lang w:val="ru-RU" w:eastAsia="zh-CN"/>
        </w:rPr>
        <w:t>произвести уборку и вывоз строительного мусора</w:t>
      </w:r>
      <w:r w:rsidRPr="007C2C9C">
        <w:rPr>
          <w:kern w:val="3"/>
          <w:sz w:val="24"/>
          <w:szCs w:val="24"/>
          <w:lang w:val="ru-RU" w:eastAsia="zh-CN"/>
        </w:rPr>
        <w:t xml:space="preserve"> с Объекта. </w:t>
      </w:r>
    </w:p>
    <w:p w:rsidR="007C2C9C" w:rsidRDefault="00FA324A" w:rsidP="007C2C9C">
      <w:pPr>
        <w:widowControl/>
        <w:numPr>
          <w:ilvl w:val="0"/>
          <w:numId w:val="31"/>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3.3.8</w:t>
      </w:r>
      <w:r w:rsidR="007C2C9C" w:rsidRPr="007C2C9C">
        <w:rPr>
          <w:kern w:val="3"/>
          <w:sz w:val="24"/>
          <w:szCs w:val="24"/>
          <w:lang w:val="ru-RU" w:eastAsia="zh-CN"/>
        </w:rPr>
        <w:t xml:space="preserve">. Подрядчик обязан исполнить обязательства по контракту самостоятельно, без привлечения субподрядчиков, соисполнителей, в объеме не менее </w:t>
      </w:r>
      <w:r>
        <w:rPr>
          <w:kern w:val="3"/>
          <w:sz w:val="24"/>
          <w:szCs w:val="24"/>
          <w:lang w:val="ru-RU" w:eastAsia="zh-CN"/>
        </w:rPr>
        <w:t>10</w:t>
      </w:r>
      <w:r w:rsidR="007C2C9C" w:rsidRPr="007C2C9C">
        <w:rPr>
          <w:kern w:val="3"/>
          <w:sz w:val="24"/>
          <w:szCs w:val="24"/>
          <w:lang w:val="ru-RU" w:eastAsia="zh-CN"/>
        </w:rPr>
        <w:t>0%.</w:t>
      </w:r>
    </w:p>
    <w:p w:rsidR="007C2C9C" w:rsidRPr="007C2C9C" w:rsidRDefault="007C2C9C" w:rsidP="007C2C9C">
      <w:pPr>
        <w:widowControl/>
        <w:numPr>
          <w:ilvl w:val="0"/>
          <w:numId w:val="32"/>
        </w:numPr>
        <w:suppressAutoHyphens/>
        <w:autoSpaceDE/>
        <w:autoSpaceDN/>
        <w:ind w:left="0" w:firstLine="567"/>
        <w:jc w:val="both"/>
        <w:textAlignment w:val="baseline"/>
        <w:rPr>
          <w:kern w:val="3"/>
          <w:sz w:val="24"/>
          <w:szCs w:val="24"/>
          <w:lang w:val="ru-RU" w:eastAsia="zh-CN"/>
        </w:rPr>
      </w:pPr>
      <w:r w:rsidRPr="007C2C9C">
        <w:rPr>
          <w:b/>
          <w:kern w:val="3"/>
          <w:sz w:val="24"/>
          <w:szCs w:val="24"/>
          <w:lang w:val="ru-RU" w:eastAsia="zh-CN"/>
        </w:rPr>
        <w:t>3.4. Подрядчик вправе</w:t>
      </w:r>
      <w:r w:rsidRPr="007C2C9C">
        <w:rPr>
          <w:kern w:val="3"/>
          <w:sz w:val="24"/>
          <w:szCs w:val="24"/>
          <w:lang w:val="ru-RU" w:eastAsia="zh-CN"/>
        </w:rPr>
        <w:t>:</w:t>
      </w:r>
    </w:p>
    <w:p w:rsidR="007C2C9C" w:rsidRPr="007C2C9C" w:rsidRDefault="007C2C9C" w:rsidP="007C2C9C">
      <w:pPr>
        <w:widowControl/>
        <w:numPr>
          <w:ilvl w:val="0"/>
          <w:numId w:val="31"/>
        </w:numPr>
        <w:suppressAutoHyphens/>
        <w:autoSpaceDE/>
        <w:autoSpaceDN/>
        <w:ind w:left="0" w:firstLine="567"/>
        <w:jc w:val="both"/>
        <w:textAlignment w:val="baseline"/>
        <w:rPr>
          <w:kern w:val="3"/>
          <w:sz w:val="24"/>
          <w:szCs w:val="24"/>
          <w:lang w:val="ru-RU" w:eastAsia="zh-CN"/>
        </w:rPr>
      </w:pPr>
      <w:r w:rsidRPr="007C2C9C">
        <w:rPr>
          <w:kern w:val="3"/>
          <w:sz w:val="24"/>
          <w:szCs w:val="24"/>
          <w:lang w:val="ru-RU" w:eastAsia="zh-CN"/>
        </w:rPr>
        <w:t>3.4.1. Выполнить весь объем Работ, предусмотренный Контрактом, досрочно, при этом Подрядчик не вправе требовать увеличения цены Контракта и досрочной оплаты Работ.</w:t>
      </w:r>
    </w:p>
    <w:p w:rsidR="007C2C9C" w:rsidRPr="007C2C9C" w:rsidRDefault="007C2C9C" w:rsidP="007C2C9C">
      <w:pPr>
        <w:widowControl/>
        <w:suppressAutoHyphens/>
        <w:autoSpaceDE/>
        <w:jc w:val="center"/>
        <w:textAlignment w:val="baseline"/>
        <w:rPr>
          <w:kern w:val="3"/>
          <w:sz w:val="24"/>
          <w:szCs w:val="24"/>
          <w:lang w:val="ru-RU" w:eastAsia="zh-CN"/>
        </w:rPr>
      </w:pPr>
      <w:r w:rsidRPr="007C2C9C">
        <w:rPr>
          <w:b/>
          <w:bCs/>
          <w:kern w:val="3"/>
          <w:sz w:val="24"/>
          <w:szCs w:val="24"/>
          <w:lang w:val="ru-RU" w:eastAsia="zh-CN"/>
        </w:rPr>
        <w:t>4. ТРЕБОВАНИЕ К РАБОТАМ И ПОРЯДОК ИХ ПРИЕМКИ</w:t>
      </w:r>
    </w:p>
    <w:p w:rsidR="007C2C9C" w:rsidRPr="007C2C9C" w:rsidRDefault="007C2C9C" w:rsidP="007C2C9C">
      <w:pPr>
        <w:suppressAutoHyphens/>
        <w:autoSpaceDE/>
        <w:ind w:firstLine="567"/>
        <w:jc w:val="both"/>
        <w:textAlignment w:val="baseline"/>
        <w:rPr>
          <w:rFonts w:ascii="Arial" w:eastAsia="Lucida Sans Unicode" w:hAnsi="Arial" w:cs="Mangal"/>
          <w:kern w:val="3"/>
          <w:sz w:val="24"/>
          <w:szCs w:val="24"/>
          <w:lang w:val="ru-RU" w:eastAsia="ar-SA" w:bidi="hi-IN"/>
        </w:rPr>
      </w:pPr>
      <w:r w:rsidRPr="007C2C9C">
        <w:rPr>
          <w:rFonts w:eastAsia="Lucida Sans Unicode"/>
          <w:kern w:val="3"/>
          <w:sz w:val="24"/>
          <w:szCs w:val="24"/>
          <w:lang w:val="ru-RU" w:eastAsia="ar-SA" w:bidi="hi-IN"/>
        </w:rPr>
        <w:t xml:space="preserve">4.1. Качество выполняемых Работ, их результат должны соответствовать требованиям действующих на территории Российской Федерации государственных стандартов, технических регламентов, строительных норм и правил, и требованиям иной нормативной документации, действующей на территории Российской Федерации, применимой для данного вида Работ. </w:t>
      </w:r>
    </w:p>
    <w:p w:rsidR="007C2C9C" w:rsidRPr="007C2C9C" w:rsidRDefault="007C2C9C" w:rsidP="007C2C9C">
      <w:pPr>
        <w:widowControl/>
        <w:numPr>
          <w:ilvl w:val="0"/>
          <w:numId w:val="32"/>
        </w:numPr>
        <w:tabs>
          <w:tab w:val="left" w:pos="0"/>
        </w:tabs>
        <w:suppressAutoHyphens/>
        <w:autoSpaceDE/>
        <w:autoSpaceDN/>
        <w:spacing w:line="100" w:lineRule="atLeast"/>
        <w:ind w:left="0" w:firstLine="567"/>
        <w:jc w:val="both"/>
        <w:textAlignment w:val="baseline"/>
        <w:rPr>
          <w:rFonts w:eastAsia="Andale Sans UI"/>
          <w:kern w:val="3"/>
          <w:sz w:val="24"/>
          <w:szCs w:val="24"/>
          <w:lang w:val="ru-RU" w:eastAsia="zh-CN" w:bidi="fa-IR"/>
        </w:rPr>
      </w:pPr>
      <w:r w:rsidRPr="007C2C9C">
        <w:rPr>
          <w:rFonts w:eastAsia="Andale Sans UI"/>
          <w:kern w:val="3"/>
          <w:sz w:val="24"/>
          <w:szCs w:val="24"/>
          <w:lang w:val="ru-RU" w:eastAsia="zh-CN" w:bidi="fa-IR"/>
        </w:rPr>
        <w:t xml:space="preserve">4.2. Подрядчик обязан организовать безопасное выполнение Работ, гарантировать соблюдение сотрудниками Подрядчика трудовой дисциплины, правил пожарной безопасности, охраны окружающей среды, соблюдение правил санитарии и иных нормативных документов, действующих на территории Российской Федерации. Подрядчик несет полную ответственность по технике безопасности, охране труда, здоровья рабочих. При выполнении Работ Подрядчик должен обеспечить надежность и безопасность выполнения Работ. </w:t>
      </w:r>
    </w:p>
    <w:p w:rsidR="007C2C9C" w:rsidRPr="007C2C9C" w:rsidRDefault="007C2C9C" w:rsidP="007C2C9C">
      <w:pPr>
        <w:suppressAutoHyphens/>
        <w:autoSpaceDE/>
        <w:ind w:firstLine="567"/>
        <w:jc w:val="both"/>
        <w:textAlignment w:val="baseline"/>
        <w:rPr>
          <w:rFonts w:eastAsia="SimSun" w:cs="Mangal"/>
          <w:kern w:val="3"/>
          <w:sz w:val="24"/>
          <w:szCs w:val="24"/>
          <w:lang w:val="ru-RU" w:eastAsia="zh-CN" w:bidi="hi-IN"/>
        </w:rPr>
      </w:pPr>
      <w:r w:rsidRPr="007C2C9C">
        <w:rPr>
          <w:rFonts w:eastAsia="SimSun" w:cs="Mangal"/>
          <w:kern w:val="3"/>
          <w:sz w:val="24"/>
          <w:szCs w:val="24"/>
          <w:lang w:val="ru-RU" w:eastAsia="zh-CN" w:bidi="hi-IN"/>
        </w:rPr>
        <w:t xml:space="preserve">4.3. </w:t>
      </w:r>
      <w:proofErr w:type="gramStart"/>
      <w:r w:rsidRPr="007C2C9C">
        <w:rPr>
          <w:rFonts w:eastAsia="SimSun" w:cs="Mangal"/>
          <w:kern w:val="3"/>
          <w:sz w:val="24"/>
          <w:szCs w:val="24"/>
          <w:lang w:val="ru-RU" w:eastAsia="zh-CN" w:bidi="hi-IN"/>
        </w:rPr>
        <w:t xml:space="preserve">Все </w:t>
      </w:r>
      <w:r w:rsidRPr="007C2C9C">
        <w:rPr>
          <w:rFonts w:cs="Mangal"/>
          <w:kern w:val="3"/>
          <w:sz w:val="24"/>
          <w:szCs w:val="24"/>
          <w:lang w:val="ru-RU" w:eastAsia="zh-CN" w:bidi="hi-IN"/>
        </w:rPr>
        <w:t xml:space="preserve">материалы, </w:t>
      </w:r>
      <w:r w:rsidRPr="007C2C9C">
        <w:rPr>
          <w:rFonts w:eastAsia="SimSun" w:cs="Mangal"/>
          <w:kern w:val="3"/>
          <w:sz w:val="24"/>
          <w:szCs w:val="24"/>
          <w:lang w:val="ru-RU" w:eastAsia="zh-CN" w:bidi="hi-IN"/>
        </w:rPr>
        <w:t xml:space="preserve">изделия и конструкции, </w:t>
      </w:r>
      <w:r w:rsidRPr="007C2C9C">
        <w:rPr>
          <w:rFonts w:cs="Mangal"/>
          <w:kern w:val="3"/>
          <w:sz w:val="24"/>
          <w:szCs w:val="24"/>
          <w:lang w:val="ru-RU" w:eastAsia="zh-CN" w:bidi="hi-IN"/>
        </w:rPr>
        <w:t>используемые при выполнении работ</w:t>
      </w:r>
      <w:r w:rsidRPr="007C2C9C">
        <w:rPr>
          <w:rFonts w:eastAsia="SimSun" w:cs="Mangal"/>
          <w:kern w:val="3"/>
          <w:sz w:val="24"/>
          <w:szCs w:val="24"/>
          <w:lang w:val="ru-RU" w:eastAsia="zh-CN" w:bidi="hi-IN"/>
        </w:rPr>
        <w:t>, должны удовлетворять требованиям, предъявляемым к ним в РФ по пожарной безопасности, износостойкости и выделению токсичных веществ, а также должны быть новыми, раннее не использованными, соответствовать требованиям ГОСТ, а в случае отсутствия таких требований, требованиям технических регламентов, ТУ, иной нормативно-технической документации, принятой и действующей в Российской Федерации.</w:t>
      </w:r>
      <w:proofErr w:type="gramEnd"/>
    </w:p>
    <w:p w:rsidR="007C2C9C" w:rsidRPr="007C2C9C" w:rsidRDefault="007C2C9C" w:rsidP="007C2C9C">
      <w:pPr>
        <w:suppressAutoHyphens/>
        <w:autoSpaceDE/>
        <w:ind w:firstLine="567"/>
        <w:jc w:val="both"/>
        <w:textAlignment w:val="baseline"/>
        <w:rPr>
          <w:rFonts w:eastAsia="SimSun" w:cs="Mangal"/>
          <w:kern w:val="3"/>
          <w:sz w:val="24"/>
          <w:szCs w:val="24"/>
          <w:lang w:val="ru-RU" w:eastAsia="zh-CN" w:bidi="hi-IN"/>
        </w:rPr>
      </w:pPr>
      <w:r w:rsidRPr="007C2C9C">
        <w:rPr>
          <w:rFonts w:eastAsia="SimSun" w:cs="Mangal"/>
          <w:kern w:val="3"/>
          <w:sz w:val="24"/>
          <w:szCs w:val="24"/>
          <w:lang w:val="ru-RU" w:eastAsia="zh-CN" w:bidi="hi-IN"/>
        </w:rPr>
        <w:t xml:space="preserve">4.4. </w:t>
      </w:r>
      <w:r w:rsidRPr="007C2C9C">
        <w:rPr>
          <w:rFonts w:eastAsia="SimSun" w:cs="Mangal"/>
          <w:iCs/>
          <w:kern w:val="3"/>
          <w:sz w:val="24"/>
          <w:szCs w:val="24"/>
          <w:lang w:val="ru-RU" w:eastAsia="zh-CN" w:bidi="hi-IN"/>
        </w:rPr>
        <w:t>Материалы, изделия и конструкции</w:t>
      </w:r>
      <w:r w:rsidRPr="007C2C9C">
        <w:rPr>
          <w:rFonts w:eastAsia="SimSun" w:cs="Mangal"/>
          <w:kern w:val="3"/>
          <w:sz w:val="24"/>
          <w:szCs w:val="24"/>
          <w:lang w:val="ru-RU" w:eastAsia="zh-CN" w:bidi="hi-IN"/>
        </w:rPr>
        <w:t xml:space="preserve">, </w:t>
      </w:r>
      <w:r w:rsidRPr="007C2C9C">
        <w:rPr>
          <w:rFonts w:cs="Mangal"/>
          <w:kern w:val="3"/>
          <w:sz w:val="24"/>
          <w:szCs w:val="24"/>
          <w:lang w:val="ru-RU" w:eastAsia="zh-CN" w:bidi="hi-IN"/>
        </w:rPr>
        <w:t>используемые при выполнении работ,</w:t>
      </w:r>
      <w:r w:rsidRPr="007C2C9C">
        <w:rPr>
          <w:rFonts w:eastAsia="SimSun" w:cs="Mangal"/>
          <w:kern w:val="3"/>
          <w:sz w:val="24"/>
          <w:szCs w:val="24"/>
          <w:lang w:val="ru-RU" w:eastAsia="zh-CN" w:bidi="hi-IN"/>
        </w:rPr>
        <w:t xml:space="preserve"> должны быть разрешены к применению на территории Российской Федерации, иметь необходимые </w:t>
      </w:r>
      <w:r w:rsidRPr="007C2C9C">
        <w:rPr>
          <w:rFonts w:eastAsia="SimSun" w:cs="Mangal"/>
          <w:kern w:val="3"/>
          <w:sz w:val="24"/>
          <w:szCs w:val="24"/>
          <w:lang w:val="ru-RU" w:eastAsia="zh-CN" w:bidi="hi-IN"/>
        </w:rPr>
        <w:lastRenderedPageBreak/>
        <w:t>разрешительные документы, технические паспорта, сертификаты соответствия, удостоверяющие их качество и</w:t>
      </w:r>
      <w:r w:rsidRPr="007C2C9C">
        <w:rPr>
          <w:rFonts w:eastAsia="SimSun" w:cs="Mangal"/>
          <w:b/>
          <w:i/>
          <w:kern w:val="3"/>
          <w:sz w:val="24"/>
          <w:szCs w:val="24"/>
          <w:lang w:val="ru-RU" w:eastAsia="zh-CN" w:bidi="hi-IN"/>
        </w:rPr>
        <w:t xml:space="preserve"> </w:t>
      </w:r>
      <w:r w:rsidRPr="007C2C9C">
        <w:rPr>
          <w:rFonts w:eastAsia="SimSun" w:cs="Mangal"/>
          <w:kern w:val="3"/>
          <w:sz w:val="24"/>
          <w:szCs w:val="24"/>
          <w:lang w:val="ru-RU" w:eastAsia="zh-CN" w:bidi="hi-IN"/>
        </w:rPr>
        <w:t>содержащие при необходимости монтажные схемы их сборки и установки. Копии указанных документов должны быть предоставлены Заказчику при приемке Работ.</w:t>
      </w:r>
    </w:p>
    <w:p w:rsidR="007C2C9C" w:rsidRPr="007C2C9C" w:rsidRDefault="007C2C9C" w:rsidP="007C2C9C">
      <w:pPr>
        <w:widowControl/>
        <w:numPr>
          <w:ilvl w:val="0"/>
          <w:numId w:val="32"/>
        </w:numPr>
        <w:tabs>
          <w:tab w:val="left" w:pos="0"/>
        </w:tabs>
        <w:suppressAutoHyphens/>
        <w:autoSpaceDE/>
        <w:autoSpaceDN/>
        <w:ind w:left="0" w:firstLine="567"/>
        <w:jc w:val="both"/>
        <w:textAlignment w:val="baseline"/>
        <w:rPr>
          <w:kern w:val="3"/>
          <w:sz w:val="24"/>
          <w:szCs w:val="24"/>
          <w:lang w:val="ru-RU" w:eastAsia="zh-CN"/>
        </w:rPr>
      </w:pPr>
      <w:r w:rsidRPr="007C2C9C">
        <w:rPr>
          <w:kern w:val="3"/>
          <w:sz w:val="24"/>
          <w:szCs w:val="24"/>
          <w:lang w:val="ru-RU" w:eastAsia="zh-CN"/>
        </w:rPr>
        <w:t xml:space="preserve">4.5. Объём выполняемых Работ должен соответствовать объёму, предусмотренному Приложением №1 к настоящему Контракту. </w:t>
      </w:r>
    </w:p>
    <w:p w:rsidR="007C2C9C" w:rsidRPr="007C2C9C" w:rsidRDefault="007C2C9C" w:rsidP="007C2C9C">
      <w:pPr>
        <w:widowControl/>
        <w:numPr>
          <w:ilvl w:val="0"/>
          <w:numId w:val="32"/>
        </w:numPr>
        <w:shd w:val="clear" w:color="auto" w:fill="FFFFFF"/>
        <w:tabs>
          <w:tab w:val="left" w:pos="0"/>
        </w:tabs>
        <w:suppressAutoHyphens/>
        <w:autoSpaceDE/>
        <w:autoSpaceDN/>
        <w:ind w:left="0" w:firstLine="567"/>
        <w:jc w:val="both"/>
        <w:textAlignment w:val="baseline"/>
        <w:rPr>
          <w:rFonts w:eastAsia="Andale Sans UI"/>
          <w:kern w:val="3"/>
          <w:sz w:val="24"/>
          <w:szCs w:val="24"/>
          <w:lang w:val="ru-RU" w:eastAsia="zh-CN" w:bidi="fa-IR"/>
        </w:rPr>
      </w:pPr>
      <w:r w:rsidRPr="007C2C9C">
        <w:rPr>
          <w:rFonts w:eastAsia="Andale Sans UI"/>
          <w:kern w:val="3"/>
          <w:sz w:val="24"/>
          <w:szCs w:val="24"/>
          <w:lang w:val="ru-RU" w:eastAsia="zh-CN" w:bidi="fa-IR"/>
        </w:rPr>
        <w:t xml:space="preserve">4.6. </w:t>
      </w:r>
      <w:proofErr w:type="gramStart"/>
      <w:r w:rsidRPr="007C2C9C">
        <w:rPr>
          <w:rFonts w:eastAsia="Andale Sans UI"/>
          <w:kern w:val="3"/>
          <w:sz w:val="24"/>
          <w:szCs w:val="24"/>
          <w:lang w:val="ru-RU" w:eastAsia="zh-CN" w:bidi="fa-IR"/>
        </w:rPr>
        <w:t>В течение 2 (двух) дней со дня выполнения Работ на Объекте в полном объеме Подрядчик направляет Заказчику письменное уведомление о завершении Работ и готовности Объекта к приемке, а также Акт о приемке выполненных работ формы КС-2 (2 экземпляра), Справку о стоимости выполненных работ и затрат формы КС-3 (2 экземпляра), счет на оплату, счет-фактуру (при наличии), исполнительную документацию.</w:t>
      </w:r>
      <w:proofErr w:type="gramEnd"/>
    </w:p>
    <w:p w:rsidR="007C2C9C" w:rsidRPr="007C2C9C" w:rsidRDefault="007C2C9C" w:rsidP="007C2C9C">
      <w:pPr>
        <w:widowControl/>
        <w:numPr>
          <w:ilvl w:val="0"/>
          <w:numId w:val="32"/>
        </w:numPr>
        <w:tabs>
          <w:tab w:val="left" w:pos="0"/>
        </w:tabs>
        <w:suppressAutoHyphens/>
        <w:autoSpaceDE/>
        <w:autoSpaceDN/>
        <w:ind w:left="0" w:firstLine="567"/>
        <w:jc w:val="both"/>
        <w:textAlignment w:val="baseline"/>
        <w:rPr>
          <w:kern w:val="3"/>
          <w:sz w:val="24"/>
          <w:szCs w:val="24"/>
          <w:lang w:val="ru-RU" w:eastAsia="zh-CN"/>
        </w:rPr>
      </w:pPr>
      <w:r w:rsidRPr="007C2C9C">
        <w:rPr>
          <w:kern w:val="3"/>
          <w:sz w:val="24"/>
          <w:szCs w:val="24"/>
          <w:lang w:val="ru-RU" w:eastAsia="zh-CN"/>
        </w:rPr>
        <w:t>4.8. Приемка Работ по качеству и количеству осуществляется путем подписания Сторонами Акта о приемке выполненных работ формы КС-2 и Справки о стоимости выполненных работ и затрат</w:t>
      </w:r>
      <w:r w:rsidRPr="007C2C9C">
        <w:rPr>
          <w:rFonts w:eastAsia="Calibri"/>
          <w:b/>
          <w:kern w:val="3"/>
          <w:sz w:val="24"/>
          <w:szCs w:val="24"/>
          <w:lang w:val="ru-RU" w:eastAsia="zh-CN"/>
        </w:rPr>
        <w:t xml:space="preserve"> </w:t>
      </w:r>
      <w:r w:rsidRPr="007C2C9C">
        <w:rPr>
          <w:kern w:val="3"/>
          <w:sz w:val="24"/>
          <w:szCs w:val="24"/>
          <w:lang w:val="ru-RU" w:eastAsia="zh-CN"/>
        </w:rPr>
        <w:t>формы КС-3.</w:t>
      </w:r>
      <w:r w:rsidRPr="007C2C9C">
        <w:rPr>
          <w:rFonts w:eastAsia="Calibri"/>
          <w:kern w:val="3"/>
          <w:sz w:val="24"/>
          <w:szCs w:val="24"/>
          <w:lang w:val="ru-RU" w:eastAsia="zh-CN"/>
        </w:rPr>
        <w:t xml:space="preserve"> </w:t>
      </w:r>
    </w:p>
    <w:p w:rsidR="007C2C9C" w:rsidRPr="007C2C9C" w:rsidRDefault="007C2C9C" w:rsidP="007C2C9C">
      <w:pPr>
        <w:widowControl/>
        <w:numPr>
          <w:ilvl w:val="0"/>
          <w:numId w:val="32"/>
        </w:numPr>
        <w:tabs>
          <w:tab w:val="left" w:pos="0"/>
        </w:tabs>
        <w:suppressAutoHyphens/>
        <w:autoSpaceDE/>
        <w:autoSpaceDN/>
        <w:ind w:left="0" w:firstLine="567"/>
        <w:jc w:val="both"/>
        <w:textAlignment w:val="baseline"/>
        <w:rPr>
          <w:kern w:val="3"/>
          <w:sz w:val="24"/>
          <w:szCs w:val="24"/>
          <w:lang w:val="ru-RU" w:eastAsia="zh-CN"/>
        </w:rPr>
      </w:pPr>
      <w:r w:rsidRPr="007C2C9C">
        <w:rPr>
          <w:kern w:val="3"/>
          <w:sz w:val="24"/>
          <w:szCs w:val="24"/>
          <w:lang w:val="ru-RU" w:eastAsia="zh-CN"/>
        </w:rPr>
        <w:t>4.9. Приемка Работ осуществляется согласно требованиям действующего законодательства РФ, включая проведение экспертизы выполненных Работ в соответствии с Федеральным законом от 05 апреля 2013 года №44-ФЗ «О контрактной системе в сфере закупок товаров, работ, услуг для обеспечения государственных или муниципальных нужд» (далее – Закон о контрактной системе).</w:t>
      </w:r>
    </w:p>
    <w:p w:rsidR="007C2C9C" w:rsidRPr="007C2C9C" w:rsidRDefault="007C2C9C" w:rsidP="007C2C9C">
      <w:pPr>
        <w:widowControl/>
        <w:numPr>
          <w:ilvl w:val="0"/>
          <w:numId w:val="32"/>
        </w:numPr>
        <w:tabs>
          <w:tab w:val="left" w:pos="0"/>
        </w:tabs>
        <w:suppressAutoHyphens/>
        <w:autoSpaceDE/>
        <w:autoSpaceDN/>
        <w:ind w:left="0" w:firstLine="567"/>
        <w:jc w:val="both"/>
        <w:textAlignment w:val="baseline"/>
        <w:rPr>
          <w:kern w:val="3"/>
          <w:sz w:val="24"/>
          <w:szCs w:val="24"/>
          <w:lang w:val="ru-RU" w:eastAsia="zh-CN"/>
        </w:rPr>
      </w:pPr>
      <w:r w:rsidRPr="007C2C9C">
        <w:rPr>
          <w:kern w:val="3"/>
          <w:sz w:val="24"/>
          <w:szCs w:val="24"/>
          <w:lang w:val="ru-RU" w:eastAsia="zh-CN"/>
        </w:rPr>
        <w:t>Для осуществления приемки выполненных Работ Заказчик вправе привлечь экспертов, экспертные организации.</w:t>
      </w:r>
    </w:p>
    <w:p w:rsidR="007C2C9C" w:rsidRPr="007C2C9C" w:rsidRDefault="007C2C9C" w:rsidP="007C2C9C">
      <w:pPr>
        <w:widowControl/>
        <w:numPr>
          <w:ilvl w:val="0"/>
          <w:numId w:val="32"/>
        </w:numPr>
        <w:tabs>
          <w:tab w:val="left" w:pos="0"/>
        </w:tabs>
        <w:suppressAutoHyphens/>
        <w:autoSpaceDE/>
        <w:autoSpaceDN/>
        <w:ind w:left="0" w:firstLine="567"/>
        <w:jc w:val="both"/>
        <w:textAlignment w:val="baseline"/>
        <w:rPr>
          <w:kern w:val="3"/>
          <w:sz w:val="24"/>
          <w:szCs w:val="24"/>
          <w:lang w:val="ru-RU" w:eastAsia="zh-CN"/>
        </w:rPr>
      </w:pPr>
      <w:r w:rsidRPr="007C2C9C">
        <w:rPr>
          <w:kern w:val="3"/>
          <w:sz w:val="24"/>
          <w:szCs w:val="24"/>
          <w:lang w:val="ru-RU" w:eastAsia="zh-CN"/>
        </w:rPr>
        <w:t>4.10. В течение 10 (десяти) рабочих дней с момента получения Заказчиком документов, указанных в п. 4.7 настоящего Контракта, Заказчик осуществляет приемку и проверяет результаты исполнения Подрядчиком обязательств по настоящему Контракту на предмет соответствия объема и качества выполненных Работ требованиям и условиям настоящего Контракта.</w:t>
      </w:r>
    </w:p>
    <w:p w:rsidR="007C2C9C" w:rsidRPr="007C2C9C" w:rsidRDefault="007C2C9C" w:rsidP="007C2C9C">
      <w:pPr>
        <w:widowControl/>
        <w:numPr>
          <w:ilvl w:val="0"/>
          <w:numId w:val="32"/>
        </w:numPr>
        <w:tabs>
          <w:tab w:val="left" w:pos="0"/>
        </w:tabs>
        <w:suppressAutoHyphens/>
        <w:autoSpaceDE/>
        <w:autoSpaceDN/>
        <w:ind w:left="0" w:firstLine="567"/>
        <w:jc w:val="both"/>
        <w:textAlignment w:val="baseline"/>
        <w:rPr>
          <w:kern w:val="3"/>
          <w:sz w:val="24"/>
          <w:szCs w:val="24"/>
          <w:lang w:val="ru-RU" w:eastAsia="zh-CN"/>
        </w:rPr>
      </w:pPr>
      <w:r w:rsidRPr="007C2C9C">
        <w:rPr>
          <w:kern w:val="3"/>
          <w:sz w:val="24"/>
          <w:szCs w:val="24"/>
          <w:lang w:val="ru-RU" w:eastAsia="zh-CN"/>
        </w:rPr>
        <w:t>4.11. По результатам проверки исполнения обязательств Подрядчика по настоящему Контракту Заказчик передает Подрядчику соответствующие экземпляры подписанных со своей стороны Акта о приемке выполненных работ формы КС-2, Справки о стоимости выполненных работ и затрат формы КС-3 или мотивированный отказ от их подписания.</w:t>
      </w:r>
    </w:p>
    <w:p w:rsidR="007C2C9C" w:rsidRPr="007C2C9C" w:rsidRDefault="007C2C9C" w:rsidP="007C2C9C">
      <w:pPr>
        <w:widowControl/>
        <w:numPr>
          <w:ilvl w:val="0"/>
          <w:numId w:val="32"/>
        </w:numPr>
        <w:tabs>
          <w:tab w:val="left" w:pos="0"/>
        </w:tabs>
        <w:suppressAutoHyphens/>
        <w:autoSpaceDE/>
        <w:autoSpaceDN/>
        <w:ind w:left="0" w:firstLine="567"/>
        <w:jc w:val="both"/>
        <w:textAlignment w:val="baseline"/>
        <w:rPr>
          <w:kern w:val="3"/>
          <w:sz w:val="24"/>
          <w:szCs w:val="24"/>
          <w:lang w:val="ru-RU" w:eastAsia="zh-CN"/>
        </w:rPr>
      </w:pPr>
      <w:r w:rsidRPr="007C2C9C">
        <w:rPr>
          <w:kern w:val="3"/>
          <w:sz w:val="24"/>
          <w:szCs w:val="24"/>
          <w:lang w:val="ru-RU" w:eastAsia="zh-CN"/>
        </w:rPr>
        <w:t>4.12. В случае получения мотивированного отказа Заказчика, указанного в п. 4.11. настоящего Контракта, Подрядчик обязан рассмотреть мотивированный отказ и устранить за свой счет указанные в нем недостатки (дефекты) в сроки, согласованные с Заказчиком.</w:t>
      </w:r>
    </w:p>
    <w:p w:rsidR="007C2C9C" w:rsidRPr="007C2C9C" w:rsidRDefault="007C2C9C" w:rsidP="007C2C9C">
      <w:pPr>
        <w:widowControl/>
        <w:numPr>
          <w:ilvl w:val="0"/>
          <w:numId w:val="32"/>
        </w:numPr>
        <w:tabs>
          <w:tab w:val="left" w:pos="0"/>
        </w:tabs>
        <w:suppressAutoHyphens/>
        <w:autoSpaceDE/>
        <w:autoSpaceDN/>
        <w:ind w:left="0" w:firstLine="567"/>
        <w:jc w:val="both"/>
        <w:textAlignment w:val="baseline"/>
        <w:rPr>
          <w:kern w:val="3"/>
          <w:sz w:val="24"/>
          <w:szCs w:val="24"/>
          <w:lang w:val="ru-RU" w:eastAsia="zh-CN"/>
        </w:rPr>
      </w:pPr>
      <w:r w:rsidRPr="007C2C9C">
        <w:rPr>
          <w:kern w:val="3"/>
          <w:sz w:val="24"/>
          <w:szCs w:val="24"/>
          <w:lang w:val="ru-RU" w:eastAsia="zh-CN"/>
        </w:rPr>
        <w:t>4.13. Датой приемки выполненных работ считается дата подписания Заказчиком Акта о приемке выполненных работ формы КС-2. Подписанные между Заказчиком и Подрядчиком по факту выполнения Работ в полном объеме Акты о приемке выполненных работ формы КС-2, Справки о стоимости выполненных работ и затрат формы КС-3 являются основанием для оплаты выполненных Работ.</w:t>
      </w:r>
    </w:p>
    <w:p w:rsidR="007C2C9C" w:rsidRPr="007C2C9C" w:rsidRDefault="007C2C9C" w:rsidP="007C2C9C">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jc w:val="center"/>
        <w:textAlignment w:val="baseline"/>
        <w:rPr>
          <w:kern w:val="3"/>
          <w:sz w:val="24"/>
          <w:szCs w:val="24"/>
          <w:lang w:val="ru-RU" w:eastAsia="zh-CN"/>
        </w:rPr>
      </w:pPr>
      <w:r w:rsidRPr="007C2C9C">
        <w:rPr>
          <w:b/>
          <w:bCs/>
          <w:kern w:val="3"/>
          <w:sz w:val="24"/>
          <w:szCs w:val="24"/>
          <w:lang w:val="ru-RU" w:eastAsia="zh-CN"/>
        </w:rPr>
        <w:t>5. ГАРАНТИИ</w:t>
      </w:r>
    </w:p>
    <w:p w:rsidR="00443023" w:rsidRDefault="007C2C9C" w:rsidP="0040570A">
      <w:pPr>
        <w:widowControl/>
        <w:numPr>
          <w:ilvl w:val="0"/>
          <w:numId w:val="32"/>
        </w:numPr>
        <w:suppressAutoHyphens/>
        <w:autoSpaceDE/>
        <w:autoSpaceDN/>
        <w:ind w:left="0" w:firstLine="567"/>
        <w:jc w:val="both"/>
        <w:textAlignment w:val="baseline"/>
        <w:rPr>
          <w:kern w:val="3"/>
          <w:sz w:val="24"/>
          <w:szCs w:val="24"/>
          <w:lang w:val="ru-RU" w:eastAsia="zh-CN"/>
        </w:rPr>
      </w:pPr>
      <w:r w:rsidRPr="007C2C9C">
        <w:rPr>
          <w:kern w:val="3"/>
          <w:sz w:val="24"/>
          <w:szCs w:val="24"/>
          <w:lang w:val="ru-RU" w:eastAsia="zh-CN"/>
        </w:rPr>
        <w:t xml:space="preserve">5.1. </w:t>
      </w:r>
      <w:r w:rsidR="00443023" w:rsidRPr="00443023">
        <w:rPr>
          <w:kern w:val="3"/>
          <w:sz w:val="24"/>
          <w:szCs w:val="24"/>
          <w:lang w:val="ru-RU" w:eastAsia="zh-CN"/>
        </w:rPr>
        <w:t xml:space="preserve"> </w:t>
      </w:r>
      <w:proofErr w:type="gramStart"/>
      <w:r w:rsidR="00443023" w:rsidRPr="00443023">
        <w:rPr>
          <w:kern w:val="3"/>
          <w:sz w:val="24"/>
          <w:szCs w:val="24"/>
          <w:lang w:val="ru-RU" w:eastAsia="zh-CN"/>
        </w:rPr>
        <w:t>Подрядчик гарантирует выполнение всех Работ в полном объеме, предусмотренном в сметной документацией, полученной Подрядчиком от Заказчика, и в настоящем Контракте, в сроки, определенные настоящим Контрактом, и действующими нормами Российской Федерации, соответствие качества используемых строительных и отделочных материалов, оборудования и комплектующих изделий сметной документации, строительным нормам и правилам.</w:t>
      </w:r>
      <w:proofErr w:type="gramEnd"/>
    </w:p>
    <w:p w:rsidR="00443023" w:rsidRPr="00443023" w:rsidRDefault="00443023" w:rsidP="0040570A">
      <w:pPr>
        <w:widowControl/>
        <w:numPr>
          <w:ilvl w:val="0"/>
          <w:numId w:val="3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5</w:t>
      </w:r>
      <w:r w:rsidRPr="00443023">
        <w:rPr>
          <w:kern w:val="3"/>
          <w:sz w:val="24"/>
          <w:szCs w:val="24"/>
          <w:lang w:val="ru-RU" w:eastAsia="zh-CN"/>
        </w:rPr>
        <w:t xml:space="preserve">.2. </w:t>
      </w:r>
      <w:proofErr w:type="gramStart"/>
      <w:r w:rsidRPr="00443023">
        <w:rPr>
          <w:kern w:val="3"/>
          <w:sz w:val="24"/>
          <w:szCs w:val="24"/>
          <w:lang w:val="ru-RU" w:eastAsia="zh-CN"/>
        </w:rPr>
        <w:t xml:space="preserve">Гарантийный срок на выполненные Работы в соответствии со ст.756 Гражданского кодекса Российской Федерации устанавливается на </w:t>
      </w:r>
      <w:r w:rsidRPr="00443023">
        <w:rPr>
          <w:b/>
          <w:kern w:val="3"/>
          <w:sz w:val="24"/>
          <w:szCs w:val="24"/>
          <w:lang w:val="ru-RU" w:eastAsia="zh-CN"/>
        </w:rPr>
        <w:t>36 (тридцать шесть) месяцев</w:t>
      </w:r>
      <w:r w:rsidRPr="00443023">
        <w:rPr>
          <w:kern w:val="3"/>
          <w:sz w:val="24"/>
          <w:szCs w:val="24"/>
          <w:lang w:val="ru-RU" w:eastAsia="zh-CN"/>
        </w:rPr>
        <w:t xml:space="preserve"> со дня подписания Сторонами и Представителем Заказчика акта приемки выполненных работ (форма № КС-2), справки о стоимости выполненных работ и затрат (форма № КС-3), акта приемки объекта капитального ремонта (по форме, утвержденной Заказчиком).</w:t>
      </w:r>
      <w:proofErr w:type="gramEnd"/>
      <w:r w:rsidRPr="00443023">
        <w:rPr>
          <w:kern w:val="3"/>
          <w:sz w:val="24"/>
          <w:szCs w:val="24"/>
          <w:lang w:val="ru-RU" w:eastAsia="zh-CN"/>
        </w:rPr>
        <w:t xml:space="preserve"> Гарантийный срок на качество смонтированного в ходе выполнения работ оборудования начинается от даты подписания акта и составляет срок, равный гарантийному сроку, предоставляемому изготовителем соответствующего оборудования. </w:t>
      </w:r>
    </w:p>
    <w:p w:rsidR="00443023" w:rsidRPr="00443023" w:rsidRDefault="00443023" w:rsidP="0040570A">
      <w:pPr>
        <w:widowControl/>
        <w:numPr>
          <w:ilvl w:val="0"/>
          <w:numId w:val="3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lastRenderedPageBreak/>
        <w:t>5</w:t>
      </w:r>
      <w:r w:rsidRPr="00443023">
        <w:rPr>
          <w:kern w:val="3"/>
          <w:sz w:val="24"/>
          <w:szCs w:val="24"/>
          <w:lang w:val="ru-RU" w:eastAsia="zh-CN"/>
        </w:rPr>
        <w:t>.3. Течение гарантийного срока прерывается на период устранения Подрядчиком обнаруженных недостатков, ответственность за которые несет Подрядчик.</w:t>
      </w:r>
    </w:p>
    <w:p w:rsidR="00443023" w:rsidRPr="00443023" w:rsidRDefault="00443023" w:rsidP="0040570A">
      <w:pPr>
        <w:widowControl/>
        <w:numPr>
          <w:ilvl w:val="0"/>
          <w:numId w:val="3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5</w:t>
      </w:r>
      <w:r w:rsidRPr="00443023">
        <w:rPr>
          <w:kern w:val="3"/>
          <w:sz w:val="24"/>
          <w:szCs w:val="24"/>
          <w:lang w:val="ru-RU" w:eastAsia="zh-CN"/>
        </w:rPr>
        <w:t>.4. Если в период гарантийной эксплуатации Объекта обнаружатся дефекты, которые могут служить препятствием для нормальной эксплуатации Объекта, или будут выявлены материалы, оборудование, не соответствующие сертификатам качества и декларациям соответствия, то Подрядчик обязан их устранить за свой счет. Для составления акта, фиксирующего дефекты, согласования порядка и сроков их устранения Подрядчик обязан направить своего представителя не позднее 5 (пяти) календарных дней со дня получения письменного извещения Заказчика.</w:t>
      </w:r>
    </w:p>
    <w:p w:rsidR="00443023" w:rsidRPr="00443023" w:rsidRDefault="00443023" w:rsidP="0040570A">
      <w:pPr>
        <w:widowControl/>
        <w:numPr>
          <w:ilvl w:val="0"/>
          <w:numId w:val="3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5</w:t>
      </w:r>
      <w:r w:rsidRPr="00443023">
        <w:rPr>
          <w:kern w:val="3"/>
          <w:sz w:val="24"/>
          <w:szCs w:val="24"/>
          <w:lang w:val="ru-RU" w:eastAsia="zh-CN"/>
        </w:rPr>
        <w:t>.5. При отказе Подрядчика от составления или согласования акта обнаруженных дефектов Заказчик составляет односторонний акт, с привлечением эксперта или экспертной организации, все расходы по которым при установлении вины Подрядчика, предъявляются ему в полном объеме.</w:t>
      </w:r>
    </w:p>
    <w:p w:rsidR="00443023" w:rsidRPr="00443023" w:rsidRDefault="00443023" w:rsidP="0040570A">
      <w:pPr>
        <w:widowControl/>
        <w:numPr>
          <w:ilvl w:val="0"/>
          <w:numId w:val="32"/>
        </w:numPr>
        <w:suppressAutoHyphens/>
        <w:autoSpaceDE/>
        <w:autoSpaceDN/>
        <w:ind w:left="0" w:firstLine="567"/>
        <w:jc w:val="both"/>
        <w:textAlignment w:val="baseline"/>
        <w:rPr>
          <w:kern w:val="3"/>
          <w:sz w:val="24"/>
          <w:szCs w:val="24"/>
          <w:lang w:val="ru-RU" w:eastAsia="zh-CN"/>
        </w:rPr>
      </w:pPr>
      <w:r>
        <w:rPr>
          <w:kern w:val="3"/>
          <w:sz w:val="24"/>
          <w:szCs w:val="24"/>
          <w:lang w:val="ru-RU" w:eastAsia="zh-CN"/>
        </w:rPr>
        <w:t>5</w:t>
      </w:r>
      <w:r w:rsidRPr="00443023">
        <w:rPr>
          <w:kern w:val="3"/>
          <w:sz w:val="24"/>
          <w:szCs w:val="24"/>
          <w:lang w:val="ru-RU" w:eastAsia="zh-CN"/>
        </w:rPr>
        <w:t>.6. Заказчик вправе самостоятельно либо с привлечение третьих лиц устранить дефекты (недостатки Объекта) за свой счет, с последующим возмещением своих расходов на устранение дефектов (недостатков Объекта) Подрядчиком. Подрядчик возмещает расходы Заказчика на устранение дефектов (недостатков Объекта) в течение 10 (Десяти) календарных дней со дня получения соответствующего уведомления от Заказчика</w:t>
      </w:r>
    </w:p>
    <w:p w:rsidR="00443023" w:rsidRPr="00443023" w:rsidRDefault="00443023" w:rsidP="0040570A">
      <w:pPr>
        <w:widowControl/>
        <w:numPr>
          <w:ilvl w:val="0"/>
          <w:numId w:val="32"/>
        </w:numPr>
        <w:suppressAutoHyphens/>
        <w:autoSpaceDE/>
        <w:autoSpaceDN/>
        <w:ind w:left="0" w:firstLine="567"/>
        <w:jc w:val="both"/>
        <w:textAlignment w:val="baseline"/>
        <w:rPr>
          <w:kern w:val="3"/>
          <w:sz w:val="24"/>
          <w:szCs w:val="24"/>
          <w:lang w:val="ru-RU" w:eastAsia="zh-CN"/>
        </w:rPr>
      </w:pPr>
      <w:proofErr w:type="gramStart"/>
      <w:r>
        <w:rPr>
          <w:kern w:val="3"/>
          <w:sz w:val="24"/>
          <w:szCs w:val="24"/>
          <w:lang w:val="ru-RU" w:eastAsia="zh-CN"/>
        </w:rPr>
        <w:t>5</w:t>
      </w:r>
      <w:r w:rsidRPr="00443023">
        <w:rPr>
          <w:kern w:val="3"/>
          <w:sz w:val="24"/>
          <w:szCs w:val="24"/>
          <w:lang w:val="ru-RU" w:eastAsia="zh-CN"/>
        </w:rPr>
        <w:t>.</w:t>
      </w:r>
      <w:r w:rsidR="00E03403">
        <w:rPr>
          <w:kern w:val="3"/>
          <w:sz w:val="24"/>
          <w:szCs w:val="24"/>
          <w:lang w:val="ru-RU" w:eastAsia="zh-CN"/>
        </w:rPr>
        <w:t>7</w:t>
      </w:r>
      <w:r w:rsidRPr="00443023">
        <w:rPr>
          <w:kern w:val="3"/>
          <w:sz w:val="24"/>
          <w:szCs w:val="24"/>
          <w:lang w:val="ru-RU" w:eastAsia="zh-CN"/>
        </w:rPr>
        <w:t xml:space="preserve">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№44-ФЗ в порядке и в сроки, которые установлены настоящим Контрактом).</w:t>
      </w:r>
      <w:proofErr w:type="gramEnd"/>
    </w:p>
    <w:p w:rsidR="007C2C9C" w:rsidRPr="007C2C9C" w:rsidRDefault="007C2C9C" w:rsidP="0040570A">
      <w:pPr>
        <w:widowControl/>
        <w:numPr>
          <w:ilvl w:val="0"/>
          <w:numId w:val="32"/>
        </w:numPr>
        <w:suppressAutoHyphens/>
        <w:autoSpaceDE/>
        <w:autoSpaceDN/>
        <w:ind w:left="0" w:firstLine="567"/>
        <w:jc w:val="center"/>
        <w:textAlignment w:val="baseline"/>
        <w:rPr>
          <w:kern w:val="3"/>
          <w:sz w:val="24"/>
          <w:szCs w:val="24"/>
          <w:lang w:val="ru-RU" w:eastAsia="zh-CN"/>
        </w:rPr>
      </w:pPr>
      <w:r w:rsidRPr="007C2C9C">
        <w:rPr>
          <w:b/>
          <w:bCs/>
          <w:kern w:val="3"/>
          <w:sz w:val="24"/>
          <w:szCs w:val="24"/>
          <w:lang w:val="ru-RU" w:eastAsia="zh-CN"/>
        </w:rPr>
        <w:t>6. ОТВЕТСТВЕННОСТЬ СТОРОН</w:t>
      </w:r>
    </w:p>
    <w:p w:rsidR="007C2C9C" w:rsidRPr="007C2C9C" w:rsidRDefault="007C2C9C" w:rsidP="007C2C9C">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kern w:val="3"/>
          <w:sz w:val="24"/>
          <w:szCs w:val="24"/>
          <w:lang w:val="ru-RU" w:eastAsia="zh-CN"/>
        </w:rPr>
      </w:pPr>
      <w:r w:rsidRPr="007C2C9C">
        <w:rPr>
          <w:kern w:val="3"/>
          <w:sz w:val="24"/>
          <w:szCs w:val="24"/>
          <w:lang w:val="ru-RU" w:eastAsia="zh-CN"/>
        </w:rPr>
        <w:t>6.1. Стороны несут ответственность за неисполнение или ненадлежащее исполнение обязательств по настоящему Контракту в соответствии с действующим законодательством РФ.</w:t>
      </w:r>
    </w:p>
    <w:p w:rsidR="007C2C9C" w:rsidRPr="007C2C9C" w:rsidRDefault="007C2C9C" w:rsidP="007C2C9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eastAsia="SimSun" w:cs="Mangal"/>
          <w:kern w:val="3"/>
          <w:sz w:val="24"/>
          <w:szCs w:val="24"/>
          <w:lang w:val="ru-RU" w:eastAsia="zh-CN" w:bidi="hi-IN"/>
        </w:rPr>
      </w:pPr>
      <w:r w:rsidRPr="007C2C9C">
        <w:rPr>
          <w:rFonts w:eastAsia="SimSun" w:cs="Mangal"/>
          <w:kern w:val="3"/>
          <w:sz w:val="24"/>
          <w:szCs w:val="24"/>
          <w:lang w:val="ru-RU" w:eastAsia="zh-CN" w:bidi="hi-IN"/>
        </w:rPr>
        <w:t xml:space="preserve">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7C2C9C" w:rsidRPr="007C2C9C" w:rsidRDefault="007C2C9C" w:rsidP="007C2C9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eastAsia="SimSun" w:cs="Mangal"/>
          <w:kern w:val="3"/>
          <w:sz w:val="24"/>
          <w:szCs w:val="24"/>
          <w:lang w:val="ru-RU" w:eastAsia="zh-CN" w:bidi="hi-IN"/>
        </w:rPr>
      </w:pPr>
      <w:r w:rsidRPr="007C2C9C">
        <w:rPr>
          <w:rFonts w:eastAsia="SimSun" w:cs="Mangal"/>
          <w:kern w:val="3"/>
          <w:sz w:val="24"/>
          <w:szCs w:val="24"/>
          <w:lang w:val="ru-RU" w:eastAsia="zh-CN" w:bidi="hi-IN"/>
        </w:rPr>
        <w:t>6.3.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7C2C9C" w:rsidRPr="007C2C9C" w:rsidRDefault="007C2C9C" w:rsidP="007C2C9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eastAsia="SimSun" w:cs="Mangal"/>
          <w:kern w:val="3"/>
          <w:sz w:val="24"/>
          <w:szCs w:val="24"/>
          <w:lang w:val="ru-RU" w:eastAsia="zh-CN" w:bidi="hi-IN"/>
        </w:rPr>
      </w:pPr>
      <w:r w:rsidRPr="007C2C9C">
        <w:rPr>
          <w:rFonts w:eastAsia="SimSun" w:cs="Mangal"/>
          <w:kern w:val="3"/>
          <w:sz w:val="24"/>
          <w:szCs w:val="24"/>
          <w:lang w:val="ru-RU" w:eastAsia="zh-CN" w:bidi="hi-IN"/>
        </w:rPr>
        <w:t xml:space="preserve">6.4.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roofErr w:type="gramStart"/>
      <w:r w:rsidRPr="007C2C9C">
        <w:rPr>
          <w:rFonts w:eastAsia="SimSun" w:cs="Mangal"/>
          <w:kern w:val="3"/>
          <w:sz w:val="24"/>
          <w:szCs w:val="24"/>
          <w:lang w:val="ru-RU" w:eastAsia="zh-CN" w:bidi="hi-IN"/>
        </w:rPr>
        <w:t>Размер штрафа устанавливается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w:t>
      </w:r>
      <w:proofErr w:type="gramEnd"/>
      <w:r w:rsidRPr="007C2C9C">
        <w:rPr>
          <w:rFonts w:eastAsia="SimSun" w:cs="Mangal"/>
          <w:kern w:val="3"/>
          <w:sz w:val="24"/>
          <w:szCs w:val="24"/>
          <w:lang w:val="ru-RU" w:eastAsia="zh-CN" w:bidi="hi-IN"/>
        </w:rPr>
        <w:t xml:space="preserve"> утратившим силу постановления Правительства Российской Федерации от 25 ноября 2013 г. N 1063» (далее – Постановление № 1042).</w:t>
      </w:r>
    </w:p>
    <w:p w:rsidR="007C2C9C" w:rsidRPr="007C2C9C" w:rsidRDefault="007C2C9C" w:rsidP="007C2C9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cs="Mangal"/>
          <w:kern w:val="3"/>
          <w:sz w:val="24"/>
          <w:szCs w:val="24"/>
          <w:lang w:val="ru-RU" w:eastAsia="ar-SA"/>
        </w:rPr>
      </w:pPr>
      <w:r w:rsidRPr="007C2C9C">
        <w:rPr>
          <w:rFonts w:eastAsia="SimSun" w:cs="Mangal"/>
          <w:kern w:val="3"/>
          <w:sz w:val="24"/>
          <w:szCs w:val="24"/>
          <w:lang w:val="ru-RU" w:eastAsia="zh-CN" w:bidi="hi-IN"/>
        </w:rPr>
        <w:t>6.5.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в соответствии с Постановлением № 1042 размер штрафа устанавливается следующем порядке:</w:t>
      </w:r>
    </w:p>
    <w:p w:rsidR="007C2C9C" w:rsidRPr="007C2C9C" w:rsidRDefault="007C2C9C" w:rsidP="007C2C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40"/>
        <w:jc w:val="both"/>
        <w:textAlignment w:val="baseline"/>
        <w:rPr>
          <w:rFonts w:eastAsia="SimSun" w:cs="Mangal"/>
          <w:kern w:val="3"/>
          <w:sz w:val="24"/>
          <w:szCs w:val="24"/>
          <w:lang w:val="ru-RU" w:eastAsia="zh-CN" w:bidi="hi-IN"/>
        </w:rPr>
      </w:pPr>
      <w:r w:rsidRPr="007C2C9C">
        <w:rPr>
          <w:rFonts w:cs="Mangal"/>
          <w:kern w:val="3"/>
          <w:sz w:val="24"/>
          <w:szCs w:val="24"/>
          <w:lang w:val="ru-RU" w:eastAsia="ar-SA"/>
        </w:rPr>
        <w:t>а) 1000 рублей, если цена контракта не превышает 3 млн. рублей (включительно).</w:t>
      </w:r>
    </w:p>
    <w:p w:rsidR="007C2C9C" w:rsidRPr="007C2C9C" w:rsidRDefault="007C2C9C" w:rsidP="007C2C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40"/>
        <w:jc w:val="both"/>
        <w:textAlignment w:val="baseline"/>
        <w:rPr>
          <w:rFonts w:eastAsia="SimSun" w:cs="Mangal"/>
          <w:kern w:val="3"/>
          <w:sz w:val="24"/>
          <w:szCs w:val="24"/>
          <w:lang w:val="ru-RU" w:eastAsia="zh-CN" w:bidi="hi-IN"/>
        </w:rPr>
      </w:pPr>
      <w:r w:rsidRPr="007C2C9C">
        <w:rPr>
          <w:rFonts w:eastAsia="SimSun" w:cs="Mangal"/>
          <w:kern w:val="3"/>
          <w:sz w:val="24"/>
          <w:szCs w:val="24"/>
          <w:lang w:val="ru-RU" w:eastAsia="zh-CN" w:bidi="hi-IN"/>
        </w:rPr>
        <w:t xml:space="preserve">6.6.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w:t>
      </w:r>
      <w:r w:rsidRPr="007C2C9C">
        <w:rPr>
          <w:rFonts w:eastAsia="SimSun" w:cs="Mangal"/>
          <w:kern w:val="3"/>
          <w:sz w:val="24"/>
          <w:szCs w:val="24"/>
          <w:lang w:val="ru-RU" w:eastAsia="zh-CN" w:bidi="hi-IN"/>
        </w:rPr>
        <w:lastRenderedPageBreak/>
        <w:t>Контрактом, Заказчик направляет Подрядчику требование об уплате неустоек (штрафов, пеней).</w:t>
      </w:r>
    </w:p>
    <w:p w:rsidR="007C2C9C" w:rsidRPr="007C2C9C" w:rsidRDefault="007C2C9C" w:rsidP="007C2C9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eastAsia="SimSun" w:cs="Mangal"/>
          <w:kern w:val="3"/>
          <w:sz w:val="24"/>
          <w:szCs w:val="24"/>
          <w:lang w:val="ru-RU" w:eastAsia="zh-CN" w:bidi="hi-IN"/>
        </w:rPr>
      </w:pPr>
      <w:r w:rsidRPr="007C2C9C">
        <w:rPr>
          <w:rFonts w:eastAsia="SimSun" w:cs="Mangal"/>
          <w:kern w:val="3"/>
          <w:sz w:val="24"/>
          <w:szCs w:val="24"/>
          <w:lang w:val="ru-RU" w:eastAsia="zh-CN" w:bidi="hi-IN"/>
        </w:rPr>
        <w:t xml:space="preserve">6.7. </w:t>
      </w:r>
      <w:proofErr w:type="gramStart"/>
      <w:r w:rsidRPr="007C2C9C">
        <w:rPr>
          <w:rFonts w:eastAsia="SimSun" w:cs="Mangal"/>
          <w:kern w:val="3"/>
          <w:sz w:val="24"/>
          <w:szCs w:val="24"/>
          <w:lang w:val="ru-RU" w:eastAsia="zh-CN" w:bidi="hi-IN"/>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7C2C9C">
        <w:rPr>
          <w:rFonts w:eastAsia="SimSun" w:cs="Mangal"/>
          <w:kern w:val="3"/>
          <w:sz w:val="24"/>
          <w:szCs w:val="24"/>
          <w:lang w:val="ru-RU" w:eastAsia="zh-CN" w:bidi="hi-IN"/>
        </w:rPr>
        <w:t xml:space="preserve"> контракта) и фактически </w:t>
      </w:r>
      <w:proofErr w:type="gramStart"/>
      <w:r w:rsidRPr="007C2C9C">
        <w:rPr>
          <w:rFonts w:eastAsia="SimSun" w:cs="Mangal"/>
          <w:kern w:val="3"/>
          <w:sz w:val="24"/>
          <w:szCs w:val="24"/>
          <w:lang w:val="ru-RU" w:eastAsia="zh-CN" w:bidi="hi-IN"/>
        </w:rPr>
        <w:t>исполненных</w:t>
      </w:r>
      <w:proofErr w:type="gramEnd"/>
      <w:r w:rsidRPr="007C2C9C">
        <w:rPr>
          <w:rFonts w:eastAsia="SimSun" w:cs="Mangal"/>
          <w:kern w:val="3"/>
          <w:sz w:val="24"/>
          <w:szCs w:val="24"/>
          <w:lang w:val="ru-RU" w:eastAsia="zh-CN" w:bidi="hi-IN"/>
        </w:rPr>
        <w:t xml:space="preserve"> Подрядчиком.</w:t>
      </w:r>
    </w:p>
    <w:p w:rsidR="007C2C9C" w:rsidRPr="007C2C9C" w:rsidRDefault="007C2C9C" w:rsidP="007C2C9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eastAsia="SimSun" w:cs="Mangal"/>
          <w:kern w:val="3"/>
          <w:sz w:val="24"/>
          <w:szCs w:val="24"/>
          <w:lang w:val="ru-RU" w:eastAsia="zh-CN" w:bidi="hi-IN"/>
        </w:rPr>
      </w:pPr>
      <w:r w:rsidRPr="007C2C9C">
        <w:rPr>
          <w:rFonts w:eastAsia="SimSun" w:cs="Mangal"/>
          <w:kern w:val="3"/>
          <w:sz w:val="24"/>
          <w:szCs w:val="24"/>
          <w:lang w:val="ru-RU" w:eastAsia="zh-CN" w:bidi="hi-IN"/>
        </w:rPr>
        <w:t>6.8.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w:t>
      </w:r>
      <w:r w:rsidRPr="007C2C9C">
        <w:rPr>
          <w:rFonts w:eastAsia="SimSun" w:cs="Mangal"/>
          <w:kern w:val="3"/>
          <w:sz w:val="24"/>
          <w:szCs w:val="24"/>
          <w:lang w:val="ru-RU"/>
        </w:rPr>
        <w:t>порядке</w:t>
      </w:r>
      <w:r w:rsidRPr="007C2C9C">
        <w:rPr>
          <w:rFonts w:eastAsia="SimSun" w:cs="Mangal"/>
          <w:kern w:val="3"/>
          <w:sz w:val="24"/>
          <w:szCs w:val="24"/>
          <w:lang w:val="ru-RU" w:eastAsia="zh-CN" w:bidi="hi-IN"/>
        </w:rPr>
        <w:t>, установленном Постановлением № 1042.</w:t>
      </w:r>
    </w:p>
    <w:p w:rsidR="007C2C9C" w:rsidRPr="007C2C9C" w:rsidRDefault="007C2C9C" w:rsidP="007C2C9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40"/>
        <w:jc w:val="both"/>
        <w:textAlignment w:val="baseline"/>
        <w:rPr>
          <w:rFonts w:eastAsia="SimSun" w:cs="Mangal"/>
          <w:kern w:val="3"/>
          <w:sz w:val="24"/>
          <w:szCs w:val="24"/>
          <w:lang w:val="ru-RU" w:eastAsia="zh-CN" w:bidi="hi-IN"/>
        </w:rPr>
      </w:pPr>
      <w:r w:rsidRPr="007C2C9C">
        <w:rPr>
          <w:rFonts w:eastAsia="SimSun" w:cs="Mangal"/>
          <w:kern w:val="3"/>
          <w:sz w:val="24"/>
          <w:szCs w:val="24"/>
          <w:lang w:val="ru-RU" w:eastAsia="zh-CN" w:bidi="hi-IN"/>
        </w:rPr>
        <w:t>6.9.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в соответствии с Постановлением № 1042 размер штрафа устанавливается в следующем порядке (за исключением случая, предусмотренного </w:t>
      </w:r>
      <w:hyperlink r:id="rId8" w:anchor="/document/71757358/entry/1004" w:history="1">
        <w:r w:rsidRPr="007C2C9C">
          <w:rPr>
            <w:rFonts w:eastAsia="SimSun" w:cs="Mangal"/>
            <w:kern w:val="3"/>
            <w:sz w:val="24"/>
            <w:szCs w:val="24"/>
            <w:lang w:val="ru-RU" w:eastAsia="zh-CN" w:bidi="hi-IN"/>
          </w:rPr>
          <w:t>пунктом 6.10</w:t>
        </w:r>
      </w:hyperlink>
      <w:r w:rsidRPr="007C2C9C">
        <w:rPr>
          <w:rFonts w:eastAsia="SimSun" w:cs="Mangal"/>
          <w:kern w:val="3"/>
          <w:sz w:val="24"/>
          <w:szCs w:val="24"/>
          <w:lang w:val="ru-RU" w:eastAsia="zh-CN" w:bidi="hi-IN"/>
        </w:rPr>
        <w:t> настоящего Контракта):</w:t>
      </w:r>
    </w:p>
    <w:p w:rsidR="007C2C9C" w:rsidRPr="007C2C9C" w:rsidRDefault="007C2C9C" w:rsidP="007C2C9C">
      <w:pPr>
        <w:widowControl/>
        <w:shd w:val="clear" w:color="auto" w:fill="FFFFFF"/>
        <w:autoSpaceDE/>
        <w:ind w:firstLine="567"/>
        <w:jc w:val="both"/>
        <w:textAlignment w:val="baseline"/>
        <w:rPr>
          <w:rFonts w:eastAsia="SimSun" w:cs="Mangal"/>
          <w:kern w:val="3"/>
          <w:sz w:val="24"/>
          <w:szCs w:val="24"/>
          <w:lang w:val="ru-RU" w:eastAsia="zh-CN" w:bidi="hi-IN"/>
        </w:rPr>
      </w:pPr>
      <w:r w:rsidRPr="007C2C9C">
        <w:rPr>
          <w:rFonts w:eastAsia="SimSun" w:cs="Mangal"/>
          <w:kern w:val="3"/>
          <w:sz w:val="24"/>
          <w:szCs w:val="24"/>
          <w:lang w:val="ru-RU" w:eastAsia="zh-CN" w:bidi="hi-IN"/>
        </w:rPr>
        <w:t>а) 10 процентов цены контракта (этапа) в случае, если цена контракта (этапа) не превышает 3 млн. рублей.</w:t>
      </w:r>
    </w:p>
    <w:p w:rsidR="007C2C9C" w:rsidRPr="007C2C9C" w:rsidRDefault="007C2C9C" w:rsidP="007C2C9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eastAsia="SimSun" w:cs="Mangal"/>
          <w:kern w:val="3"/>
          <w:sz w:val="24"/>
          <w:szCs w:val="24"/>
          <w:lang w:val="ru-RU" w:eastAsia="zh-CN" w:bidi="hi-IN"/>
        </w:rPr>
      </w:pPr>
      <w:r w:rsidRPr="007C2C9C">
        <w:rPr>
          <w:rFonts w:eastAsia="SimSun" w:cs="Mangal"/>
          <w:kern w:val="3"/>
          <w:sz w:val="24"/>
          <w:szCs w:val="24"/>
          <w:lang w:val="ru-RU" w:eastAsia="zh-CN" w:bidi="hi-IN"/>
        </w:rPr>
        <w:t>6.10.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в соответствии с Постановлением № 1042 размер штрафа устанавливается (при наличии в Контракте таких обязательств) в следующем порядке:</w:t>
      </w:r>
    </w:p>
    <w:p w:rsidR="007C2C9C" w:rsidRPr="007C2C9C" w:rsidRDefault="007C2C9C" w:rsidP="007C2C9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eastAsia="SimSun" w:cs="Mangal"/>
          <w:kern w:val="3"/>
          <w:sz w:val="24"/>
          <w:szCs w:val="24"/>
          <w:lang w:val="ru-RU" w:eastAsia="zh-CN" w:bidi="hi-IN"/>
        </w:rPr>
      </w:pPr>
      <w:r w:rsidRPr="007C2C9C">
        <w:rPr>
          <w:rFonts w:eastAsia="SimSun" w:cs="Mangal"/>
          <w:kern w:val="3"/>
          <w:sz w:val="24"/>
          <w:szCs w:val="24"/>
          <w:lang w:val="ru-RU" w:eastAsia="zh-CN" w:bidi="hi-IN"/>
        </w:rPr>
        <w:t>а) 1000 рублей, если цена контракта не превышает 3 млн. рублей.</w:t>
      </w:r>
    </w:p>
    <w:p w:rsidR="007C2C9C" w:rsidRPr="007C2C9C" w:rsidRDefault="007C2C9C" w:rsidP="007C2C9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eastAsia="SimSun" w:cs="Mangal"/>
          <w:kern w:val="3"/>
          <w:sz w:val="24"/>
          <w:szCs w:val="24"/>
          <w:lang w:val="ru-RU" w:eastAsia="zh-CN" w:bidi="hi-IN"/>
        </w:rPr>
      </w:pPr>
      <w:r w:rsidRPr="007C2C9C">
        <w:rPr>
          <w:rFonts w:eastAsia="SimSun" w:cs="Mangal"/>
          <w:kern w:val="3"/>
          <w:sz w:val="24"/>
          <w:szCs w:val="24"/>
          <w:lang w:val="ru-RU" w:eastAsia="zh-CN" w:bidi="hi-IN"/>
        </w:rPr>
        <w:t>6.11.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7C2C9C" w:rsidRPr="007C2C9C" w:rsidRDefault="007C2C9C" w:rsidP="007C2C9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eastAsia="SimSun" w:cs="Mangal"/>
          <w:kern w:val="3"/>
          <w:sz w:val="24"/>
          <w:szCs w:val="24"/>
          <w:lang w:val="ru-RU" w:eastAsia="zh-CN" w:bidi="hi-IN"/>
        </w:rPr>
      </w:pPr>
      <w:r w:rsidRPr="007C2C9C">
        <w:rPr>
          <w:rFonts w:eastAsia="SimSun" w:cs="Mangal"/>
          <w:kern w:val="3"/>
          <w:sz w:val="24"/>
          <w:szCs w:val="24"/>
          <w:lang w:val="ru-RU" w:eastAsia="zh-CN" w:bidi="hi-IN"/>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C2C9C" w:rsidRPr="007C2C9C" w:rsidRDefault="007C2C9C" w:rsidP="007C2C9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rFonts w:eastAsia="SimSun" w:cs="Mangal"/>
          <w:kern w:val="3"/>
          <w:sz w:val="24"/>
          <w:szCs w:val="24"/>
          <w:lang w:val="ru-RU" w:eastAsia="zh-CN" w:bidi="hi-IN"/>
        </w:rPr>
      </w:pPr>
      <w:r w:rsidRPr="007C2C9C">
        <w:rPr>
          <w:rFonts w:eastAsia="SimSun" w:cs="Mangal"/>
          <w:kern w:val="3"/>
          <w:sz w:val="24"/>
          <w:szCs w:val="24"/>
          <w:lang w:val="ru-RU" w:eastAsia="zh-CN" w:bidi="hi-IN"/>
        </w:rPr>
        <w:t xml:space="preserve">6.12. Уплата неустоек (пеней, штрафов), предусмотренных настоящим разделом Контракта, не освобождает виновную Сторону от выполнения обязанностей, возложенных на нее настоящим Контрактом. </w:t>
      </w:r>
    </w:p>
    <w:p w:rsidR="007C2C9C" w:rsidRPr="007C2C9C" w:rsidRDefault="007C2C9C" w:rsidP="007C2C9C">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kern w:val="3"/>
          <w:sz w:val="24"/>
          <w:szCs w:val="24"/>
          <w:lang w:val="ru-RU" w:eastAsia="zh-CN"/>
        </w:rPr>
      </w:pPr>
      <w:r w:rsidRPr="007C2C9C">
        <w:rPr>
          <w:kern w:val="3"/>
          <w:sz w:val="24"/>
          <w:szCs w:val="24"/>
          <w:lang w:val="ru-RU" w:eastAsia="zh-CN"/>
        </w:rPr>
        <w:t>6.13.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95032" w:rsidRDefault="00995032" w:rsidP="007C2C9C">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jc w:val="center"/>
        <w:textAlignment w:val="baseline"/>
        <w:rPr>
          <w:b/>
          <w:bCs/>
          <w:kern w:val="3"/>
          <w:sz w:val="24"/>
          <w:szCs w:val="24"/>
          <w:lang w:val="ru-RU" w:eastAsia="zh-CN"/>
        </w:rPr>
      </w:pPr>
    </w:p>
    <w:p w:rsidR="007C2C9C" w:rsidRPr="007C2C9C" w:rsidRDefault="007C2C9C" w:rsidP="007C2C9C">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jc w:val="center"/>
        <w:textAlignment w:val="baseline"/>
        <w:rPr>
          <w:kern w:val="3"/>
          <w:sz w:val="24"/>
          <w:szCs w:val="24"/>
          <w:lang w:val="ru-RU" w:eastAsia="zh-CN"/>
        </w:rPr>
      </w:pPr>
      <w:r w:rsidRPr="007C2C9C">
        <w:rPr>
          <w:b/>
          <w:bCs/>
          <w:kern w:val="3"/>
          <w:sz w:val="24"/>
          <w:szCs w:val="24"/>
          <w:lang w:val="ru-RU" w:eastAsia="zh-CN"/>
        </w:rPr>
        <w:t>7. ПОРЯДОК РАЗРЕШЕНИЯ СПОРОВ</w:t>
      </w:r>
    </w:p>
    <w:p w:rsidR="007C2C9C" w:rsidRPr="007C2C9C" w:rsidRDefault="007C2C9C" w:rsidP="007C2C9C">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kern w:val="3"/>
          <w:sz w:val="24"/>
          <w:szCs w:val="24"/>
          <w:lang w:val="ru-RU" w:eastAsia="zh-CN"/>
        </w:rPr>
      </w:pPr>
      <w:r w:rsidRPr="007C2C9C">
        <w:rPr>
          <w:kern w:val="3"/>
          <w:sz w:val="24"/>
          <w:szCs w:val="24"/>
          <w:lang w:val="ru-RU" w:eastAsia="zh-CN"/>
        </w:rPr>
        <w:t>7.1. Все споры, возникающие между Сторонами в связи с исполнением настоящего Контракта, разрешаются путем переговоров. Стороны устанавливают, что все возможные претензии по настоящему Контракту должны быть рассмотрены Сторонами в течение 7 (семи) рабочих дней с момента получения претензии.</w:t>
      </w:r>
    </w:p>
    <w:p w:rsidR="007C2C9C" w:rsidRPr="007C2C9C" w:rsidRDefault="007C2C9C" w:rsidP="007C2C9C">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b/>
          <w:bCs/>
          <w:kern w:val="3"/>
          <w:sz w:val="24"/>
          <w:szCs w:val="24"/>
          <w:lang w:val="ru-RU" w:eastAsia="zh-CN"/>
        </w:rPr>
      </w:pPr>
      <w:r w:rsidRPr="007C2C9C">
        <w:rPr>
          <w:kern w:val="3"/>
          <w:sz w:val="24"/>
          <w:szCs w:val="24"/>
          <w:lang w:val="ru-RU" w:eastAsia="zh-CN"/>
        </w:rPr>
        <w:t xml:space="preserve">7.2. При </w:t>
      </w:r>
      <w:proofErr w:type="gramStart"/>
      <w:r w:rsidRPr="007C2C9C">
        <w:rPr>
          <w:kern w:val="3"/>
          <w:sz w:val="24"/>
          <w:szCs w:val="24"/>
          <w:lang w:val="ru-RU" w:eastAsia="zh-CN"/>
        </w:rPr>
        <w:t>не достижении</w:t>
      </w:r>
      <w:proofErr w:type="gramEnd"/>
      <w:r w:rsidRPr="007C2C9C">
        <w:rPr>
          <w:kern w:val="3"/>
          <w:sz w:val="24"/>
          <w:szCs w:val="24"/>
          <w:lang w:val="ru-RU" w:eastAsia="zh-CN"/>
        </w:rPr>
        <w:t xml:space="preserve"> согласия спор разрешается в судебном порядке в Арбитражном суде Республики Крым.</w:t>
      </w:r>
    </w:p>
    <w:p w:rsidR="007C2C9C" w:rsidRPr="007C2C9C" w:rsidRDefault="007C2C9C" w:rsidP="007C2C9C">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jc w:val="center"/>
        <w:textAlignment w:val="baseline"/>
        <w:rPr>
          <w:kern w:val="3"/>
          <w:sz w:val="24"/>
          <w:szCs w:val="24"/>
          <w:lang w:val="ru-RU" w:eastAsia="zh-CN"/>
        </w:rPr>
      </w:pPr>
      <w:r w:rsidRPr="007C2C9C">
        <w:rPr>
          <w:b/>
          <w:bCs/>
          <w:kern w:val="3"/>
          <w:sz w:val="24"/>
          <w:szCs w:val="24"/>
          <w:lang w:val="ru-RU" w:eastAsia="zh-CN"/>
        </w:rPr>
        <w:t>8. ФОРС-МАЖОРНЫЕ ОБСТОЯТЕЛЬСТВА</w:t>
      </w:r>
    </w:p>
    <w:p w:rsidR="007C2C9C" w:rsidRPr="007C2C9C" w:rsidRDefault="007C2C9C" w:rsidP="007C2C9C">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kern w:val="3"/>
          <w:sz w:val="24"/>
          <w:szCs w:val="24"/>
          <w:lang w:val="ru-RU" w:eastAsia="zh-CN"/>
        </w:rPr>
      </w:pPr>
      <w:r w:rsidRPr="007C2C9C">
        <w:rPr>
          <w:kern w:val="3"/>
          <w:sz w:val="24"/>
          <w:szCs w:val="24"/>
          <w:lang w:val="ru-RU" w:eastAsia="zh-CN"/>
        </w:rPr>
        <w:t xml:space="preserve">8.1. </w:t>
      </w:r>
      <w:proofErr w:type="gramStart"/>
      <w:r w:rsidRPr="007C2C9C">
        <w:rPr>
          <w:kern w:val="3"/>
          <w:sz w:val="24"/>
          <w:szCs w:val="24"/>
          <w:lang w:val="ru-RU" w:eastAsia="zh-CN"/>
        </w:rPr>
        <w:t>Стороны освобождаются от ответственности за полное или частичное неисполнение какого-либо из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таких как, например, наводнение, пожар, землетрясение, а также в случае войны и военных действий или запретов компетентных государственных органов, возникших после заключения настоящего Контракта.</w:t>
      </w:r>
      <w:proofErr w:type="gramEnd"/>
    </w:p>
    <w:p w:rsidR="007C2C9C" w:rsidRPr="007C2C9C" w:rsidRDefault="007C2C9C" w:rsidP="007C2C9C">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b/>
          <w:bCs/>
          <w:kern w:val="3"/>
          <w:sz w:val="24"/>
          <w:szCs w:val="24"/>
          <w:lang w:val="ru-RU" w:eastAsia="zh-CN"/>
        </w:rPr>
      </w:pPr>
      <w:r w:rsidRPr="007C2C9C">
        <w:rPr>
          <w:kern w:val="3"/>
          <w:sz w:val="24"/>
          <w:szCs w:val="24"/>
          <w:lang w:val="ru-RU" w:eastAsia="zh-CN"/>
        </w:rPr>
        <w:lastRenderedPageBreak/>
        <w:t>8.2.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компетентным органом. Не уведомление или несвоевременное уведомление не освобождает виновную сторону от ответственности за неисполнение или ненадлежащее исполнение обязатель</w:t>
      </w:r>
      <w:proofErr w:type="gramStart"/>
      <w:r w:rsidRPr="007C2C9C">
        <w:rPr>
          <w:kern w:val="3"/>
          <w:sz w:val="24"/>
          <w:szCs w:val="24"/>
          <w:lang w:val="ru-RU" w:eastAsia="zh-CN"/>
        </w:rPr>
        <w:t>ств всл</w:t>
      </w:r>
      <w:proofErr w:type="gramEnd"/>
      <w:r w:rsidRPr="007C2C9C">
        <w:rPr>
          <w:kern w:val="3"/>
          <w:sz w:val="24"/>
          <w:szCs w:val="24"/>
          <w:lang w:val="ru-RU" w:eastAsia="zh-CN"/>
        </w:rPr>
        <w:t>едствие указанных обстоятельств.</w:t>
      </w:r>
    </w:p>
    <w:p w:rsidR="007C2C9C" w:rsidRPr="007C2C9C" w:rsidRDefault="007C2C9C" w:rsidP="007C2C9C">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jc w:val="center"/>
        <w:textAlignment w:val="baseline"/>
        <w:rPr>
          <w:kern w:val="3"/>
          <w:sz w:val="24"/>
          <w:szCs w:val="24"/>
          <w:lang w:val="ru-RU" w:eastAsia="zh-CN"/>
        </w:rPr>
      </w:pPr>
      <w:r w:rsidRPr="007C2C9C">
        <w:rPr>
          <w:b/>
          <w:bCs/>
          <w:kern w:val="3"/>
          <w:sz w:val="24"/>
          <w:szCs w:val="24"/>
          <w:lang w:val="ru-RU" w:eastAsia="zh-CN"/>
        </w:rPr>
        <w:t>9. ИЗМЕНЕНИЕ И РАСТОРЖЕНИЕ КОНТРАКТА</w:t>
      </w:r>
    </w:p>
    <w:p w:rsidR="007C2C9C" w:rsidRPr="007C2C9C" w:rsidRDefault="007C2C9C" w:rsidP="007C2C9C">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kern w:val="3"/>
          <w:sz w:val="24"/>
          <w:szCs w:val="24"/>
          <w:lang w:val="ru-RU" w:eastAsia="zh-CN"/>
        </w:rPr>
      </w:pPr>
      <w:r w:rsidRPr="007C2C9C">
        <w:rPr>
          <w:kern w:val="3"/>
          <w:sz w:val="24"/>
          <w:szCs w:val="24"/>
          <w:lang w:val="ru-RU" w:eastAsia="zh-CN"/>
        </w:rPr>
        <w:t>9.1. Изменение существенных условий Контракта при его исполнении не допускается, за исключением случаев, предусмотренных положениями статьи 95 Закона о контрактной системе.</w:t>
      </w:r>
    </w:p>
    <w:p w:rsidR="007C2C9C" w:rsidRPr="007C2C9C" w:rsidRDefault="007C2C9C" w:rsidP="007C2C9C">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b/>
          <w:bCs/>
          <w:kern w:val="3"/>
          <w:sz w:val="24"/>
          <w:szCs w:val="24"/>
          <w:lang w:val="ru-RU" w:eastAsia="zh-CN"/>
        </w:rPr>
      </w:pPr>
      <w:r w:rsidRPr="007C2C9C">
        <w:rPr>
          <w:kern w:val="3"/>
          <w:sz w:val="24"/>
          <w:szCs w:val="24"/>
          <w:lang w:val="ru-RU" w:eastAsia="zh-CN"/>
        </w:rPr>
        <w:t xml:space="preserve">9.2. Настоящий </w:t>
      </w:r>
      <w:proofErr w:type="gramStart"/>
      <w:r w:rsidRPr="007C2C9C">
        <w:rPr>
          <w:kern w:val="3"/>
          <w:sz w:val="24"/>
          <w:szCs w:val="24"/>
          <w:lang w:val="ru-RU" w:eastAsia="zh-CN"/>
        </w:rPr>
        <w:t>Контракт</w:t>
      </w:r>
      <w:proofErr w:type="gramEnd"/>
      <w:r w:rsidRPr="007C2C9C">
        <w:rPr>
          <w:kern w:val="3"/>
          <w:sz w:val="24"/>
          <w:szCs w:val="24"/>
          <w:lang w:val="ru-RU" w:eastAsia="zh-CN"/>
        </w:rPr>
        <w:t xml:space="preserve"> может быть расторгнут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РФ.</w:t>
      </w:r>
    </w:p>
    <w:p w:rsidR="007C2C9C" w:rsidRPr="007C2C9C" w:rsidRDefault="007C2C9C" w:rsidP="007C2C9C">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jc w:val="center"/>
        <w:textAlignment w:val="baseline"/>
        <w:rPr>
          <w:kern w:val="3"/>
          <w:sz w:val="24"/>
          <w:szCs w:val="24"/>
          <w:lang w:val="ru-RU" w:eastAsia="zh-CN"/>
        </w:rPr>
      </w:pPr>
      <w:r w:rsidRPr="007C2C9C">
        <w:rPr>
          <w:b/>
          <w:bCs/>
          <w:kern w:val="3"/>
          <w:sz w:val="24"/>
          <w:szCs w:val="24"/>
          <w:lang w:val="ru-RU" w:eastAsia="zh-CN"/>
        </w:rPr>
        <w:t>10. ОСОБЫЕ УСЛОВИЯ НАСТОЯЩЕГО КОНТРАКТА</w:t>
      </w:r>
    </w:p>
    <w:p w:rsidR="007C2C9C" w:rsidRPr="007C2C9C" w:rsidRDefault="007C2C9C" w:rsidP="007C2C9C">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kern w:val="3"/>
          <w:sz w:val="24"/>
          <w:szCs w:val="24"/>
          <w:lang w:val="ru-RU" w:eastAsia="zh-CN"/>
        </w:rPr>
      </w:pPr>
      <w:r w:rsidRPr="007C2C9C">
        <w:rPr>
          <w:kern w:val="3"/>
          <w:sz w:val="24"/>
          <w:szCs w:val="24"/>
          <w:lang w:val="ru-RU" w:eastAsia="zh-CN"/>
        </w:rPr>
        <w:t>10.1. Все изменения и дополнения к настоящему Контракту оформляются в письменной форме, подписываются уполномоченными представителями Сторон и являются его неотъемлемыми частями.</w:t>
      </w:r>
    </w:p>
    <w:p w:rsidR="007C2C9C" w:rsidRDefault="007C2C9C" w:rsidP="007C2C9C">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ind w:firstLine="567"/>
        <w:jc w:val="both"/>
        <w:textAlignment w:val="baseline"/>
        <w:rPr>
          <w:kern w:val="3"/>
          <w:sz w:val="24"/>
          <w:szCs w:val="24"/>
          <w:lang w:val="ru-RU" w:eastAsia="zh-CN"/>
        </w:rPr>
      </w:pPr>
      <w:r w:rsidRPr="007C2C9C">
        <w:rPr>
          <w:kern w:val="3"/>
          <w:sz w:val="24"/>
          <w:szCs w:val="24"/>
          <w:lang w:val="ru-RU" w:eastAsia="zh-CN"/>
        </w:rPr>
        <w:t>10.2. При исполнении настоящего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7C2C9C" w:rsidRPr="007C2C9C" w:rsidRDefault="007C2C9C" w:rsidP="007C2C9C">
      <w:pPr>
        <w:widowControl/>
        <w:numPr>
          <w:ilvl w:val="0"/>
          <w:numId w:val="32"/>
        </w:numPr>
        <w:tabs>
          <w:tab w:val="left" w:pos="432"/>
        </w:tabs>
        <w:suppressAutoHyphens/>
        <w:autoSpaceDE/>
        <w:autoSpaceDN/>
        <w:jc w:val="center"/>
        <w:textAlignment w:val="baseline"/>
        <w:rPr>
          <w:rFonts w:eastAsia="SimSun" w:cs="Mangal"/>
          <w:kern w:val="3"/>
          <w:sz w:val="24"/>
          <w:szCs w:val="24"/>
          <w:lang w:val="ru-RU" w:eastAsia="zh-CN" w:bidi="hi-IN"/>
        </w:rPr>
      </w:pPr>
      <w:r w:rsidRPr="007C2C9C">
        <w:rPr>
          <w:rFonts w:cs="Mangal"/>
          <w:b/>
          <w:bCs/>
          <w:kern w:val="3"/>
          <w:sz w:val="24"/>
          <w:szCs w:val="24"/>
          <w:lang w:val="ru-RU" w:eastAsia="ar-SA"/>
        </w:rPr>
        <w:t>11. ОБЕСПЕЧЕНИЕ ИСПОЛНЕНИЯ КОНТРАКТА</w:t>
      </w:r>
    </w:p>
    <w:p w:rsidR="00443023" w:rsidRPr="00443023" w:rsidRDefault="007C2C9C" w:rsidP="00A635F9">
      <w:pPr>
        <w:widowControl/>
        <w:numPr>
          <w:ilvl w:val="0"/>
          <w:numId w:val="32"/>
        </w:numPr>
        <w:tabs>
          <w:tab w:val="left" w:pos="0"/>
        </w:tabs>
        <w:suppressAutoHyphens/>
        <w:autoSpaceDE/>
        <w:autoSpaceDN/>
        <w:ind w:left="0" w:firstLine="426"/>
        <w:jc w:val="both"/>
        <w:textAlignment w:val="baseline"/>
        <w:rPr>
          <w:rFonts w:eastAsia="SimSun" w:cs="Mangal"/>
          <w:kern w:val="3"/>
          <w:sz w:val="24"/>
          <w:szCs w:val="24"/>
          <w:lang w:val="ru-RU" w:eastAsia="zh-CN" w:bidi="hi-IN"/>
        </w:rPr>
      </w:pPr>
      <w:r w:rsidRPr="007C2C9C">
        <w:rPr>
          <w:rFonts w:eastAsia="SimSun" w:cs="Mangal"/>
          <w:kern w:val="3"/>
          <w:sz w:val="24"/>
          <w:szCs w:val="24"/>
          <w:lang w:val="ru-RU" w:eastAsia="zh-CN" w:bidi="hi-IN"/>
        </w:rPr>
        <w:t xml:space="preserve">11.1 </w:t>
      </w:r>
      <w:r w:rsidR="00443023" w:rsidRPr="00443023">
        <w:rPr>
          <w:rFonts w:eastAsia="SimSun" w:cs="Mangal"/>
          <w:kern w:val="3"/>
          <w:sz w:val="24"/>
          <w:szCs w:val="24"/>
          <w:lang w:val="ru-RU" w:eastAsia="zh-CN" w:bidi="hi-IN"/>
        </w:rPr>
        <w:t>Исполнение контракта может обеспечиваться предоставлением независимой гарантии, соответствующей требованиям статьи 45 Федерального закона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443023" w:rsidRPr="00443023" w:rsidRDefault="00443023" w:rsidP="00A635F9">
      <w:pPr>
        <w:widowControl/>
        <w:numPr>
          <w:ilvl w:val="0"/>
          <w:numId w:val="32"/>
        </w:numPr>
        <w:tabs>
          <w:tab w:val="left" w:pos="0"/>
        </w:tabs>
        <w:suppressAutoHyphens/>
        <w:autoSpaceDE/>
        <w:autoSpaceDN/>
        <w:ind w:left="0" w:firstLine="426"/>
        <w:jc w:val="both"/>
        <w:textAlignment w:val="baseline"/>
        <w:rPr>
          <w:rFonts w:eastAsia="SimSun" w:cs="Mangal"/>
          <w:kern w:val="3"/>
          <w:sz w:val="24"/>
          <w:szCs w:val="24"/>
          <w:lang w:val="ru-RU" w:eastAsia="zh-CN" w:bidi="hi-IN"/>
        </w:rPr>
      </w:pPr>
      <w:r w:rsidRPr="00443023">
        <w:rPr>
          <w:rFonts w:eastAsia="SimSun" w:cs="Mangal"/>
          <w:kern w:val="3"/>
          <w:sz w:val="24"/>
          <w:szCs w:val="24"/>
          <w:lang w:val="ru-RU" w:eastAsia="zh-CN" w:bidi="hi-IN"/>
        </w:rPr>
        <w:t xml:space="preserve">Размер обеспечения исполнения контракта составляет </w:t>
      </w:r>
      <w:r w:rsidR="00024E77">
        <w:rPr>
          <w:rFonts w:eastAsia="SimSun" w:cs="Mangal"/>
          <w:kern w:val="3"/>
          <w:sz w:val="24"/>
          <w:szCs w:val="24"/>
          <w:lang w:val="ru-RU" w:eastAsia="zh-CN" w:bidi="hi-IN"/>
        </w:rPr>
        <w:t>0,</w:t>
      </w:r>
      <w:r w:rsidRPr="00443023">
        <w:rPr>
          <w:rFonts w:eastAsia="SimSun" w:cs="Mangal"/>
          <w:kern w:val="3"/>
          <w:sz w:val="24"/>
          <w:szCs w:val="24"/>
          <w:lang w:val="ru-RU" w:eastAsia="zh-CN" w:bidi="hi-IN"/>
        </w:rPr>
        <w:t xml:space="preserve">5% от цены, по которой заключается настоящий Контракт, что составляет </w:t>
      </w:r>
      <w:r w:rsidR="00E03403">
        <w:rPr>
          <w:rFonts w:eastAsia="SimSun" w:cs="Mangal"/>
          <w:kern w:val="3"/>
          <w:sz w:val="24"/>
          <w:szCs w:val="24"/>
          <w:lang w:val="ru-RU" w:eastAsia="zh-CN" w:bidi="hi-IN"/>
        </w:rPr>
        <w:t>______</w:t>
      </w:r>
      <w:r w:rsidRPr="00443023">
        <w:rPr>
          <w:rFonts w:eastAsia="SimSun" w:cs="Mangal"/>
          <w:kern w:val="3"/>
          <w:sz w:val="24"/>
          <w:szCs w:val="24"/>
          <w:lang w:val="ru-RU" w:eastAsia="zh-CN" w:bidi="hi-IN"/>
        </w:rPr>
        <w:t xml:space="preserve"> рублей (</w:t>
      </w:r>
      <w:r w:rsidR="00E03403">
        <w:rPr>
          <w:rFonts w:eastAsia="SimSun" w:cs="Mangal"/>
          <w:kern w:val="3"/>
          <w:sz w:val="24"/>
          <w:szCs w:val="24"/>
          <w:lang w:val="ru-RU" w:eastAsia="zh-CN" w:bidi="hi-IN"/>
        </w:rPr>
        <w:t>________________</w:t>
      </w:r>
      <w:r w:rsidRPr="00443023">
        <w:rPr>
          <w:rFonts w:eastAsia="SimSun" w:cs="Mangal"/>
          <w:kern w:val="3"/>
          <w:sz w:val="24"/>
          <w:szCs w:val="24"/>
          <w:lang w:val="ru-RU" w:eastAsia="zh-CN" w:bidi="hi-IN"/>
        </w:rPr>
        <w:t xml:space="preserve"> рубл</w:t>
      </w:r>
      <w:r w:rsidR="00535EE6">
        <w:rPr>
          <w:rFonts w:eastAsia="SimSun" w:cs="Mangal"/>
          <w:kern w:val="3"/>
          <w:sz w:val="24"/>
          <w:szCs w:val="24"/>
          <w:lang w:val="ru-RU" w:eastAsia="zh-CN" w:bidi="hi-IN"/>
        </w:rPr>
        <w:t xml:space="preserve">ей </w:t>
      </w:r>
      <w:r w:rsidR="00E03403">
        <w:rPr>
          <w:rFonts w:eastAsia="SimSun" w:cs="Mangal"/>
          <w:kern w:val="3"/>
          <w:sz w:val="24"/>
          <w:szCs w:val="24"/>
          <w:lang w:val="ru-RU" w:eastAsia="zh-CN" w:bidi="hi-IN"/>
        </w:rPr>
        <w:t>___</w:t>
      </w:r>
      <w:r w:rsidRPr="00443023">
        <w:rPr>
          <w:rFonts w:eastAsia="SimSun" w:cs="Mangal"/>
          <w:kern w:val="3"/>
          <w:sz w:val="24"/>
          <w:szCs w:val="24"/>
          <w:lang w:val="ru-RU" w:eastAsia="zh-CN" w:bidi="hi-IN"/>
        </w:rPr>
        <w:t xml:space="preserve"> копеек). </w:t>
      </w:r>
    </w:p>
    <w:p w:rsidR="00443023" w:rsidRPr="00443023" w:rsidRDefault="00443023" w:rsidP="00443023">
      <w:pPr>
        <w:widowControl/>
        <w:numPr>
          <w:ilvl w:val="0"/>
          <w:numId w:val="32"/>
        </w:numPr>
        <w:tabs>
          <w:tab w:val="left" w:pos="432"/>
        </w:tabs>
        <w:suppressAutoHyphens/>
        <w:autoSpaceDE/>
        <w:autoSpaceDN/>
        <w:jc w:val="both"/>
        <w:textAlignment w:val="baseline"/>
        <w:rPr>
          <w:rFonts w:eastAsia="SimSun" w:cs="Mangal"/>
          <w:kern w:val="3"/>
          <w:sz w:val="24"/>
          <w:szCs w:val="24"/>
          <w:lang w:val="ru-RU" w:eastAsia="zh-CN" w:bidi="hi-IN"/>
        </w:rPr>
      </w:pPr>
      <w:r w:rsidRPr="00443023">
        <w:rPr>
          <w:rFonts w:eastAsia="SimSun" w:cs="Mangal"/>
          <w:kern w:val="3"/>
          <w:sz w:val="24"/>
          <w:szCs w:val="24"/>
          <w:lang w:val="ru-RU" w:eastAsia="zh-CN" w:bidi="hi-IN"/>
        </w:rPr>
        <w:t>Реквизиты для перечисления обеспечения исполнения контракта:</w:t>
      </w:r>
    </w:p>
    <w:p w:rsidR="00443023" w:rsidRPr="00443023" w:rsidRDefault="00443023" w:rsidP="00443023">
      <w:pPr>
        <w:widowControl/>
        <w:numPr>
          <w:ilvl w:val="0"/>
          <w:numId w:val="32"/>
        </w:numPr>
        <w:tabs>
          <w:tab w:val="left" w:pos="432"/>
        </w:tabs>
        <w:suppressAutoHyphens/>
        <w:autoSpaceDE/>
        <w:autoSpaceDN/>
        <w:jc w:val="both"/>
        <w:textAlignment w:val="baseline"/>
        <w:rPr>
          <w:rFonts w:eastAsia="SimSun" w:cs="Mangal"/>
          <w:kern w:val="3"/>
          <w:sz w:val="24"/>
          <w:szCs w:val="24"/>
          <w:lang w:val="ru-RU" w:eastAsia="zh-CN" w:bidi="hi-IN"/>
        </w:rPr>
      </w:pPr>
      <w:r w:rsidRPr="00443023">
        <w:rPr>
          <w:rFonts w:eastAsia="SimSun" w:cs="Mangal"/>
          <w:kern w:val="3"/>
          <w:sz w:val="24"/>
          <w:szCs w:val="24"/>
          <w:lang w:val="ru-RU" w:eastAsia="zh-CN" w:bidi="hi-IN"/>
        </w:rPr>
        <w:t>Получатель платежа:</w:t>
      </w:r>
    </w:p>
    <w:p w:rsidR="00443023" w:rsidRPr="00443023" w:rsidRDefault="00443023" w:rsidP="00443023">
      <w:pPr>
        <w:widowControl/>
        <w:numPr>
          <w:ilvl w:val="0"/>
          <w:numId w:val="32"/>
        </w:numPr>
        <w:tabs>
          <w:tab w:val="left" w:pos="432"/>
        </w:tabs>
        <w:suppressAutoHyphens/>
        <w:autoSpaceDE/>
        <w:autoSpaceDN/>
        <w:jc w:val="both"/>
        <w:textAlignment w:val="baseline"/>
        <w:rPr>
          <w:rFonts w:eastAsia="SimSun" w:cs="Mangal"/>
          <w:kern w:val="3"/>
          <w:sz w:val="24"/>
          <w:szCs w:val="24"/>
          <w:lang w:val="ru-RU" w:eastAsia="zh-CN" w:bidi="hi-IN"/>
        </w:rPr>
      </w:pPr>
      <w:r w:rsidRPr="00443023">
        <w:rPr>
          <w:rFonts w:eastAsia="SimSun" w:cs="Mangal"/>
          <w:kern w:val="3"/>
          <w:sz w:val="24"/>
          <w:szCs w:val="24"/>
          <w:lang w:val="ru-RU" w:eastAsia="zh-CN" w:bidi="hi-IN"/>
        </w:rPr>
        <w:t xml:space="preserve">УФК по Республике Крым (Администрация Куйбышевского сельского поселения Бахчисарайского района Республики Крым </w:t>
      </w:r>
      <w:proofErr w:type="gramStart"/>
      <w:r w:rsidRPr="00443023">
        <w:rPr>
          <w:rFonts w:eastAsia="SimSun" w:cs="Mangal"/>
          <w:kern w:val="3"/>
          <w:sz w:val="24"/>
          <w:szCs w:val="24"/>
          <w:lang w:val="ru-RU" w:eastAsia="zh-CN" w:bidi="hi-IN"/>
        </w:rPr>
        <w:t>л</w:t>
      </w:r>
      <w:proofErr w:type="gramEnd"/>
      <w:r w:rsidRPr="00443023">
        <w:rPr>
          <w:rFonts w:eastAsia="SimSun" w:cs="Mangal"/>
          <w:kern w:val="3"/>
          <w:sz w:val="24"/>
          <w:szCs w:val="24"/>
          <w:lang w:val="ru-RU" w:eastAsia="zh-CN" w:bidi="hi-IN"/>
        </w:rPr>
        <w:t>/</w:t>
      </w:r>
      <w:proofErr w:type="spellStart"/>
      <w:r w:rsidRPr="00443023">
        <w:rPr>
          <w:rFonts w:eastAsia="SimSun" w:cs="Mangal"/>
          <w:kern w:val="3"/>
          <w:sz w:val="24"/>
          <w:szCs w:val="24"/>
          <w:lang w:val="ru-RU" w:eastAsia="zh-CN" w:bidi="hi-IN"/>
        </w:rPr>
        <w:t>сч</w:t>
      </w:r>
      <w:proofErr w:type="spellEnd"/>
      <w:r w:rsidRPr="00443023">
        <w:rPr>
          <w:rFonts w:eastAsia="SimSun" w:cs="Mangal"/>
          <w:kern w:val="3"/>
          <w:sz w:val="24"/>
          <w:szCs w:val="24"/>
          <w:lang w:val="ru-RU" w:eastAsia="zh-CN" w:bidi="hi-IN"/>
        </w:rPr>
        <w:t xml:space="preserve"> 05753252970)</w:t>
      </w:r>
    </w:p>
    <w:p w:rsidR="00443023" w:rsidRPr="00443023" w:rsidRDefault="00443023" w:rsidP="00443023">
      <w:pPr>
        <w:widowControl/>
        <w:numPr>
          <w:ilvl w:val="0"/>
          <w:numId w:val="32"/>
        </w:numPr>
        <w:tabs>
          <w:tab w:val="left" w:pos="432"/>
        </w:tabs>
        <w:suppressAutoHyphens/>
        <w:autoSpaceDE/>
        <w:autoSpaceDN/>
        <w:jc w:val="both"/>
        <w:textAlignment w:val="baseline"/>
        <w:rPr>
          <w:rFonts w:eastAsia="SimSun" w:cs="Mangal"/>
          <w:kern w:val="3"/>
          <w:sz w:val="24"/>
          <w:szCs w:val="24"/>
          <w:lang w:val="ru-RU" w:eastAsia="zh-CN" w:bidi="hi-IN"/>
        </w:rPr>
      </w:pPr>
      <w:r w:rsidRPr="00443023">
        <w:rPr>
          <w:rFonts w:eastAsia="SimSun" w:cs="Mangal"/>
          <w:kern w:val="3"/>
          <w:sz w:val="24"/>
          <w:szCs w:val="24"/>
          <w:lang w:val="ru-RU" w:eastAsia="zh-CN" w:bidi="hi-IN"/>
        </w:rPr>
        <w:t>ОГРН 1149102114578  ОКТМО 35604401</w:t>
      </w:r>
    </w:p>
    <w:p w:rsidR="00443023" w:rsidRPr="00443023" w:rsidRDefault="00443023" w:rsidP="00443023">
      <w:pPr>
        <w:widowControl/>
        <w:numPr>
          <w:ilvl w:val="0"/>
          <w:numId w:val="32"/>
        </w:numPr>
        <w:tabs>
          <w:tab w:val="left" w:pos="432"/>
        </w:tabs>
        <w:suppressAutoHyphens/>
        <w:autoSpaceDE/>
        <w:autoSpaceDN/>
        <w:jc w:val="both"/>
        <w:textAlignment w:val="baseline"/>
        <w:rPr>
          <w:rFonts w:eastAsia="SimSun" w:cs="Mangal"/>
          <w:kern w:val="3"/>
          <w:sz w:val="24"/>
          <w:szCs w:val="24"/>
          <w:lang w:val="ru-RU" w:eastAsia="zh-CN" w:bidi="hi-IN"/>
        </w:rPr>
      </w:pPr>
      <w:r w:rsidRPr="00443023">
        <w:rPr>
          <w:rFonts w:eastAsia="SimSun" w:cs="Mangal"/>
          <w:kern w:val="3"/>
          <w:sz w:val="24"/>
          <w:szCs w:val="24"/>
          <w:lang w:val="ru-RU" w:eastAsia="zh-CN" w:bidi="hi-IN"/>
        </w:rPr>
        <w:t>ИНН 9104002520  КПП 910401001</w:t>
      </w:r>
    </w:p>
    <w:p w:rsidR="00443023" w:rsidRPr="00443023" w:rsidRDefault="00443023" w:rsidP="00443023">
      <w:pPr>
        <w:widowControl/>
        <w:numPr>
          <w:ilvl w:val="0"/>
          <w:numId w:val="32"/>
        </w:numPr>
        <w:tabs>
          <w:tab w:val="left" w:pos="432"/>
        </w:tabs>
        <w:suppressAutoHyphens/>
        <w:autoSpaceDE/>
        <w:autoSpaceDN/>
        <w:jc w:val="both"/>
        <w:textAlignment w:val="baseline"/>
        <w:rPr>
          <w:rFonts w:eastAsia="SimSun" w:cs="Mangal"/>
          <w:kern w:val="3"/>
          <w:sz w:val="24"/>
          <w:szCs w:val="24"/>
          <w:lang w:val="ru-RU" w:eastAsia="zh-CN" w:bidi="hi-IN"/>
        </w:rPr>
      </w:pPr>
      <w:r w:rsidRPr="00443023">
        <w:rPr>
          <w:rFonts w:eastAsia="SimSun" w:cs="Mangal"/>
          <w:kern w:val="3"/>
          <w:sz w:val="24"/>
          <w:szCs w:val="24"/>
          <w:lang w:val="ru-RU" w:eastAsia="zh-CN" w:bidi="hi-IN"/>
        </w:rPr>
        <w:t>Единый казначейский сче</w:t>
      </w:r>
      <w:proofErr w:type="gramStart"/>
      <w:r w:rsidRPr="00443023">
        <w:rPr>
          <w:rFonts w:eastAsia="SimSun" w:cs="Mangal"/>
          <w:kern w:val="3"/>
          <w:sz w:val="24"/>
          <w:szCs w:val="24"/>
          <w:lang w:val="ru-RU" w:eastAsia="zh-CN" w:bidi="hi-IN"/>
        </w:rPr>
        <w:t>т(</w:t>
      </w:r>
      <w:proofErr w:type="gramEnd"/>
      <w:r w:rsidRPr="00443023">
        <w:rPr>
          <w:rFonts w:eastAsia="SimSun" w:cs="Mangal"/>
          <w:kern w:val="3"/>
          <w:sz w:val="24"/>
          <w:szCs w:val="24"/>
          <w:lang w:val="ru-RU" w:eastAsia="zh-CN" w:bidi="hi-IN"/>
        </w:rPr>
        <w:t xml:space="preserve">ЕКС): 40102810645370000035  </w:t>
      </w:r>
    </w:p>
    <w:p w:rsidR="00443023" w:rsidRPr="00443023" w:rsidRDefault="00443023" w:rsidP="00443023">
      <w:pPr>
        <w:widowControl/>
        <w:numPr>
          <w:ilvl w:val="0"/>
          <w:numId w:val="32"/>
        </w:numPr>
        <w:tabs>
          <w:tab w:val="left" w:pos="432"/>
        </w:tabs>
        <w:suppressAutoHyphens/>
        <w:autoSpaceDE/>
        <w:autoSpaceDN/>
        <w:jc w:val="both"/>
        <w:textAlignment w:val="baseline"/>
        <w:rPr>
          <w:rFonts w:eastAsia="SimSun" w:cs="Mangal"/>
          <w:kern w:val="3"/>
          <w:sz w:val="24"/>
          <w:szCs w:val="24"/>
          <w:lang w:val="ru-RU" w:eastAsia="zh-CN" w:bidi="hi-IN"/>
        </w:rPr>
      </w:pPr>
      <w:r w:rsidRPr="00443023">
        <w:rPr>
          <w:rFonts w:eastAsia="SimSun" w:cs="Mangal"/>
          <w:kern w:val="3"/>
          <w:sz w:val="24"/>
          <w:szCs w:val="24"/>
          <w:lang w:val="ru-RU" w:eastAsia="zh-CN" w:bidi="hi-IN"/>
        </w:rPr>
        <w:t>Номер казначейского счета: 03232643356044017500</w:t>
      </w:r>
    </w:p>
    <w:p w:rsidR="00443023" w:rsidRPr="00443023" w:rsidRDefault="00443023" w:rsidP="00443023">
      <w:pPr>
        <w:widowControl/>
        <w:numPr>
          <w:ilvl w:val="0"/>
          <w:numId w:val="32"/>
        </w:numPr>
        <w:tabs>
          <w:tab w:val="left" w:pos="432"/>
        </w:tabs>
        <w:suppressAutoHyphens/>
        <w:autoSpaceDE/>
        <w:autoSpaceDN/>
        <w:jc w:val="both"/>
        <w:textAlignment w:val="baseline"/>
        <w:rPr>
          <w:rFonts w:eastAsia="SimSun" w:cs="Mangal"/>
          <w:kern w:val="3"/>
          <w:sz w:val="24"/>
          <w:szCs w:val="24"/>
          <w:lang w:val="ru-RU" w:eastAsia="zh-CN" w:bidi="hi-IN"/>
        </w:rPr>
      </w:pPr>
      <w:r w:rsidRPr="00443023">
        <w:rPr>
          <w:rFonts w:eastAsia="SimSun" w:cs="Mangal"/>
          <w:kern w:val="3"/>
          <w:sz w:val="24"/>
          <w:szCs w:val="24"/>
          <w:lang w:val="ru-RU" w:eastAsia="zh-CN" w:bidi="hi-IN"/>
        </w:rPr>
        <w:t>Наименование банка  ОТДЕЛЕНИЕ РЕСПУБЛИКА КРЫМ БАНКА РОССИИ г. Симферополь</w:t>
      </w:r>
    </w:p>
    <w:p w:rsidR="00443023" w:rsidRPr="00535EE6" w:rsidRDefault="00443023" w:rsidP="00443023">
      <w:pPr>
        <w:widowControl/>
        <w:numPr>
          <w:ilvl w:val="0"/>
          <w:numId w:val="32"/>
        </w:numPr>
        <w:tabs>
          <w:tab w:val="left" w:pos="432"/>
        </w:tabs>
        <w:suppressAutoHyphens/>
        <w:autoSpaceDE/>
        <w:autoSpaceDN/>
        <w:jc w:val="both"/>
        <w:textAlignment w:val="baseline"/>
        <w:rPr>
          <w:rFonts w:eastAsia="SimSun" w:cs="Mangal"/>
          <w:kern w:val="3"/>
          <w:sz w:val="24"/>
          <w:szCs w:val="24"/>
          <w:lang w:val="ru-RU" w:eastAsia="zh-CN" w:bidi="hi-IN"/>
        </w:rPr>
      </w:pPr>
      <w:r w:rsidRPr="00535EE6">
        <w:rPr>
          <w:rFonts w:eastAsia="SimSun" w:cs="Mangal"/>
          <w:kern w:val="3"/>
          <w:sz w:val="24"/>
          <w:szCs w:val="24"/>
          <w:lang w:val="ru-RU" w:eastAsia="zh-CN" w:bidi="hi-IN"/>
        </w:rPr>
        <w:t>БИК 013510002</w:t>
      </w:r>
      <w:r w:rsidR="00535EE6">
        <w:rPr>
          <w:rFonts w:eastAsia="SimSun" w:cs="Mangal"/>
          <w:kern w:val="3"/>
          <w:sz w:val="24"/>
          <w:szCs w:val="24"/>
          <w:lang w:val="ru-RU" w:eastAsia="zh-CN" w:bidi="hi-IN"/>
        </w:rPr>
        <w:t xml:space="preserve"> </w:t>
      </w:r>
      <w:r w:rsidRPr="00535EE6">
        <w:rPr>
          <w:rFonts w:eastAsia="SimSun" w:cs="Mangal"/>
          <w:kern w:val="3"/>
          <w:sz w:val="24"/>
          <w:szCs w:val="24"/>
          <w:lang w:val="ru-RU" w:eastAsia="zh-CN" w:bidi="hi-IN"/>
        </w:rPr>
        <w:t>л/</w:t>
      </w:r>
      <w:proofErr w:type="spellStart"/>
      <w:r w:rsidRPr="00535EE6">
        <w:rPr>
          <w:rFonts w:eastAsia="SimSun" w:cs="Mangal"/>
          <w:kern w:val="3"/>
          <w:sz w:val="24"/>
          <w:szCs w:val="24"/>
          <w:lang w:val="ru-RU" w:eastAsia="zh-CN" w:bidi="hi-IN"/>
        </w:rPr>
        <w:t>сч</w:t>
      </w:r>
      <w:proofErr w:type="spellEnd"/>
      <w:r w:rsidRPr="00535EE6">
        <w:rPr>
          <w:rFonts w:eastAsia="SimSun" w:cs="Mangal"/>
          <w:kern w:val="3"/>
          <w:sz w:val="24"/>
          <w:szCs w:val="24"/>
          <w:lang w:val="ru-RU" w:eastAsia="zh-CN" w:bidi="hi-IN"/>
        </w:rPr>
        <w:t xml:space="preserve"> 05753252970</w:t>
      </w:r>
    </w:p>
    <w:p w:rsidR="00443023" w:rsidRPr="00443023" w:rsidRDefault="00443023" w:rsidP="00995032">
      <w:pPr>
        <w:widowControl/>
        <w:numPr>
          <w:ilvl w:val="0"/>
          <w:numId w:val="32"/>
        </w:numPr>
        <w:tabs>
          <w:tab w:val="left" w:pos="432"/>
        </w:tabs>
        <w:suppressAutoHyphens/>
        <w:autoSpaceDE/>
        <w:autoSpaceDN/>
        <w:jc w:val="both"/>
        <w:textAlignment w:val="baseline"/>
        <w:rPr>
          <w:rFonts w:eastAsia="SimSun" w:cs="Mangal"/>
          <w:kern w:val="3"/>
          <w:sz w:val="24"/>
          <w:szCs w:val="24"/>
          <w:lang w:val="ru-RU" w:eastAsia="zh-CN" w:bidi="hi-IN"/>
        </w:rPr>
      </w:pPr>
      <w:r w:rsidRPr="00443023">
        <w:rPr>
          <w:rFonts w:eastAsia="SimSun" w:cs="Mangal"/>
          <w:kern w:val="3"/>
          <w:sz w:val="24"/>
          <w:szCs w:val="24"/>
          <w:lang w:val="ru-RU" w:eastAsia="zh-CN" w:bidi="hi-IN"/>
        </w:rPr>
        <w:t xml:space="preserve">Назначение платежа: Средства для обеспечения исполнения контракта </w:t>
      </w:r>
      <w:r w:rsidR="00E03403" w:rsidRPr="00E03403">
        <w:rPr>
          <w:rFonts w:eastAsia="SimSun" w:cs="Mangal"/>
          <w:kern w:val="3"/>
          <w:sz w:val="24"/>
          <w:szCs w:val="24"/>
          <w:lang w:val="ru-RU" w:eastAsia="zh-CN" w:bidi="hi-IN"/>
        </w:rPr>
        <w:t>«</w:t>
      </w:r>
      <w:r w:rsidR="00995032" w:rsidRPr="00995032">
        <w:rPr>
          <w:rFonts w:eastAsia="SimSun" w:cs="Mangal"/>
          <w:kern w:val="3"/>
          <w:sz w:val="24"/>
          <w:szCs w:val="24"/>
          <w:lang w:val="ru-RU" w:eastAsia="zh-CN" w:bidi="hi-IN"/>
        </w:rPr>
        <w:t xml:space="preserve">Установка ограждения мусульманского кладбища </w:t>
      </w:r>
      <w:proofErr w:type="gramStart"/>
      <w:r w:rsidR="00995032" w:rsidRPr="00995032">
        <w:rPr>
          <w:rFonts w:eastAsia="SimSun" w:cs="Mangal"/>
          <w:kern w:val="3"/>
          <w:sz w:val="24"/>
          <w:szCs w:val="24"/>
          <w:lang w:val="ru-RU" w:eastAsia="zh-CN" w:bidi="hi-IN"/>
        </w:rPr>
        <w:t>в</w:t>
      </w:r>
      <w:proofErr w:type="gramEnd"/>
      <w:r w:rsidR="00995032" w:rsidRPr="00995032">
        <w:rPr>
          <w:rFonts w:eastAsia="SimSun" w:cs="Mangal"/>
          <w:kern w:val="3"/>
          <w:sz w:val="24"/>
          <w:szCs w:val="24"/>
          <w:lang w:val="ru-RU" w:eastAsia="zh-CN" w:bidi="hi-IN"/>
        </w:rPr>
        <w:t xml:space="preserve"> </w:t>
      </w:r>
      <w:proofErr w:type="gramStart"/>
      <w:r w:rsidR="00995032" w:rsidRPr="00995032">
        <w:rPr>
          <w:rFonts w:eastAsia="SimSun" w:cs="Mangal"/>
          <w:kern w:val="3"/>
          <w:sz w:val="24"/>
          <w:szCs w:val="24"/>
          <w:lang w:val="ru-RU" w:eastAsia="zh-CN" w:bidi="hi-IN"/>
        </w:rPr>
        <w:t>с</w:t>
      </w:r>
      <w:proofErr w:type="gramEnd"/>
      <w:r w:rsidR="00995032" w:rsidRPr="00995032">
        <w:rPr>
          <w:rFonts w:eastAsia="SimSun" w:cs="Mangal"/>
          <w:kern w:val="3"/>
          <w:sz w:val="24"/>
          <w:szCs w:val="24"/>
          <w:lang w:val="ru-RU" w:eastAsia="zh-CN" w:bidi="hi-IN"/>
        </w:rPr>
        <w:t>. Малое Садовое Бахчисарайского района Республики Кры</w:t>
      </w:r>
      <w:r w:rsidR="00995032">
        <w:rPr>
          <w:rFonts w:eastAsia="SimSun" w:cs="Mangal"/>
          <w:kern w:val="3"/>
          <w:sz w:val="24"/>
          <w:szCs w:val="24"/>
          <w:lang w:val="ru-RU" w:eastAsia="zh-CN" w:bidi="hi-IN"/>
        </w:rPr>
        <w:t>м</w:t>
      </w:r>
      <w:r w:rsidR="00024E77" w:rsidRPr="00024E77">
        <w:rPr>
          <w:rFonts w:eastAsia="SimSun" w:cs="Mangal"/>
          <w:kern w:val="3"/>
          <w:sz w:val="24"/>
          <w:szCs w:val="24"/>
          <w:lang w:val="ru-RU" w:eastAsia="zh-CN" w:bidi="hi-IN"/>
        </w:rPr>
        <w:t>»</w:t>
      </w:r>
      <w:r w:rsidRPr="00443023">
        <w:rPr>
          <w:rFonts w:eastAsia="SimSun" w:cs="Mangal"/>
          <w:kern w:val="3"/>
          <w:sz w:val="24"/>
          <w:szCs w:val="24"/>
          <w:lang w:val="ru-RU" w:eastAsia="zh-CN" w:bidi="hi-IN"/>
        </w:rPr>
        <w:t xml:space="preserve"> НДС не облагается.</w:t>
      </w:r>
    </w:p>
    <w:p w:rsidR="00443023" w:rsidRPr="00443023" w:rsidRDefault="00443023" w:rsidP="00535EE6">
      <w:pPr>
        <w:widowControl/>
        <w:numPr>
          <w:ilvl w:val="0"/>
          <w:numId w:val="32"/>
        </w:numPr>
        <w:tabs>
          <w:tab w:val="left" w:pos="142"/>
        </w:tabs>
        <w:suppressAutoHyphens/>
        <w:autoSpaceDE/>
        <w:autoSpaceDN/>
        <w:ind w:left="0" w:firstLine="567"/>
        <w:jc w:val="both"/>
        <w:textAlignment w:val="baseline"/>
        <w:rPr>
          <w:rFonts w:eastAsia="SimSun" w:cs="Mangal"/>
          <w:kern w:val="3"/>
          <w:sz w:val="24"/>
          <w:szCs w:val="24"/>
          <w:lang w:val="ru-RU" w:eastAsia="zh-CN" w:bidi="hi-IN"/>
        </w:rPr>
      </w:pPr>
      <w:r w:rsidRPr="00443023">
        <w:rPr>
          <w:rFonts w:eastAsia="SimSun" w:cs="Mangal"/>
          <w:kern w:val="3"/>
          <w:sz w:val="24"/>
          <w:szCs w:val="24"/>
          <w:lang w:val="ru-RU" w:eastAsia="zh-CN" w:bidi="hi-IN"/>
        </w:rPr>
        <w:t>1</w:t>
      </w:r>
      <w:r>
        <w:rPr>
          <w:rFonts w:eastAsia="SimSun" w:cs="Mangal"/>
          <w:kern w:val="3"/>
          <w:sz w:val="24"/>
          <w:szCs w:val="24"/>
          <w:lang w:val="ru-RU" w:eastAsia="zh-CN" w:bidi="hi-IN"/>
        </w:rPr>
        <w:t>1</w:t>
      </w:r>
      <w:r w:rsidRPr="00443023">
        <w:rPr>
          <w:rFonts w:eastAsia="SimSun" w:cs="Mangal"/>
          <w:kern w:val="3"/>
          <w:sz w:val="24"/>
          <w:szCs w:val="24"/>
          <w:lang w:val="ru-RU" w:eastAsia="zh-CN" w:bidi="hi-IN"/>
        </w:rPr>
        <w:t>.2. В случае</w:t>
      </w:r>
      <w:proofErr w:type="gramStart"/>
      <w:r w:rsidRPr="00443023">
        <w:rPr>
          <w:rFonts w:eastAsia="SimSun" w:cs="Mangal"/>
          <w:kern w:val="3"/>
          <w:sz w:val="24"/>
          <w:szCs w:val="24"/>
          <w:lang w:val="ru-RU" w:eastAsia="zh-CN" w:bidi="hi-IN"/>
        </w:rPr>
        <w:t>,</w:t>
      </w:r>
      <w:proofErr w:type="gramEnd"/>
      <w:r w:rsidRPr="00443023">
        <w:rPr>
          <w:rFonts w:eastAsia="SimSun" w:cs="Mangal"/>
          <w:kern w:val="3"/>
          <w:sz w:val="24"/>
          <w:szCs w:val="24"/>
          <w:lang w:val="ru-RU" w:eastAsia="zh-CN" w:bidi="hi-IN"/>
        </w:rPr>
        <w:t xml:space="preserve"> если по каким-либо причинам обеспечение исполнения Контракта стало недействительным или стало ненадлежащим, поставщик (подрядчик, исполнитель) обязуется в одного месяца предоставить Заказчику иное надлежащее обеспечение исполнения Контракта.</w:t>
      </w:r>
    </w:p>
    <w:p w:rsidR="00443023" w:rsidRPr="00443023" w:rsidRDefault="00443023" w:rsidP="00535EE6">
      <w:pPr>
        <w:widowControl/>
        <w:numPr>
          <w:ilvl w:val="0"/>
          <w:numId w:val="32"/>
        </w:numPr>
        <w:tabs>
          <w:tab w:val="left" w:pos="142"/>
        </w:tabs>
        <w:suppressAutoHyphens/>
        <w:autoSpaceDE/>
        <w:autoSpaceDN/>
        <w:ind w:left="0" w:firstLine="567"/>
        <w:jc w:val="both"/>
        <w:textAlignment w:val="baseline"/>
        <w:rPr>
          <w:rFonts w:eastAsia="SimSun" w:cs="Mangal"/>
          <w:kern w:val="3"/>
          <w:sz w:val="24"/>
          <w:szCs w:val="24"/>
          <w:lang w:val="ru-RU" w:eastAsia="zh-CN" w:bidi="hi-IN"/>
        </w:rPr>
      </w:pPr>
      <w:r w:rsidRPr="00443023">
        <w:rPr>
          <w:rFonts w:eastAsia="SimSun" w:cs="Mangal"/>
          <w:kern w:val="3"/>
          <w:sz w:val="24"/>
          <w:szCs w:val="24"/>
          <w:lang w:val="ru-RU" w:eastAsia="zh-CN" w:bidi="hi-IN"/>
        </w:rPr>
        <w:lastRenderedPageBreak/>
        <w:t>1</w:t>
      </w:r>
      <w:r>
        <w:rPr>
          <w:rFonts w:eastAsia="SimSun" w:cs="Mangal"/>
          <w:kern w:val="3"/>
          <w:sz w:val="24"/>
          <w:szCs w:val="24"/>
          <w:lang w:val="ru-RU" w:eastAsia="zh-CN" w:bidi="hi-IN"/>
        </w:rPr>
        <w:t>1</w:t>
      </w:r>
      <w:r w:rsidRPr="00443023">
        <w:rPr>
          <w:rFonts w:eastAsia="SimSun" w:cs="Mangal"/>
          <w:kern w:val="3"/>
          <w:sz w:val="24"/>
          <w:szCs w:val="24"/>
          <w:lang w:val="ru-RU" w:eastAsia="zh-CN" w:bidi="hi-IN"/>
        </w:rPr>
        <w:t xml:space="preserve">.3.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№44-ФЗ. </w:t>
      </w:r>
    </w:p>
    <w:p w:rsidR="00443023" w:rsidRPr="00443023" w:rsidRDefault="00443023" w:rsidP="00535EE6">
      <w:pPr>
        <w:widowControl/>
        <w:numPr>
          <w:ilvl w:val="0"/>
          <w:numId w:val="32"/>
        </w:numPr>
        <w:tabs>
          <w:tab w:val="left" w:pos="142"/>
        </w:tabs>
        <w:suppressAutoHyphens/>
        <w:autoSpaceDE/>
        <w:autoSpaceDN/>
        <w:ind w:left="0" w:firstLine="567"/>
        <w:jc w:val="both"/>
        <w:textAlignment w:val="baseline"/>
        <w:rPr>
          <w:rFonts w:eastAsia="SimSun" w:cs="Mangal"/>
          <w:kern w:val="3"/>
          <w:sz w:val="24"/>
          <w:szCs w:val="24"/>
          <w:lang w:val="ru-RU" w:eastAsia="zh-CN" w:bidi="hi-IN"/>
        </w:rPr>
      </w:pPr>
      <w:r w:rsidRPr="00443023">
        <w:rPr>
          <w:rFonts w:eastAsia="SimSun" w:cs="Mangal"/>
          <w:kern w:val="3"/>
          <w:sz w:val="24"/>
          <w:szCs w:val="24"/>
          <w:lang w:val="ru-RU" w:eastAsia="zh-CN" w:bidi="hi-IN"/>
        </w:rPr>
        <w:t>1</w:t>
      </w:r>
      <w:r>
        <w:rPr>
          <w:rFonts w:eastAsia="SimSun" w:cs="Mangal"/>
          <w:kern w:val="3"/>
          <w:sz w:val="24"/>
          <w:szCs w:val="24"/>
          <w:lang w:val="ru-RU" w:eastAsia="zh-CN" w:bidi="hi-IN"/>
        </w:rPr>
        <w:t>1</w:t>
      </w:r>
      <w:r w:rsidRPr="00443023">
        <w:rPr>
          <w:rFonts w:eastAsia="SimSun" w:cs="Mangal"/>
          <w:kern w:val="3"/>
          <w:sz w:val="24"/>
          <w:szCs w:val="24"/>
          <w:lang w:val="ru-RU" w:eastAsia="zh-CN" w:bidi="hi-IN"/>
        </w:rPr>
        <w:t xml:space="preserve">.4. Возврат Заказчиком поставщику (подрядчику, исполнителю) денежных средств, внесенных в качестве обеспечения исполнения контракта, в том числе части этих денежных средств в случае </w:t>
      </w:r>
      <w:proofErr w:type="gramStart"/>
      <w:r w:rsidRPr="00443023">
        <w:rPr>
          <w:rFonts w:eastAsia="SimSun" w:cs="Mangal"/>
          <w:kern w:val="3"/>
          <w:sz w:val="24"/>
          <w:szCs w:val="24"/>
          <w:lang w:val="ru-RU" w:eastAsia="zh-CN" w:bidi="hi-IN"/>
        </w:rPr>
        <w:t>уменьшения размера обеспечения исполнения контракта</w:t>
      </w:r>
      <w:proofErr w:type="gramEnd"/>
      <w:r w:rsidRPr="00443023">
        <w:rPr>
          <w:rFonts w:eastAsia="SimSun" w:cs="Mangal"/>
          <w:kern w:val="3"/>
          <w:sz w:val="24"/>
          <w:szCs w:val="24"/>
          <w:lang w:val="ru-RU" w:eastAsia="zh-CN" w:bidi="hi-IN"/>
        </w:rPr>
        <w:t xml:space="preserve"> в соответствии с частями 7, 7.1 и 7.2 статьи 96Федерального закона №44-ФЗ. При этом срок возврата заказчиком поставщику (подрядчику, исполнителю) таких денежных средств не должен превышать 15 дней </w:t>
      </w:r>
      <w:proofErr w:type="gramStart"/>
      <w:r w:rsidRPr="00443023">
        <w:rPr>
          <w:rFonts w:eastAsia="SimSun" w:cs="Mangal"/>
          <w:kern w:val="3"/>
          <w:sz w:val="24"/>
          <w:szCs w:val="24"/>
          <w:lang w:val="ru-RU" w:eastAsia="zh-CN" w:bidi="hi-IN"/>
        </w:rPr>
        <w:t>с даты исполнения</w:t>
      </w:r>
      <w:proofErr w:type="gramEnd"/>
      <w:r w:rsidRPr="00443023">
        <w:rPr>
          <w:rFonts w:eastAsia="SimSun" w:cs="Mangal"/>
          <w:kern w:val="3"/>
          <w:sz w:val="24"/>
          <w:szCs w:val="24"/>
          <w:lang w:val="ru-RU" w:eastAsia="zh-CN" w:bidi="hi-IN"/>
        </w:rPr>
        <w:t xml:space="preserve"> поставщиком (подрядчиком, исполнителем) обязательств, предусмотренных контрактом.</w:t>
      </w:r>
    </w:p>
    <w:p w:rsidR="00443023" w:rsidRPr="00443023" w:rsidRDefault="00443023" w:rsidP="00535EE6">
      <w:pPr>
        <w:widowControl/>
        <w:numPr>
          <w:ilvl w:val="0"/>
          <w:numId w:val="32"/>
        </w:numPr>
        <w:tabs>
          <w:tab w:val="left" w:pos="142"/>
        </w:tabs>
        <w:suppressAutoHyphens/>
        <w:autoSpaceDE/>
        <w:autoSpaceDN/>
        <w:ind w:left="0" w:firstLine="567"/>
        <w:jc w:val="both"/>
        <w:textAlignment w:val="baseline"/>
        <w:rPr>
          <w:rFonts w:eastAsia="SimSun" w:cs="Mangal"/>
          <w:kern w:val="3"/>
          <w:sz w:val="24"/>
          <w:szCs w:val="24"/>
          <w:lang w:val="ru-RU" w:eastAsia="zh-CN" w:bidi="hi-IN"/>
        </w:rPr>
      </w:pPr>
      <w:r>
        <w:rPr>
          <w:rFonts w:eastAsia="SimSun" w:cs="Mangal"/>
          <w:kern w:val="3"/>
          <w:sz w:val="24"/>
          <w:szCs w:val="24"/>
          <w:lang w:val="ru-RU" w:eastAsia="zh-CN" w:bidi="hi-IN"/>
        </w:rPr>
        <w:t>11</w:t>
      </w:r>
      <w:r w:rsidRPr="00443023">
        <w:rPr>
          <w:rFonts w:eastAsia="SimSun" w:cs="Mangal"/>
          <w:kern w:val="3"/>
          <w:sz w:val="24"/>
          <w:szCs w:val="24"/>
          <w:lang w:val="ru-RU" w:eastAsia="zh-CN" w:bidi="hi-IN"/>
        </w:rPr>
        <w:t>.5. В случае если поставщик (подрядчик, исполнитель) в ходе исполнения контракта были нарушены обязательства, предусмотренные настоящим Контрактом, Заказчик возвращает обеспечение в установленный п. 15.4. настоящего Контракта срок за вычетом суммы штрафных санкций, предусмотренных настоящим Контрактом.</w:t>
      </w:r>
    </w:p>
    <w:p w:rsidR="00443023" w:rsidRPr="00443023" w:rsidRDefault="00443023" w:rsidP="00535EE6">
      <w:pPr>
        <w:widowControl/>
        <w:numPr>
          <w:ilvl w:val="0"/>
          <w:numId w:val="32"/>
        </w:numPr>
        <w:tabs>
          <w:tab w:val="left" w:pos="142"/>
        </w:tabs>
        <w:suppressAutoHyphens/>
        <w:autoSpaceDE/>
        <w:autoSpaceDN/>
        <w:ind w:left="0" w:firstLine="567"/>
        <w:jc w:val="both"/>
        <w:textAlignment w:val="baseline"/>
        <w:rPr>
          <w:rFonts w:eastAsia="SimSun" w:cs="Mangal"/>
          <w:kern w:val="3"/>
          <w:sz w:val="24"/>
          <w:szCs w:val="24"/>
          <w:lang w:val="ru-RU" w:eastAsia="zh-CN" w:bidi="hi-IN"/>
        </w:rPr>
      </w:pPr>
      <w:r w:rsidRPr="00443023">
        <w:rPr>
          <w:rFonts w:eastAsia="SimSun" w:cs="Mangal"/>
          <w:kern w:val="3"/>
          <w:sz w:val="24"/>
          <w:szCs w:val="24"/>
          <w:lang w:val="ru-RU" w:eastAsia="zh-CN" w:bidi="hi-IN"/>
        </w:rPr>
        <w:t>1</w:t>
      </w:r>
      <w:r>
        <w:rPr>
          <w:rFonts w:eastAsia="SimSun" w:cs="Mangal"/>
          <w:kern w:val="3"/>
          <w:sz w:val="24"/>
          <w:szCs w:val="24"/>
          <w:lang w:val="ru-RU" w:eastAsia="zh-CN" w:bidi="hi-IN"/>
        </w:rPr>
        <w:t>1</w:t>
      </w:r>
      <w:r w:rsidRPr="00443023">
        <w:rPr>
          <w:rFonts w:eastAsia="SimSun" w:cs="Mangal"/>
          <w:kern w:val="3"/>
          <w:sz w:val="24"/>
          <w:szCs w:val="24"/>
          <w:lang w:val="ru-RU" w:eastAsia="zh-CN" w:bidi="hi-IN"/>
        </w:rPr>
        <w:t>.6.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№44-ФЗ. 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№44-ФЗ.</w:t>
      </w:r>
    </w:p>
    <w:p w:rsidR="00443023" w:rsidRPr="00443023" w:rsidRDefault="00443023" w:rsidP="00535EE6">
      <w:pPr>
        <w:widowControl/>
        <w:numPr>
          <w:ilvl w:val="0"/>
          <w:numId w:val="32"/>
        </w:numPr>
        <w:tabs>
          <w:tab w:val="left" w:pos="142"/>
        </w:tabs>
        <w:suppressAutoHyphens/>
        <w:autoSpaceDE/>
        <w:autoSpaceDN/>
        <w:ind w:left="0" w:firstLine="567"/>
        <w:jc w:val="both"/>
        <w:textAlignment w:val="baseline"/>
        <w:rPr>
          <w:rFonts w:eastAsia="SimSun" w:cs="Mangal"/>
          <w:kern w:val="3"/>
          <w:sz w:val="24"/>
          <w:szCs w:val="24"/>
          <w:lang w:val="ru-RU" w:eastAsia="zh-CN" w:bidi="hi-IN"/>
        </w:rPr>
      </w:pPr>
      <w:r w:rsidRPr="00443023">
        <w:rPr>
          <w:rFonts w:eastAsia="SimSun" w:cs="Mangal"/>
          <w:kern w:val="3"/>
          <w:sz w:val="24"/>
          <w:szCs w:val="24"/>
          <w:lang w:val="ru-RU" w:eastAsia="zh-CN" w:bidi="hi-IN"/>
        </w:rPr>
        <w:t>1</w:t>
      </w:r>
      <w:r>
        <w:rPr>
          <w:rFonts w:eastAsia="SimSun" w:cs="Mangal"/>
          <w:kern w:val="3"/>
          <w:sz w:val="24"/>
          <w:szCs w:val="24"/>
          <w:lang w:val="ru-RU" w:eastAsia="zh-CN" w:bidi="hi-IN"/>
        </w:rPr>
        <w:t>1</w:t>
      </w:r>
      <w:r w:rsidRPr="00443023">
        <w:rPr>
          <w:rFonts w:eastAsia="SimSun" w:cs="Mangal"/>
          <w:kern w:val="3"/>
          <w:sz w:val="24"/>
          <w:szCs w:val="24"/>
          <w:lang w:val="ru-RU" w:eastAsia="zh-CN" w:bidi="hi-IN"/>
        </w:rPr>
        <w:t xml:space="preserve">.7. </w:t>
      </w:r>
      <w:proofErr w:type="gramStart"/>
      <w:r w:rsidRPr="00443023">
        <w:rPr>
          <w:rFonts w:eastAsia="SimSun" w:cs="Mangal"/>
          <w:kern w:val="3"/>
          <w:sz w:val="24"/>
          <w:szCs w:val="24"/>
          <w:lang w:val="ru-RU" w:eastAsia="zh-CN" w:bidi="hi-IN"/>
        </w:rPr>
        <w:t>В случае предоставления нового обеспечения исполнения контракта в соответствии с частью 30 статьи 34, пунктом 9 части 1 статьи 95, частью 7 статьи 96Федерального закона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roofErr w:type="gramEnd"/>
    </w:p>
    <w:p w:rsidR="007C2C9C" w:rsidRPr="007C2C9C" w:rsidRDefault="007C2C9C" w:rsidP="007C2C9C">
      <w:pPr>
        <w:widowControl/>
        <w:numPr>
          <w:ilvl w:val="0"/>
          <w:numId w:val="32"/>
        </w:numPr>
        <w:tabs>
          <w:tab w:val="left" w:pos="432"/>
        </w:tabs>
        <w:suppressAutoHyphens/>
        <w:autoSpaceDE/>
        <w:autoSpaceDN/>
        <w:ind w:left="0" w:firstLine="567"/>
        <w:jc w:val="center"/>
        <w:textAlignment w:val="baseline"/>
        <w:rPr>
          <w:rFonts w:cs="Mangal"/>
          <w:kern w:val="3"/>
          <w:sz w:val="24"/>
          <w:szCs w:val="24"/>
          <w:lang w:val="ru-RU" w:eastAsia="ar-SA"/>
        </w:rPr>
      </w:pPr>
      <w:r w:rsidRPr="007C2C9C">
        <w:rPr>
          <w:rFonts w:cs="Mangal"/>
          <w:b/>
          <w:bCs/>
          <w:kern w:val="3"/>
          <w:sz w:val="24"/>
          <w:szCs w:val="24"/>
          <w:lang w:val="ru-RU" w:eastAsia="ar-SA"/>
        </w:rPr>
        <w:t>12. ПРОЧИЕ УСЛОВИЯ</w:t>
      </w:r>
    </w:p>
    <w:p w:rsidR="007C2C9C" w:rsidRPr="007C2C9C" w:rsidRDefault="007C2C9C" w:rsidP="007C2C9C">
      <w:pPr>
        <w:widowControl/>
        <w:numPr>
          <w:ilvl w:val="0"/>
          <w:numId w:val="32"/>
        </w:numPr>
        <w:tabs>
          <w:tab w:val="left" w:pos="432"/>
        </w:tabs>
        <w:suppressAutoHyphens/>
        <w:autoSpaceDE/>
        <w:autoSpaceDN/>
        <w:ind w:left="0" w:firstLine="567"/>
        <w:jc w:val="both"/>
        <w:textAlignment w:val="baseline"/>
        <w:rPr>
          <w:rFonts w:cs="Mangal"/>
          <w:kern w:val="3"/>
          <w:sz w:val="24"/>
          <w:szCs w:val="24"/>
          <w:lang w:val="ru-RU" w:eastAsia="ar-SA"/>
        </w:rPr>
      </w:pPr>
      <w:r w:rsidRPr="007C2C9C">
        <w:rPr>
          <w:rFonts w:cs="Mangal"/>
          <w:kern w:val="3"/>
          <w:sz w:val="24"/>
          <w:szCs w:val="24"/>
          <w:lang w:val="ru-RU" w:eastAsia="ar-SA"/>
        </w:rPr>
        <w:t>12.1. Настоящий Контракт, вступает в силу с момента его заключения и действует до «</w:t>
      </w:r>
      <w:r w:rsidR="0050462A">
        <w:rPr>
          <w:rFonts w:cs="Mangal"/>
          <w:kern w:val="3"/>
          <w:sz w:val="24"/>
          <w:szCs w:val="24"/>
          <w:lang w:val="ru-RU" w:eastAsia="ar-SA"/>
        </w:rPr>
        <w:t>01</w:t>
      </w:r>
      <w:r w:rsidRPr="007C2C9C">
        <w:rPr>
          <w:rFonts w:cs="Mangal"/>
          <w:kern w:val="3"/>
          <w:sz w:val="24"/>
          <w:szCs w:val="24"/>
          <w:lang w:val="ru-RU" w:eastAsia="ar-SA"/>
        </w:rPr>
        <w:t xml:space="preserve">» </w:t>
      </w:r>
      <w:r w:rsidR="0050462A">
        <w:rPr>
          <w:rFonts w:cs="Mangal"/>
          <w:kern w:val="3"/>
          <w:sz w:val="24"/>
          <w:szCs w:val="24"/>
          <w:lang w:val="ru-RU" w:eastAsia="ar-SA"/>
        </w:rPr>
        <w:t>декабря</w:t>
      </w:r>
      <w:r w:rsidRPr="007C2C9C">
        <w:rPr>
          <w:rFonts w:cs="Mangal"/>
          <w:kern w:val="3"/>
          <w:sz w:val="24"/>
          <w:szCs w:val="24"/>
          <w:lang w:val="ru-RU" w:eastAsia="ar-SA"/>
        </w:rPr>
        <w:t xml:space="preserve"> 202</w:t>
      </w:r>
      <w:r w:rsidR="00E03403">
        <w:rPr>
          <w:rFonts w:cs="Mangal"/>
          <w:kern w:val="3"/>
          <w:sz w:val="24"/>
          <w:szCs w:val="24"/>
          <w:lang w:val="ru-RU" w:eastAsia="ar-SA"/>
        </w:rPr>
        <w:t>4</w:t>
      </w:r>
      <w:r w:rsidRPr="007C2C9C">
        <w:rPr>
          <w:rFonts w:cs="Mangal"/>
          <w:kern w:val="3"/>
          <w:sz w:val="24"/>
          <w:szCs w:val="24"/>
          <w:lang w:val="ru-RU" w:eastAsia="ar-SA"/>
        </w:rPr>
        <w:t xml:space="preserve"> года, </w:t>
      </w:r>
      <w:r w:rsidRPr="007C2C9C">
        <w:rPr>
          <w:rFonts w:eastAsia="SimSun" w:cs="Mangal"/>
          <w:kern w:val="3"/>
          <w:sz w:val="24"/>
          <w:szCs w:val="24"/>
          <w:lang w:val="ru-RU" w:eastAsia="zh-CN" w:bidi="hi-IN"/>
        </w:rPr>
        <w:t>а в части обязательств, возникших в период действия настоящего Контракта, – до полного их исполнения Сторонами.</w:t>
      </w:r>
    </w:p>
    <w:p w:rsidR="007C2C9C" w:rsidRPr="007C2C9C" w:rsidRDefault="007C2C9C" w:rsidP="007C2C9C">
      <w:pPr>
        <w:widowControl/>
        <w:numPr>
          <w:ilvl w:val="0"/>
          <w:numId w:val="32"/>
        </w:numPr>
        <w:tabs>
          <w:tab w:val="left" w:pos="432"/>
        </w:tabs>
        <w:suppressAutoHyphens/>
        <w:autoSpaceDE/>
        <w:autoSpaceDN/>
        <w:ind w:left="0" w:firstLine="567"/>
        <w:jc w:val="both"/>
        <w:textAlignment w:val="baseline"/>
        <w:rPr>
          <w:rFonts w:cs="Mangal"/>
          <w:kern w:val="3"/>
          <w:sz w:val="24"/>
          <w:szCs w:val="24"/>
          <w:lang w:val="ru-RU" w:eastAsia="ar-SA"/>
        </w:rPr>
      </w:pPr>
      <w:r w:rsidRPr="007C2C9C">
        <w:rPr>
          <w:rFonts w:cs="Mangal"/>
          <w:kern w:val="3"/>
          <w:sz w:val="24"/>
          <w:szCs w:val="24"/>
          <w:lang w:val="ru-RU" w:eastAsia="ar-SA"/>
        </w:rPr>
        <w:t>12.2. Действие настоящего Контракта может быть прекращено досрочно в случае полного и надлежащего исполнения Сторонами своих обязательств по настоящему Контракту до наступления срока, указанного в пункте 12.1. настоящего Контракта.</w:t>
      </w:r>
    </w:p>
    <w:p w:rsidR="007C2C9C" w:rsidRPr="007C2C9C" w:rsidRDefault="007C2C9C" w:rsidP="007C2C9C">
      <w:pPr>
        <w:widowControl/>
        <w:numPr>
          <w:ilvl w:val="0"/>
          <w:numId w:val="32"/>
        </w:numPr>
        <w:tabs>
          <w:tab w:val="left" w:pos="432"/>
        </w:tabs>
        <w:suppressAutoHyphens/>
        <w:autoSpaceDE/>
        <w:autoSpaceDN/>
        <w:ind w:left="0" w:firstLine="567"/>
        <w:jc w:val="both"/>
        <w:textAlignment w:val="baseline"/>
        <w:rPr>
          <w:rFonts w:cs="Mangal"/>
          <w:iCs/>
          <w:kern w:val="3"/>
          <w:sz w:val="24"/>
          <w:szCs w:val="24"/>
          <w:lang w:val="ru-RU" w:eastAsia="ar-SA"/>
        </w:rPr>
      </w:pPr>
      <w:r w:rsidRPr="007C2C9C">
        <w:rPr>
          <w:rFonts w:cs="Mangal"/>
          <w:kern w:val="3"/>
          <w:sz w:val="24"/>
          <w:szCs w:val="24"/>
          <w:lang w:val="ru-RU" w:eastAsia="ar-SA"/>
        </w:rPr>
        <w:t>12.3. Неотъемлемой частью настоящего Контракта является:</w:t>
      </w:r>
    </w:p>
    <w:p w:rsidR="007C2C9C" w:rsidRPr="007C2C9C" w:rsidRDefault="007C2C9C" w:rsidP="007C2C9C">
      <w:pPr>
        <w:widowControl/>
        <w:numPr>
          <w:ilvl w:val="0"/>
          <w:numId w:val="32"/>
        </w:numPr>
        <w:tabs>
          <w:tab w:val="left" w:pos="432"/>
        </w:tabs>
        <w:suppressAutoHyphens/>
        <w:autoSpaceDE/>
        <w:autoSpaceDN/>
        <w:ind w:left="0" w:firstLine="567"/>
        <w:jc w:val="both"/>
        <w:textAlignment w:val="baseline"/>
        <w:rPr>
          <w:rFonts w:cs="Mangal"/>
          <w:iCs/>
          <w:kern w:val="3"/>
          <w:sz w:val="24"/>
          <w:szCs w:val="24"/>
          <w:lang w:val="ru-RU" w:eastAsia="ar-SA"/>
        </w:rPr>
      </w:pPr>
      <w:r w:rsidRPr="007C2C9C">
        <w:rPr>
          <w:rFonts w:cs="Mangal"/>
          <w:iCs/>
          <w:kern w:val="3"/>
          <w:sz w:val="24"/>
          <w:szCs w:val="24"/>
          <w:lang w:val="ru-RU" w:eastAsia="ar-SA"/>
        </w:rPr>
        <w:t>- приложение №1: Проектно-сметная документация.</w:t>
      </w:r>
    </w:p>
    <w:p w:rsidR="007C2C9C" w:rsidRPr="007C2C9C" w:rsidRDefault="007C2C9C" w:rsidP="007C2C9C">
      <w:pPr>
        <w:widowControl/>
        <w:numPr>
          <w:ilvl w:val="0"/>
          <w:numId w:val="32"/>
        </w:numPr>
        <w:tabs>
          <w:tab w:val="left" w:pos="432"/>
        </w:tabs>
        <w:suppressAutoHyphens/>
        <w:autoSpaceDE/>
        <w:autoSpaceDN/>
        <w:ind w:left="0" w:firstLine="567"/>
        <w:jc w:val="both"/>
        <w:textAlignment w:val="baseline"/>
        <w:rPr>
          <w:rFonts w:cs="Mangal"/>
          <w:kern w:val="3"/>
          <w:sz w:val="24"/>
          <w:szCs w:val="24"/>
          <w:lang w:val="ru-RU" w:eastAsia="ar-SA"/>
        </w:rPr>
      </w:pPr>
      <w:r w:rsidRPr="007C2C9C">
        <w:rPr>
          <w:rFonts w:cs="Mangal"/>
          <w:kern w:val="3"/>
          <w:sz w:val="24"/>
          <w:szCs w:val="24"/>
          <w:lang w:val="ru-RU" w:eastAsia="ar-SA"/>
        </w:rPr>
        <w:t>12.4. В случаях, не урегулированных настоящим Контрактом, Стороны руководствуются действующим законодательством РФ.</w:t>
      </w:r>
    </w:p>
    <w:p w:rsidR="007C2C9C" w:rsidRPr="007C2C9C" w:rsidRDefault="007C2C9C" w:rsidP="007C2C9C">
      <w:pPr>
        <w:widowControl/>
        <w:numPr>
          <w:ilvl w:val="0"/>
          <w:numId w:val="32"/>
        </w:numPr>
        <w:tabs>
          <w:tab w:val="left" w:pos="432"/>
        </w:tabs>
        <w:suppressAutoHyphens/>
        <w:autoSpaceDE/>
        <w:autoSpaceDN/>
        <w:ind w:left="0" w:firstLine="567"/>
        <w:jc w:val="both"/>
        <w:textAlignment w:val="baseline"/>
        <w:rPr>
          <w:rFonts w:cs="Mangal"/>
          <w:kern w:val="3"/>
          <w:sz w:val="24"/>
          <w:szCs w:val="24"/>
          <w:lang w:val="ru-RU" w:eastAsia="ar-SA"/>
        </w:rPr>
      </w:pPr>
      <w:r w:rsidRPr="007C2C9C">
        <w:rPr>
          <w:rFonts w:cs="Mangal"/>
          <w:kern w:val="3"/>
          <w:sz w:val="24"/>
          <w:szCs w:val="24"/>
          <w:lang w:val="ru-RU" w:eastAsia="ar-SA"/>
        </w:rPr>
        <w:t>12.5</w:t>
      </w:r>
      <w:r w:rsidRPr="007C2C9C">
        <w:rPr>
          <w:rFonts w:eastAsia="SimSun" w:cs="Mangal"/>
          <w:kern w:val="3"/>
          <w:sz w:val="24"/>
          <w:szCs w:val="24"/>
          <w:lang w:val="ru-RU" w:eastAsia="zh-CN" w:bidi="hi-IN"/>
        </w:rPr>
        <w:t xml:space="preserve"> Настоящий Контракт составлен на русском языке в 2 (двух) экземплярах, по 1 (одному) для каждой из Сторон, имеющих одинаковую юридическую силу.</w:t>
      </w:r>
    </w:p>
    <w:p w:rsidR="007C2C9C" w:rsidRPr="0040570A" w:rsidRDefault="007C2C9C" w:rsidP="007C2C9C">
      <w:pPr>
        <w:widowControl/>
        <w:numPr>
          <w:ilvl w:val="0"/>
          <w:numId w:val="32"/>
        </w:numPr>
        <w:tabs>
          <w:tab w:val="left" w:pos="432"/>
        </w:tabs>
        <w:suppressAutoHyphens/>
        <w:autoSpaceDE/>
        <w:autoSpaceDN/>
        <w:ind w:left="0" w:firstLine="426"/>
        <w:jc w:val="center"/>
        <w:textAlignment w:val="baseline"/>
        <w:rPr>
          <w:rFonts w:eastAsia="SimSun" w:cs="Mangal"/>
          <w:b/>
          <w:bCs/>
          <w:kern w:val="3"/>
          <w:sz w:val="24"/>
          <w:szCs w:val="24"/>
          <w:lang w:val="ru-RU" w:eastAsia="ar-SA"/>
        </w:rPr>
      </w:pPr>
      <w:r w:rsidRPr="007C2C9C">
        <w:rPr>
          <w:rFonts w:cs="Mangal"/>
          <w:b/>
          <w:bCs/>
          <w:kern w:val="3"/>
          <w:sz w:val="24"/>
          <w:szCs w:val="24"/>
          <w:lang w:val="ru-RU" w:eastAsia="ar-SA"/>
        </w:rPr>
        <w:t>13. РЕКВИЗИТЫ И ПОДПИСИ СТОРОН</w:t>
      </w:r>
    </w:p>
    <w:tbl>
      <w:tblPr>
        <w:tblW w:w="10075" w:type="dxa"/>
        <w:tblLayout w:type="fixed"/>
        <w:tblCellMar>
          <w:left w:w="10" w:type="dxa"/>
          <w:right w:w="10" w:type="dxa"/>
        </w:tblCellMar>
        <w:tblLook w:val="0000" w:firstRow="0" w:lastRow="0" w:firstColumn="0" w:lastColumn="0" w:noHBand="0" w:noVBand="0"/>
      </w:tblPr>
      <w:tblGrid>
        <w:gridCol w:w="5255"/>
        <w:gridCol w:w="4820"/>
      </w:tblGrid>
      <w:tr w:rsidR="007C2C9C" w:rsidRPr="00E03403" w:rsidTr="007C2C9C">
        <w:tc>
          <w:tcPr>
            <w:tcW w:w="5255" w:type="dxa"/>
            <w:shd w:val="clear" w:color="auto" w:fill="auto"/>
          </w:tcPr>
          <w:p w:rsidR="007C2C9C" w:rsidRPr="007C2C9C" w:rsidRDefault="007C2C9C" w:rsidP="007C2C9C">
            <w:pPr>
              <w:tabs>
                <w:tab w:val="num" w:pos="0"/>
              </w:tabs>
              <w:suppressAutoHyphens/>
              <w:autoSpaceDE/>
              <w:jc w:val="both"/>
              <w:textAlignment w:val="baseline"/>
              <w:rPr>
                <w:rFonts w:eastAsia="Andale Sans UI"/>
                <w:bCs/>
                <w:kern w:val="3"/>
                <w:sz w:val="24"/>
                <w:szCs w:val="24"/>
                <w:lang w:val="ru-RU" w:eastAsia="zh-CN" w:bidi="fa-IR"/>
              </w:rPr>
            </w:pPr>
            <w:r w:rsidRPr="007C2C9C">
              <w:rPr>
                <w:rFonts w:eastAsia="Andale Sans UI"/>
                <w:b/>
                <w:bCs/>
                <w:kern w:val="3"/>
                <w:sz w:val="24"/>
                <w:szCs w:val="24"/>
                <w:lang w:val="ru-RU" w:eastAsia="zh-CN" w:bidi="fa-IR"/>
              </w:rPr>
              <w:t>13.1. ЗАКАЗЧИК:</w:t>
            </w:r>
          </w:p>
          <w:p w:rsidR="00535EE6" w:rsidRPr="007C2C9C" w:rsidRDefault="007C2C9C" w:rsidP="007C2C9C">
            <w:pPr>
              <w:tabs>
                <w:tab w:val="num" w:pos="0"/>
              </w:tabs>
              <w:suppressAutoHyphens/>
              <w:autoSpaceDE/>
              <w:textAlignment w:val="baseline"/>
              <w:rPr>
                <w:rFonts w:eastAsia="Andale Sans UI"/>
                <w:bCs/>
                <w:kern w:val="3"/>
                <w:sz w:val="24"/>
                <w:szCs w:val="24"/>
                <w:lang w:val="ru-RU" w:eastAsia="zh-CN" w:bidi="fa-IR"/>
              </w:rPr>
            </w:pPr>
            <w:r w:rsidRPr="007C2C9C">
              <w:rPr>
                <w:rFonts w:eastAsia="Andale Sans UI"/>
                <w:bCs/>
                <w:kern w:val="3"/>
                <w:sz w:val="24"/>
                <w:szCs w:val="24"/>
                <w:lang w:val="ru-RU" w:eastAsia="zh-CN" w:bidi="fa-IR"/>
              </w:rPr>
              <w:t>Администрация Куйбышевского сельского поселения Бахчисарайского района Республики Крым</w:t>
            </w:r>
            <w:r w:rsidR="00535EE6" w:rsidRPr="00535EE6">
              <w:rPr>
                <w:rFonts w:eastAsia="Andale Sans UI"/>
                <w:bCs/>
                <w:kern w:val="3"/>
                <w:sz w:val="24"/>
                <w:szCs w:val="24"/>
                <w:lang w:val="ru-RU" w:eastAsia="zh-CN" w:bidi="fa-IR"/>
              </w:rPr>
              <w:t xml:space="preserve"> </w:t>
            </w:r>
            <w:r w:rsidR="00535EE6">
              <w:rPr>
                <w:rFonts w:eastAsia="Andale Sans UI"/>
                <w:bCs/>
                <w:kern w:val="3"/>
                <w:sz w:val="24"/>
                <w:szCs w:val="24"/>
                <w:lang w:val="ru-RU" w:eastAsia="zh-CN" w:bidi="fa-IR"/>
              </w:rPr>
              <w:t xml:space="preserve">(Администрация </w:t>
            </w:r>
            <w:r w:rsidR="00535EE6" w:rsidRPr="00535EE6">
              <w:rPr>
                <w:rFonts w:eastAsia="Andale Sans UI"/>
                <w:bCs/>
                <w:kern w:val="3"/>
                <w:sz w:val="24"/>
                <w:szCs w:val="24"/>
                <w:lang w:val="ru-RU" w:eastAsia="zh-CN" w:bidi="fa-IR"/>
              </w:rPr>
              <w:t>Куйбышевского сельского поселения</w:t>
            </w:r>
            <w:r w:rsidR="00535EE6">
              <w:rPr>
                <w:rFonts w:eastAsia="Andale Sans UI"/>
                <w:bCs/>
                <w:kern w:val="3"/>
                <w:sz w:val="24"/>
                <w:szCs w:val="24"/>
                <w:lang w:val="ru-RU" w:eastAsia="zh-CN" w:bidi="fa-IR"/>
              </w:rPr>
              <w:t>)</w:t>
            </w:r>
          </w:p>
          <w:p w:rsidR="007C2C9C" w:rsidRPr="007C2C9C" w:rsidRDefault="007C2C9C" w:rsidP="007C2C9C">
            <w:pPr>
              <w:tabs>
                <w:tab w:val="num" w:pos="0"/>
              </w:tabs>
              <w:suppressAutoHyphens/>
              <w:autoSpaceDE/>
              <w:textAlignment w:val="baseline"/>
              <w:rPr>
                <w:rFonts w:eastAsia="Andale Sans UI"/>
                <w:bCs/>
                <w:kern w:val="3"/>
                <w:sz w:val="24"/>
                <w:szCs w:val="24"/>
                <w:lang w:val="ru-RU" w:eastAsia="zh-CN" w:bidi="fa-IR"/>
              </w:rPr>
            </w:pPr>
            <w:r w:rsidRPr="007C2C9C">
              <w:rPr>
                <w:rFonts w:eastAsia="Andale Sans UI"/>
                <w:bCs/>
                <w:kern w:val="3"/>
                <w:sz w:val="24"/>
                <w:szCs w:val="24"/>
                <w:lang w:val="ru-RU" w:eastAsia="zh-CN" w:bidi="fa-IR"/>
              </w:rPr>
              <w:t xml:space="preserve">Юридический/фактический адрес: 298470 Республика Крым Бахчисарайский район </w:t>
            </w:r>
            <w:proofErr w:type="spellStart"/>
            <w:r w:rsidRPr="007C2C9C">
              <w:rPr>
                <w:rFonts w:eastAsia="Andale Sans UI"/>
                <w:bCs/>
                <w:kern w:val="3"/>
                <w:sz w:val="24"/>
                <w:szCs w:val="24"/>
                <w:lang w:val="ru-RU" w:eastAsia="zh-CN" w:bidi="fa-IR"/>
              </w:rPr>
              <w:t>пгт</w:t>
            </w:r>
            <w:proofErr w:type="gramStart"/>
            <w:r w:rsidRPr="007C2C9C">
              <w:rPr>
                <w:rFonts w:eastAsia="Andale Sans UI"/>
                <w:bCs/>
                <w:kern w:val="3"/>
                <w:sz w:val="24"/>
                <w:szCs w:val="24"/>
                <w:lang w:val="ru-RU" w:eastAsia="zh-CN" w:bidi="fa-IR"/>
              </w:rPr>
              <w:t>.К</w:t>
            </w:r>
            <w:proofErr w:type="gramEnd"/>
            <w:r w:rsidRPr="007C2C9C">
              <w:rPr>
                <w:rFonts w:eastAsia="Andale Sans UI"/>
                <w:bCs/>
                <w:kern w:val="3"/>
                <w:sz w:val="24"/>
                <w:szCs w:val="24"/>
                <w:lang w:val="ru-RU" w:eastAsia="zh-CN" w:bidi="fa-IR"/>
              </w:rPr>
              <w:t>уйбышево</w:t>
            </w:r>
            <w:proofErr w:type="spellEnd"/>
            <w:r w:rsidRPr="007C2C9C">
              <w:rPr>
                <w:rFonts w:eastAsia="Andale Sans UI"/>
                <w:bCs/>
                <w:kern w:val="3"/>
                <w:sz w:val="24"/>
                <w:szCs w:val="24"/>
                <w:lang w:val="ru-RU" w:eastAsia="zh-CN" w:bidi="fa-IR"/>
              </w:rPr>
              <w:t xml:space="preserve"> </w:t>
            </w:r>
            <w:proofErr w:type="spellStart"/>
            <w:r w:rsidRPr="007C2C9C">
              <w:rPr>
                <w:rFonts w:eastAsia="Andale Sans UI"/>
                <w:bCs/>
                <w:kern w:val="3"/>
                <w:sz w:val="24"/>
                <w:szCs w:val="24"/>
                <w:lang w:val="ru-RU" w:eastAsia="zh-CN" w:bidi="fa-IR"/>
              </w:rPr>
              <w:t>ул.Советская</w:t>
            </w:r>
            <w:proofErr w:type="spellEnd"/>
            <w:r w:rsidRPr="007C2C9C">
              <w:rPr>
                <w:rFonts w:eastAsia="Andale Sans UI"/>
                <w:bCs/>
                <w:kern w:val="3"/>
                <w:sz w:val="24"/>
                <w:szCs w:val="24"/>
                <w:lang w:val="ru-RU" w:eastAsia="zh-CN" w:bidi="fa-IR"/>
              </w:rPr>
              <w:t xml:space="preserve"> д.16</w:t>
            </w:r>
          </w:p>
          <w:p w:rsidR="007C2C9C" w:rsidRPr="007C2C9C" w:rsidRDefault="007C2C9C" w:rsidP="007C2C9C">
            <w:pPr>
              <w:tabs>
                <w:tab w:val="num" w:pos="0"/>
              </w:tabs>
              <w:suppressAutoHyphens/>
              <w:autoSpaceDE/>
              <w:textAlignment w:val="baseline"/>
              <w:rPr>
                <w:rFonts w:eastAsia="Andale Sans UI"/>
                <w:bCs/>
                <w:kern w:val="3"/>
                <w:sz w:val="24"/>
                <w:szCs w:val="24"/>
                <w:lang w:val="ru-RU" w:eastAsia="zh-CN" w:bidi="fa-IR"/>
              </w:rPr>
            </w:pPr>
            <w:r w:rsidRPr="007C2C9C">
              <w:rPr>
                <w:rFonts w:eastAsia="Andale Sans UI"/>
                <w:bCs/>
                <w:kern w:val="3"/>
                <w:sz w:val="24"/>
                <w:szCs w:val="24"/>
                <w:lang w:val="ru-RU" w:eastAsia="zh-CN" w:bidi="fa-IR"/>
              </w:rPr>
              <w:t>ИНН: 9104002520</w:t>
            </w:r>
            <w:r w:rsidR="00535EE6">
              <w:rPr>
                <w:rFonts w:eastAsia="Andale Sans UI"/>
                <w:bCs/>
                <w:kern w:val="3"/>
                <w:sz w:val="24"/>
                <w:szCs w:val="24"/>
                <w:lang w:eastAsia="zh-CN" w:bidi="fa-IR"/>
              </w:rPr>
              <w:t xml:space="preserve">  </w:t>
            </w:r>
            <w:r w:rsidRPr="007C2C9C">
              <w:rPr>
                <w:rFonts w:eastAsia="Andale Sans UI"/>
                <w:bCs/>
                <w:kern w:val="3"/>
                <w:sz w:val="24"/>
                <w:szCs w:val="24"/>
                <w:lang w:val="ru-RU" w:eastAsia="zh-CN" w:bidi="fa-IR"/>
              </w:rPr>
              <w:t>КПП: 910401001</w:t>
            </w:r>
          </w:p>
          <w:p w:rsidR="007C2C9C" w:rsidRPr="007C2C9C" w:rsidRDefault="007C2C9C" w:rsidP="007C2C9C">
            <w:pPr>
              <w:tabs>
                <w:tab w:val="num" w:pos="0"/>
              </w:tabs>
              <w:suppressAutoHyphens/>
              <w:autoSpaceDE/>
              <w:textAlignment w:val="baseline"/>
              <w:rPr>
                <w:rFonts w:eastAsia="Andale Sans UI"/>
                <w:bCs/>
                <w:kern w:val="3"/>
                <w:sz w:val="24"/>
                <w:szCs w:val="24"/>
                <w:lang w:val="ru-RU" w:eastAsia="zh-CN" w:bidi="fa-IR"/>
              </w:rPr>
            </w:pPr>
            <w:r w:rsidRPr="007C2C9C">
              <w:rPr>
                <w:rFonts w:eastAsia="Andale Sans UI"/>
                <w:bCs/>
                <w:kern w:val="3"/>
                <w:sz w:val="24"/>
                <w:szCs w:val="24"/>
                <w:lang w:val="ru-RU" w:eastAsia="zh-CN" w:bidi="fa-IR"/>
              </w:rPr>
              <w:t>ОГРН: 1149102114578</w:t>
            </w:r>
          </w:p>
          <w:p w:rsidR="007C2C9C" w:rsidRPr="007C2C9C" w:rsidRDefault="007C2C9C" w:rsidP="007C2C9C">
            <w:pPr>
              <w:tabs>
                <w:tab w:val="num" w:pos="0"/>
              </w:tabs>
              <w:suppressAutoHyphens/>
              <w:autoSpaceDE/>
              <w:textAlignment w:val="baseline"/>
              <w:rPr>
                <w:rFonts w:eastAsia="Andale Sans UI"/>
                <w:bCs/>
                <w:kern w:val="3"/>
                <w:sz w:val="24"/>
                <w:szCs w:val="24"/>
                <w:lang w:val="ru-RU" w:eastAsia="zh-CN" w:bidi="fa-IR"/>
              </w:rPr>
            </w:pPr>
            <w:r w:rsidRPr="007C2C9C">
              <w:rPr>
                <w:rFonts w:eastAsia="Andale Sans UI"/>
                <w:bCs/>
                <w:kern w:val="3"/>
                <w:sz w:val="24"/>
                <w:szCs w:val="24"/>
                <w:lang w:val="ru-RU" w:eastAsia="zh-CN" w:bidi="fa-IR"/>
              </w:rPr>
              <w:lastRenderedPageBreak/>
              <w:t>Банк</w:t>
            </w:r>
            <w:r w:rsidRPr="007C2C9C">
              <w:rPr>
                <w:rFonts w:eastAsia="Andale Sans UI"/>
                <w:bCs/>
                <w:kern w:val="3"/>
                <w:sz w:val="24"/>
                <w:szCs w:val="24"/>
                <w:lang w:val="ru-RU" w:eastAsia="zh-CN" w:bidi="fa-IR"/>
              </w:rPr>
              <w:tab/>
              <w:t xml:space="preserve">ОТДЕЛЕНИЕ РЕСПУБЛИКА КРЫМ БАНКА РОССИИ//УФК по Республике Крым </w:t>
            </w:r>
            <w:proofErr w:type="gramStart"/>
            <w:r w:rsidRPr="007C2C9C">
              <w:rPr>
                <w:rFonts w:eastAsia="Andale Sans UI"/>
                <w:bCs/>
                <w:kern w:val="3"/>
                <w:sz w:val="24"/>
                <w:szCs w:val="24"/>
                <w:lang w:val="ru-RU" w:eastAsia="zh-CN" w:bidi="fa-IR"/>
              </w:rPr>
              <w:t>г</w:t>
            </w:r>
            <w:proofErr w:type="gramEnd"/>
            <w:r w:rsidRPr="007C2C9C">
              <w:rPr>
                <w:rFonts w:eastAsia="Andale Sans UI"/>
                <w:bCs/>
                <w:kern w:val="3"/>
                <w:sz w:val="24"/>
                <w:szCs w:val="24"/>
                <w:lang w:val="ru-RU" w:eastAsia="zh-CN" w:bidi="fa-IR"/>
              </w:rPr>
              <w:t xml:space="preserve"> Симферополь</w:t>
            </w:r>
            <w:r w:rsidR="0040570A">
              <w:rPr>
                <w:rFonts w:eastAsia="Andale Sans UI"/>
                <w:bCs/>
                <w:kern w:val="3"/>
                <w:sz w:val="24"/>
                <w:szCs w:val="24"/>
                <w:lang w:val="ru-RU" w:eastAsia="zh-CN" w:bidi="fa-IR"/>
              </w:rPr>
              <w:t xml:space="preserve"> </w:t>
            </w:r>
            <w:r w:rsidRPr="007C2C9C">
              <w:rPr>
                <w:rFonts w:eastAsia="Andale Sans UI"/>
                <w:bCs/>
                <w:kern w:val="3"/>
                <w:sz w:val="24"/>
                <w:szCs w:val="24"/>
                <w:lang w:val="ru-RU" w:eastAsia="zh-CN" w:bidi="fa-IR"/>
              </w:rPr>
              <w:t>БИК</w:t>
            </w:r>
            <w:r w:rsidRPr="007C2C9C">
              <w:rPr>
                <w:rFonts w:eastAsia="Andale Sans UI"/>
                <w:bCs/>
                <w:kern w:val="3"/>
                <w:sz w:val="24"/>
                <w:szCs w:val="24"/>
                <w:lang w:val="ru-RU" w:eastAsia="zh-CN" w:bidi="fa-IR"/>
              </w:rPr>
              <w:tab/>
              <w:t>013510002</w:t>
            </w:r>
          </w:p>
          <w:p w:rsidR="007C2C9C" w:rsidRPr="007C2C9C" w:rsidRDefault="007C2C9C" w:rsidP="007C2C9C">
            <w:pPr>
              <w:tabs>
                <w:tab w:val="num" w:pos="0"/>
              </w:tabs>
              <w:suppressAutoHyphens/>
              <w:autoSpaceDE/>
              <w:textAlignment w:val="baseline"/>
              <w:rPr>
                <w:rFonts w:eastAsia="Andale Sans UI"/>
                <w:bCs/>
                <w:kern w:val="3"/>
                <w:sz w:val="24"/>
                <w:szCs w:val="24"/>
                <w:lang w:val="ru-RU" w:eastAsia="zh-CN" w:bidi="fa-IR"/>
              </w:rPr>
            </w:pPr>
            <w:r w:rsidRPr="007C2C9C">
              <w:rPr>
                <w:rFonts w:eastAsia="Andale Sans UI"/>
                <w:bCs/>
                <w:kern w:val="3"/>
                <w:sz w:val="24"/>
                <w:szCs w:val="24"/>
                <w:lang w:val="ru-RU" w:eastAsia="zh-CN" w:bidi="fa-IR"/>
              </w:rPr>
              <w:t xml:space="preserve">ЕКС      40102810645370000035  </w:t>
            </w:r>
          </w:p>
          <w:p w:rsidR="007C2C9C" w:rsidRPr="007C2C9C" w:rsidRDefault="007C2C9C" w:rsidP="007C2C9C">
            <w:pPr>
              <w:tabs>
                <w:tab w:val="num" w:pos="0"/>
              </w:tabs>
              <w:suppressAutoHyphens/>
              <w:autoSpaceDE/>
              <w:textAlignment w:val="baseline"/>
              <w:rPr>
                <w:rFonts w:eastAsia="Andale Sans UI"/>
                <w:bCs/>
                <w:kern w:val="3"/>
                <w:sz w:val="24"/>
                <w:szCs w:val="24"/>
                <w:lang w:val="ru-RU" w:eastAsia="zh-CN" w:bidi="fa-IR"/>
              </w:rPr>
            </w:pPr>
            <w:r w:rsidRPr="007C2C9C">
              <w:rPr>
                <w:rFonts w:eastAsia="Andale Sans UI"/>
                <w:bCs/>
                <w:kern w:val="3"/>
                <w:sz w:val="24"/>
                <w:szCs w:val="24"/>
                <w:lang w:val="ru-RU" w:eastAsia="zh-CN" w:bidi="fa-IR"/>
              </w:rPr>
              <w:t>Казначейский счет</w:t>
            </w:r>
            <w:r w:rsidRPr="007C2C9C">
              <w:rPr>
                <w:rFonts w:eastAsia="Andale Sans UI"/>
                <w:bCs/>
                <w:kern w:val="3"/>
                <w:sz w:val="24"/>
                <w:szCs w:val="24"/>
                <w:lang w:val="ru-RU" w:eastAsia="zh-CN" w:bidi="fa-IR"/>
              </w:rPr>
              <w:tab/>
              <w:t>03231643356044017500</w:t>
            </w:r>
          </w:p>
          <w:p w:rsidR="007C2C9C" w:rsidRPr="007C2C9C" w:rsidRDefault="007C2C9C" w:rsidP="007C2C9C">
            <w:pPr>
              <w:tabs>
                <w:tab w:val="num" w:pos="0"/>
              </w:tabs>
              <w:suppressAutoHyphens/>
              <w:autoSpaceDE/>
              <w:textAlignment w:val="baseline"/>
              <w:rPr>
                <w:rFonts w:eastAsia="Andale Sans UI"/>
                <w:bCs/>
                <w:kern w:val="3"/>
                <w:sz w:val="24"/>
                <w:szCs w:val="24"/>
                <w:lang w:val="ru-RU" w:eastAsia="zh-CN" w:bidi="fa-IR"/>
              </w:rPr>
            </w:pPr>
            <w:r w:rsidRPr="007C2C9C">
              <w:rPr>
                <w:rFonts w:eastAsia="Andale Sans UI"/>
                <w:bCs/>
                <w:kern w:val="3"/>
                <w:sz w:val="24"/>
                <w:szCs w:val="24"/>
                <w:lang w:val="ru-RU" w:eastAsia="zh-CN" w:bidi="fa-IR"/>
              </w:rPr>
              <w:t>Лицевой счет</w:t>
            </w:r>
            <w:r w:rsidRPr="007C2C9C">
              <w:rPr>
                <w:rFonts w:eastAsia="Andale Sans UI"/>
                <w:bCs/>
                <w:kern w:val="3"/>
                <w:sz w:val="24"/>
                <w:szCs w:val="24"/>
                <w:lang w:val="ru-RU" w:eastAsia="zh-CN" w:bidi="fa-IR"/>
              </w:rPr>
              <w:tab/>
              <w:t>03753252970</w:t>
            </w:r>
          </w:p>
          <w:p w:rsidR="007C2C9C" w:rsidRPr="007C2C9C" w:rsidRDefault="007C2C9C" w:rsidP="007C2C9C">
            <w:pPr>
              <w:tabs>
                <w:tab w:val="num" w:pos="0"/>
              </w:tabs>
              <w:suppressAutoHyphens/>
              <w:autoSpaceDE/>
              <w:textAlignment w:val="baseline"/>
              <w:rPr>
                <w:rFonts w:eastAsia="Andale Sans UI"/>
                <w:bCs/>
                <w:kern w:val="3"/>
                <w:sz w:val="24"/>
                <w:szCs w:val="24"/>
                <w:lang w:eastAsia="zh-CN" w:bidi="fa-IR"/>
              </w:rPr>
            </w:pPr>
            <w:r w:rsidRPr="007C2C9C">
              <w:rPr>
                <w:rFonts w:eastAsia="Andale Sans UI"/>
                <w:bCs/>
                <w:kern w:val="3"/>
                <w:sz w:val="24"/>
                <w:szCs w:val="24"/>
                <w:lang w:eastAsia="zh-CN" w:bidi="fa-IR"/>
              </w:rPr>
              <w:t xml:space="preserve">e-mail: </w:t>
            </w:r>
            <w:hyperlink r:id="rId9" w:history="1">
              <w:r w:rsidRPr="007C2C9C">
                <w:rPr>
                  <w:rFonts w:eastAsia="Andale Sans UI"/>
                  <w:bCs/>
                  <w:color w:val="000080"/>
                  <w:kern w:val="3"/>
                  <w:sz w:val="24"/>
                  <w:szCs w:val="24"/>
                  <w:u w:val="single"/>
                  <w:lang w:eastAsia="zh-CN" w:bidi="fa-IR"/>
                </w:rPr>
                <w:t>kujbyshevo-sovet@bahch.rk.gov.ru</w:t>
              </w:r>
            </w:hyperlink>
          </w:p>
          <w:p w:rsidR="007C2C9C" w:rsidRPr="007C2C9C" w:rsidRDefault="007C2C9C" w:rsidP="007C2C9C">
            <w:pPr>
              <w:tabs>
                <w:tab w:val="num" w:pos="0"/>
              </w:tabs>
              <w:suppressAutoHyphens/>
              <w:autoSpaceDE/>
              <w:textAlignment w:val="baseline"/>
              <w:rPr>
                <w:rFonts w:eastAsia="Andale Sans UI"/>
                <w:bCs/>
                <w:kern w:val="3"/>
                <w:sz w:val="24"/>
                <w:szCs w:val="24"/>
                <w:lang w:val="ru-RU" w:eastAsia="zh-CN" w:bidi="fa-IR"/>
              </w:rPr>
            </w:pPr>
            <w:r w:rsidRPr="007C2C9C">
              <w:rPr>
                <w:rFonts w:eastAsia="Andale Sans UI"/>
                <w:bCs/>
                <w:kern w:val="3"/>
                <w:sz w:val="24"/>
                <w:szCs w:val="24"/>
                <w:lang w:val="ru-RU" w:eastAsia="zh-CN" w:bidi="fa-IR"/>
              </w:rPr>
              <w:t>т.36554-6-33-36</w:t>
            </w:r>
          </w:p>
          <w:p w:rsidR="007C2C9C" w:rsidRDefault="007C2C9C" w:rsidP="007C2C9C">
            <w:pPr>
              <w:tabs>
                <w:tab w:val="num" w:pos="0"/>
              </w:tabs>
              <w:suppressAutoHyphens/>
              <w:autoSpaceDE/>
              <w:textAlignment w:val="baseline"/>
              <w:rPr>
                <w:rFonts w:eastAsia="Andale Sans UI"/>
                <w:bCs/>
                <w:kern w:val="3"/>
                <w:sz w:val="24"/>
                <w:szCs w:val="24"/>
                <w:lang w:val="ru-RU" w:eastAsia="zh-CN" w:bidi="fa-IR"/>
              </w:rPr>
            </w:pPr>
            <w:r w:rsidRPr="007C2C9C">
              <w:rPr>
                <w:rFonts w:eastAsia="Andale Sans UI"/>
                <w:bCs/>
                <w:kern w:val="3"/>
                <w:sz w:val="24"/>
                <w:szCs w:val="24"/>
                <w:lang w:val="ru-RU" w:eastAsia="zh-CN" w:bidi="fa-IR"/>
              </w:rPr>
              <w:t>Председатель Куйбышевского сельского совет</w:t>
            </w:r>
            <w:proofErr w:type="gramStart"/>
            <w:r w:rsidRPr="007C2C9C">
              <w:rPr>
                <w:rFonts w:eastAsia="Andale Sans UI"/>
                <w:bCs/>
                <w:kern w:val="3"/>
                <w:sz w:val="24"/>
                <w:szCs w:val="24"/>
                <w:lang w:val="ru-RU" w:eastAsia="zh-CN" w:bidi="fa-IR"/>
              </w:rPr>
              <w:t>а-</w:t>
            </w:r>
            <w:proofErr w:type="gramEnd"/>
            <w:r w:rsidRPr="007C2C9C">
              <w:rPr>
                <w:rFonts w:eastAsia="Andale Sans UI"/>
                <w:bCs/>
                <w:kern w:val="3"/>
                <w:sz w:val="24"/>
                <w:szCs w:val="24"/>
                <w:lang w:val="ru-RU" w:eastAsia="zh-CN" w:bidi="fa-IR"/>
              </w:rPr>
              <w:t xml:space="preserve"> глава администрации Куйбышевского сельского поселения</w:t>
            </w:r>
          </w:p>
          <w:p w:rsidR="00535EE6" w:rsidRPr="009C7CBD" w:rsidRDefault="00535EE6" w:rsidP="007C2C9C">
            <w:pPr>
              <w:tabs>
                <w:tab w:val="num" w:pos="0"/>
              </w:tabs>
              <w:suppressAutoHyphens/>
              <w:autoSpaceDE/>
              <w:textAlignment w:val="baseline"/>
              <w:rPr>
                <w:rFonts w:eastAsia="Andale Sans UI"/>
                <w:bCs/>
                <w:kern w:val="3"/>
                <w:sz w:val="24"/>
                <w:szCs w:val="24"/>
                <w:lang w:val="ru-RU" w:eastAsia="zh-CN" w:bidi="fa-IR"/>
              </w:rPr>
            </w:pPr>
          </w:p>
          <w:p w:rsidR="007C2C9C" w:rsidRPr="007C2C9C" w:rsidRDefault="007C2C9C" w:rsidP="00E03403">
            <w:pPr>
              <w:tabs>
                <w:tab w:val="num" w:pos="0"/>
              </w:tabs>
              <w:suppressAutoHyphens/>
              <w:autoSpaceDE/>
              <w:textAlignment w:val="baseline"/>
              <w:rPr>
                <w:rFonts w:eastAsia="Andale Sans UI"/>
                <w:b/>
                <w:bCs/>
                <w:kern w:val="3"/>
                <w:sz w:val="24"/>
                <w:szCs w:val="24"/>
                <w:lang w:val="ru-RU" w:eastAsia="zh-CN" w:bidi="fa-IR"/>
              </w:rPr>
            </w:pPr>
            <w:r w:rsidRPr="007C2C9C">
              <w:rPr>
                <w:rFonts w:eastAsia="Andale Sans UI"/>
                <w:bCs/>
                <w:kern w:val="3"/>
                <w:sz w:val="24"/>
                <w:szCs w:val="24"/>
                <w:lang w:val="ru-RU" w:eastAsia="zh-CN" w:bidi="fa-IR"/>
              </w:rPr>
              <w:t>______________</w:t>
            </w:r>
          </w:p>
        </w:tc>
        <w:tc>
          <w:tcPr>
            <w:tcW w:w="4820" w:type="dxa"/>
            <w:shd w:val="clear" w:color="auto" w:fill="auto"/>
          </w:tcPr>
          <w:p w:rsidR="007C2C9C" w:rsidRPr="007C2C9C" w:rsidRDefault="007C2C9C" w:rsidP="007C2C9C">
            <w:pPr>
              <w:widowControl/>
              <w:tabs>
                <w:tab w:val="num" w:pos="0"/>
              </w:tabs>
              <w:suppressAutoHyphens/>
              <w:autoSpaceDE/>
              <w:textAlignment w:val="baseline"/>
              <w:rPr>
                <w:rFonts w:cs="Mangal"/>
                <w:kern w:val="3"/>
                <w:sz w:val="24"/>
                <w:szCs w:val="24"/>
                <w:lang w:val="ru-RU" w:eastAsia="ar-SA"/>
              </w:rPr>
            </w:pPr>
            <w:r w:rsidRPr="007C2C9C">
              <w:rPr>
                <w:rFonts w:cs="Mangal"/>
                <w:b/>
                <w:bCs/>
                <w:kern w:val="3"/>
                <w:sz w:val="24"/>
                <w:szCs w:val="24"/>
                <w:lang w:val="ru-RU" w:eastAsia="ar-SA"/>
              </w:rPr>
              <w:lastRenderedPageBreak/>
              <w:t>13.2. ПОДРЯДЧИК:</w:t>
            </w:r>
          </w:p>
          <w:p w:rsidR="007C2C9C" w:rsidRPr="007C2C9C" w:rsidRDefault="007C2C9C" w:rsidP="007C2C9C">
            <w:pPr>
              <w:tabs>
                <w:tab w:val="num" w:pos="0"/>
              </w:tabs>
              <w:suppressAutoHyphens/>
              <w:autoSpaceDE/>
              <w:textAlignment w:val="baseline"/>
              <w:rPr>
                <w:rFonts w:cs="Mangal"/>
                <w:kern w:val="3"/>
                <w:sz w:val="24"/>
                <w:szCs w:val="24"/>
                <w:lang w:val="ru-RU" w:eastAsia="ar-SA"/>
              </w:rPr>
            </w:pPr>
          </w:p>
          <w:p w:rsidR="007C2C9C" w:rsidRDefault="007C2C9C" w:rsidP="007C2C9C">
            <w:pPr>
              <w:tabs>
                <w:tab w:val="num" w:pos="0"/>
              </w:tabs>
              <w:suppressAutoHyphens/>
              <w:autoSpaceDE/>
              <w:textAlignment w:val="baseline"/>
              <w:rPr>
                <w:rFonts w:cs="Mangal"/>
                <w:kern w:val="3"/>
                <w:sz w:val="24"/>
                <w:szCs w:val="24"/>
                <w:lang w:val="ru-RU" w:eastAsia="ar-SA"/>
              </w:rPr>
            </w:pPr>
          </w:p>
          <w:p w:rsidR="007C2C9C" w:rsidRPr="007C2C9C" w:rsidRDefault="007C2C9C" w:rsidP="00535EE6">
            <w:pPr>
              <w:tabs>
                <w:tab w:val="num" w:pos="0"/>
              </w:tabs>
              <w:suppressAutoHyphens/>
              <w:autoSpaceDE/>
              <w:textAlignment w:val="baseline"/>
              <w:rPr>
                <w:rFonts w:eastAsia="SimSun" w:cs="Mangal"/>
                <w:kern w:val="3"/>
                <w:sz w:val="24"/>
                <w:szCs w:val="24"/>
                <w:lang w:val="ru-RU" w:eastAsia="zh-CN" w:bidi="hi-IN"/>
              </w:rPr>
            </w:pPr>
          </w:p>
        </w:tc>
      </w:tr>
      <w:tr w:rsidR="007C2C9C" w:rsidRPr="00E03403" w:rsidTr="007C2C9C">
        <w:tc>
          <w:tcPr>
            <w:tcW w:w="5255" w:type="dxa"/>
            <w:shd w:val="clear" w:color="auto" w:fill="auto"/>
          </w:tcPr>
          <w:p w:rsidR="007C2C9C" w:rsidRPr="007C2C9C" w:rsidRDefault="007C2C9C" w:rsidP="007C2C9C">
            <w:pPr>
              <w:tabs>
                <w:tab w:val="num" w:pos="0"/>
              </w:tabs>
              <w:suppressAutoHyphens/>
              <w:autoSpaceDE/>
              <w:snapToGrid w:val="0"/>
              <w:jc w:val="both"/>
              <w:textAlignment w:val="baseline"/>
              <w:rPr>
                <w:rFonts w:eastAsia="DejaVu Sans" w:cs="DejaVu Sans"/>
                <w:b/>
                <w:bCs/>
                <w:kern w:val="3"/>
                <w:sz w:val="20"/>
                <w:szCs w:val="20"/>
                <w:lang w:val="ru-RU" w:eastAsia="zh-CN" w:bidi="fa-IR"/>
              </w:rPr>
            </w:pPr>
          </w:p>
        </w:tc>
        <w:tc>
          <w:tcPr>
            <w:tcW w:w="4820" w:type="dxa"/>
            <w:shd w:val="clear" w:color="auto" w:fill="auto"/>
          </w:tcPr>
          <w:p w:rsidR="007C2C9C" w:rsidRPr="007C2C9C" w:rsidRDefault="007C2C9C" w:rsidP="007C2C9C">
            <w:pPr>
              <w:widowControl/>
              <w:tabs>
                <w:tab w:val="num" w:pos="0"/>
              </w:tabs>
              <w:suppressAutoHyphens/>
              <w:autoSpaceDE/>
              <w:snapToGrid w:val="0"/>
              <w:textAlignment w:val="baseline"/>
              <w:rPr>
                <w:rFonts w:cs="Mangal"/>
                <w:b/>
                <w:bCs/>
                <w:kern w:val="3"/>
                <w:sz w:val="24"/>
                <w:szCs w:val="24"/>
                <w:lang w:val="ru-RU" w:eastAsia="ar-SA"/>
              </w:rPr>
            </w:pPr>
          </w:p>
        </w:tc>
      </w:tr>
    </w:tbl>
    <w:p w:rsidR="007C2C9C" w:rsidRPr="007C2C9C" w:rsidRDefault="007C2C9C" w:rsidP="007C2C9C">
      <w:pPr>
        <w:widowControl/>
        <w:tabs>
          <w:tab w:val="num" w:pos="0"/>
        </w:tabs>
        <w:suppressAutoHyphens/>
        <w:autoSpaceDE/>
        <w:ind w:left="-567"/>
        <w:textAlignment w:val="baseline"/>
        <w:rPr>
          <w:rFonts w:cs="Mangal"/>
          <w:kern w:val="3"/>
          <w:sz w:val="24"/>
          <w:szCs w:val="24"/>
          <w:lang w:val="ru-RU" w:eastAsia="ar-SA"/>
        </w:rPr>
      </w:pPr>
      <w:r w:rsidRPr="007C2C9C">
        <w:rPr>
          <w:rFonts w:cs="Mangal"/>
          <w:kern w:val="3"/>
          <w:sz w:val="24"/>
          <w:szCs w:val="24"/>
          <w:lang w:val="ru-RU" w:eastAsia="ar-SA"/>
        </w:rPr>
        <w:tab/>
        <w:t>М.П.</w:t>
      </w:r>
      <w:r w:rsidRPr="007C2C9C">
        <w:rPr>
          <w:rFonts w:cs="Mangal"/>
          <w:kern w:val="3"/>
          <w:sz w:val="24"/>
          <w:szCs w:val="24"/>
          <w:lang w:val="ru-RU" w:eastAsia="ar-SA"/>
        </w:rPr>
        <w:tab/>
      </w:r>
      <w:r w:rsidRPr="007C2C9C">
        <w:rPr>
          <w:rFonts w:cs="Mangal"/>
          <w:kern w:val="3"/>
          <w:sz w:val="24"/>
          <w:szCs w:val="24"/>
          <w:lang w:val="ru-RU" w:eastAsia="ar-SA"/>
        </w:rPr>
        <w:tab/>
      </w:r>
      <w:r w:rsidRPr="007C2C9C">
        <w:rPr>
          <w:rFonts w:cs="Mangal"/>
          <w:kern w:val="3"/>
          <w:sz w:val="24"/>
          <w:szCs w:val="24"/>
          <w:lang w:val="ru-RU" w:eastAsia="ar-SA"/>
        </w:rPr>
        <w:tab/>
      </w:r>
      <w:r w:rsidRPr="007C2C9C">
        <w:rPr>
          <w:rFonts w:cs="Mangal"/>
          <w:kern w:val="3"/>
          <w:sz w:val="24"/>
          <w:szCs w:val="24"/>
          <w:lang w:val="ru-RU" w:eastAsia="ar-SA"/>
        </w:rPr>
        <w:tab/>
      </w:r>
      <w:r w:rsidRPr="007C2C9C">
        <w:rPr>
          <w:rFonts w:cs="Mangal"/>
          <w:kern w:val="3"/>
          <w:sz w:val="24"/>
          <w:szCs w:val="24"/>
          <w:lang w:val="ru-RU" w:eastAsia="ar-SA"/>
        </w:rPr>
        <w:tab/>
      </w:r>
      <w:r w:rsidRPr="007C2C9C">
        <w:rPr>
          <w:rFonts w:cs="Mangal"/>
          <w:kern w:val="3"/>
          <w:sz w:val="24"/>
          <w:szCs w:val="24"/>
          <w:lang w:val="ru-RU" w:eastAsia="ar-SA"/>
        </w:rPr>
        <w:tab/>
      </w:r>
      <w:r w:rsidRPr="007C2C9C">
        <w:rPr>
          <w:rFonts w:cs="Mangal"/>
          <w:kern w:val="3"/>
          <w:sz w:val="24"/>
          <w:szCs w:val="24"/>
          <w:lang w:val="ru-RU" w:eastAsia="ar-SA"/>
        </w:rPr>
        <w:tab/>
        <w:t xml:space="preserve">     </w:t>
      </w:r>
      <w:r w:rsidRPr="007C2C9C">
        <w:rPr>
          <w:rFonts w:cs="Mangal"/>
          <w:kern w:val="3"/>
          <w:sz w:val="24"/>
          <w:szCs w:val="24"/>
          <w:lang w:val="ru-RU" w:eastAsia="ar-SA"/>
        </w:rPr>
        <w:tab/>
        <w:t xml:space="preserve">    М.П.</w:t>
      </w:r>
    </w:p>
    <w:p w:rsidR="007C2C9C" w:rsidRPr="007C2C9C" w:rsidRDefault="007C2C9C" w:rsidP="007C2C9C">
      <w:pPr>
        <w:widowControl/>
        <w:numPr>
          <w:ilvl w:val="0"/>
          <w:numId w:val="30"/>
        </w:numPr>
        <w:tabs>
          <w:tab w:val="left" w:pos="432"/>
        </w:tabs>
        <w:suppressAutoHyphens/>
        <w:autoSpaceDE/>
        <w:autoSpaceDN/>
        <w:ind w:left="0" w:firstLine="426"/>
        <w:jc w:val="right"/>
        <w:textAlignment w:val="baseline"/>
        <w:rPr>
          <w:rFonts w:cs="Mangal"/>
          <w:kern w:val="3"/>
          <w:sz w:val="24"/>
          <w:szCs w:val="24"/>
          <w:lang w:val="ru-RU" w:eastAsia="ar-SA"/>
        </w:rPr>
      </w:pPr>
    </w:p>
    <w:p w:rsidR="00E03403" w:rsidRDefault="007C2C9C" w:rsidP="00535EE6">
      <w:pPr>
        <w:widowControl/>
        <w:suppressAutoHyphens/>
        <w:autoSpaceDE/>
        <w:autoSpaceDN/>
        <w:ind w:firstLine="4962"/>
        <w:jc w:val="both"/>
        <w:rPr>
          <w:sz w:val="24"/>
          <w:szCs w:val="24"/>
          <w:lang w:val="ru-RU" w:eastAsia="ar-SA"/>
        </w:rPr>
      </w:pPr>
      <w:r w:rsidRPr="007C2C9C">
        <w:rPr>
          <w:sz w:val="24"/>
          <w:szCs w:val="24"/>
          <w:lang w:val="ru-RU" w:eastAsia="ar-SA"/>
        </w:rPr>
        <w:t xml:space="preserve">                                     </w:t>
      </w: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E03403" w:rsidRDefault="00E03403" w:rsidP="00535EE6">
      <w:pPr>
        <w:widowControl/>
        <w:suppressAutoHyphens/>
        <w:autoSpaceDE/>
        <w:autoSpaceDN/>
        <w:ind w:firstLine="4962"/>
        <w:jc w:val="both"/>
        <w:rPr>
          <w:sz w:val="24"/>
          <w:szCs w:val="24"/>
          <w:lang w:val="ru-RU" w:eastAsia="ar-SA"/>
        </w:rPr>
      </w:pPr>
    </w:p>
    <w:p w:rsidR="00995032" w:rsidRDefault="00995032" w:rsidP="00386A8C">
      <w:pPr>
        <w:widowControl/>
        <w:suppressAutoHyphens/>
        <w:autoSpaceDE/>
        <w:autoSpaceDN/>
        <w:ind w:firstLine="4962"/>
        <w:jc w:val="both"/>
        <w:rPr>
          <w:sz w:val="24"/>
          <w:szCs w:val="24"/>
          <w:lang w:val="ru-RU" w:eastAsia="ar-SA"/>
        </w:rPr>
      </w:pPr>
    </w:p>
    <w:p w:rsidR="00995032" w:rsidRDefault="00995032" w:rsidP="00386A8C">
      <w:pPr>
        <w:widowControl/>
        <w:suppressAutoHyphens/>
        <w:autoSpaceDE/>
        <w:autoSpaceDN/>
        <w:ind w:firstLine="4962"/>
        <w:jc w:val="both"/>
        <w:rPr>
          <w:sz w:val="24"/>
          <w:szCs w:val="24"/>
          <w:lang w:val="ru-RU" w:eastAsia="ar-SA"/>
        </w:rPr>
      </w:pPr>
    </w:p>
    <w:p w:rsidR="00995032" w:rsidRDefault="00995032" w:rsidP="00386A8C">
      <w:pPr>
        <w:widowControl/>
        <w:suppressAutoHyphens/>
        <w:autoSpaceDE/>
        <w:autoSpaceDN/>
        <w:ind w:firstLine="4962"/>
        <w:jc w:val="both"/>
        <w:rPr>
          <w:sz w:val="24"/>
          <w:szCs w:val="24"/>
          <w:lang w:val="ru-RU" w:eastAsia="ar-SA"/>
        </w:rPr>
      </w:pPr>
    </w:p>
    <w:p w:rsidR="00386A8C" w:rsidRDefault="00386A8C" w:rsidP="00386A8C">
      <w:pPr>
        <w:widowControl/>
        <w:suppressAutoHyphens/>
        <w:autoSpaceDE/>
        <w:autoSpaceDN/>
        <w:ind w:firstLine="4962"/>
        <w:jc w:val="both"/>
        <w:rPr>
          <w:sz w:val="24"/>
          <w:szCs w:val="24"/>
          <w:lang w:val="ru-RU" w:eastAsia="ar-SA"/>
        </w:rPr>
      </w:pPr>
      <w:r w:rsidRPr="00386A8C">
        <w:rPr>
          <w:sz w:val="24"/>
          <w:szCs w:val="24"/>
          <w:lang w:val="ru-RU" w:eastAsia="ar-SA"/>
        </w:rPr>
        <w:lastRenderedPageBreak/>
        <w:t xml:space="preserve">Приложение № </w:t>
      </w:r>
      <w:r>
        <w:rPr>
          <w:sz w:val="24"/>
          <w:szCs w:val="24"/>
          <w:lang w:val="ru-RU" w:eastAsia="ar-SA"/>
        </w:rPr>
        <w:t>1</w:t>
      </w:r>
      <w:r w:rsidRPr="00386A8C">
        <w:rPr>
          <w:sz w:val="24"/>
          <w:szCs w:val="24"/>
          <w:lang w:val="ru-RU" w:eastAsia="ar-SA"/>
        </w:rPr>
        <w:t xml:space="preserve">                            </w:t>
      </w:r>
    </w:p>
    <w:p w:rsidR="00386A8C" w:rsidRDefault="00386A8C" w:rsidP="00386A8C">
      <w:pPr>
        <w:widowControl/>
        <w:suppressAutoHyphens/>
        <w:autoSpaceDE/>
        <w:autoSpaceDN/>
        <w:ind w:firstLine="4962"/>
        <w:jc w:val="both"/>
        <w:rPr>
          <w:sz w:val="24"/>
          <w:szCs w:val="24"/>
          <w:lang w:val="ru-RU" w:eastAsia="ar-SA"/>
        </w:rPr>
      </w:pPr>
      <w:r w:rsidRPr="00386A8C">
        <w:rPr>
          <w:sz w:val="24"/>
          <w:szCs w:val="24"/>
          <w:lang w:val="ru-RU" w:eastAsia="ar-SA"/>
        </w:rPr>
        <w:t xml:space="preserve">           к  контракту № ____</w:t>
      </w:r>
      <w:r>
        <w:rPr>
          <w:sz w:val="24"/>
          <w:szCs w:val="24"/>
          <w:lang w:val="ru-RU" w:eastAsia="ar-SA"/>
        </w:rPr>
        <w:t xml:space="preserve"> от</w:t>
      </w:r>
      <w:r w:rsidRPr="00386A8C">
        <w:rPr>
          <w:sz w:val="24"/>
          <w:szCs w:val="24"/>
          <w:lang w:val="ru-RU" w:eastAsia="ar-SA"/>
        </w:rPr>
        <w:t>______2024 г.</w:t>
      </w:r>
    </w:p>
    <w:tbl>
      <w:tblPr>
        <w:tblW w:w="10080" w:type="dxa"/>
        <w:tblInd w:w="93" w:type="dxa"/>
        <w:tblLayout w:type="fixed"/>
        <w:tblLook w:val="04A0" w:firstRow="1" w:lastRow="0" w:firstColumn="1" w:lastColumn="0" w:noHBand="0" w:noVBand="1"/>
      </w:tblPr>
      <w:tblGrid>
        <w:gridCol w:w="15"/>
        <w:gridCol w:w="426"/>
        <w:gridCol w:w="850"/>
        <w:gridCol w:w="141"/>
        <w:gridCol w:w="247"/>
        <w:gridCol w:w="525"/>
        <w:gridCol w:w="1028"/>
        <w:gridCol w:w="236"/>
        <w:gridCol w:w="1225"/>
        <w:gridCol w:w="850"/>
        <w:gridCol w:w="88"/>
        <w:gridCol w:w="196"/>
        <w:gridCol w:w="40"/>
        <w:gridCol w:w="527"/>
        <w:gridCol w:w="228"/>
        <w:gridCol w:w="339"/>
        <w:gridCol w:w="284"/>
        <w:gridCol w:w="708"/>
        <w:gridCol w:w="709"/>
        <w:gridCol w:w="772"/>
        <w:gridCol w:w="646"/>
      </w:tblGrid>
      <w:tr w:rsidR="00995032" w:rsidRPr="00995032" w:rsidTr="00697B4D">
        <w:trPr>
          <w:gridAfter w:val="5"/>
          <w:wAfter w:w="3119" w:type="dxa"/>
          <w:trHeight w:val="360"/>
        </w:trPr>
        <w:tc>
          <w:tcPr>
            <w:tcW w:w="441" w:type="dxa"/>
            <w:gridSpan w:val="2"/>
            <w:tcBorders>
              <w:top w:val="nil"/>
              <w:left w:val="nil"/>
              <w:bottom w:val="nil"/>
              <w:right w:val="nil"/>
            </w:tcBorders>
            <w:shd w:val="clear" w:color="auto" w:fill="auto"/>
            <w:noWrap/>
            <w:vAlign w:val="bottom"/>
            <w:hideMark/>
          </w:tcPr>
          <w:p w:rsidR="00995032" w:rsidRPr="00386A8C" w:rsidRDefault="00995032" w:rsidP="00386A8C">
            <w:pPr>
              <w:widowControl/>
              <w:autoSpaceDE/>
              <w:autoSpaceDN/>
              <w:jc w:val="center"/>
              <w:rPr>
                <w:rFonts w:ascii="Arial" w:hAnsi="Arial" w:cs="Arial"/>
                <w:b/>
                <w:bCs/>
                <w:sz w:val="28"/>
                <w:szCs w:val="28"/>
                <w:lang w:val="ru-RU" w:eastAsia="ru-RU"/>
              </w:rPr>
            </w:pPr>
          </w:p>
        </w:tc>
        <w:tc>
          <w:tcPr>
            <w:tcW w:w="6520" w:type="dxa"/>
            <w:gridSpan w:val="14"/>
            <w:tcBorders>
              <w:top w:val="nil"/>
              <w:left w:val="nil"/>
              <w:bottom w:val="nil"/>
              <w:right w:val="nil"/>
            </w:tcBorders>
            <w:shd w:val="clear" w:color="auto" w:fill="auto"/>
            <w:noWrap/>
            <w:vAlign w:val="bottom"/>
            <w:hideMark/>
          </w:tcPr>
          <w:p w:rsidR="00995032" w:rsidRPr="00386A8C" w:rsidRDefault="00995032" w:rsidP="00386A8C">
            <w:pPr>
              <w:widowControl/>
              <w:autoSpaceDE/>
              <w:autoSpaceDN/>
              <w:jc w:val="center"/>
              <w:rPr>
                <w:rFonts w:ascii="Arial" w:hAnsi="Arial" w:cs="Arial"/>
                <w:b/>
                <w:bCs/>
                <w:sz w:val="28"/>
                <w:szCs w:val="28"/>
                <w:lang w:val="ru-RU" w:eastAsia="ru-RU"/>
              </w:rPr>
            </w:pPr>
            <w:r w:rsidRPr="00386A8C">
              <w:rPr>
                <w:rFonts w:ascii="Arial" w:hAnsi="Arial" w:cs="Arial"/>
                <w:b/>
                <w:bCs/>
                <w:sz w:val="18"/>
                <w:szCs w:val="18"/>
                <w:lang w:val="ru-RU" w:eastAsia="ru-RU"/>
              </w:rPr>
              <w:t xml:space="preserve">СВОДНЫЙ СМЕТНЫЙ РАСЧЕТ СТОИМОСТИ СТРОИТЕЛЬСТВА № </w:t>
            </w:r>
          </w:p>
        </w:tc>
      </w:tr>
      <w:tr w:rsidR="00386A8C" w:rsidRPr="00995032" w:rsidTr="00697B4D">
        <w:trPr>
          <w:gridAfter w:val="6"/>
          <w:wAfter w:w="3458" w:type="dxa"/>
          <w:trHeight w:val="157"/>
        </w:trPr>
        <w:tc>
          <w:tcPr>
            <w:tcW w:w="441" w:type="dxa"/>
            <w:gridSpan w:val="2"/>
            <w:tcBorders>
              <w:top w:val="nil"/>
              <w:left w:val="nil"/>
              <w:bottom w:val="nil"/>
              <w:right w:val="nil"/>
            </w:tcBorders>
            <w:shd w:val="clear" w:color="auto" w:fill="auto"/>
            <w:noWrap/>
            <w:vAlign w:val="bottom"/>
            <w:hideMark/>
          </w:tcPr>
          <w:p w:rsidR="00386A8C" w:rsidRPr="00386A8C" w:rsidRDefault="00386A8C" w:rsidP="00386A8C">
            <w:pPr>
              <w:widowControl/>
              <w:autoSpaceDE/>
              <w:autoSpaceDN/>
              <w:jc w:val="center"/>
              <w:rPr>
                <w:rFonts w:ascii="Arial" w:hAnsi="Arial" w:cs="Arial"/>
                <w:b/>
                <w:bCs/>
                <w:sz w:val="28"/>
                <w:szCs w:val="28"/>
                <w:lang w:val="ru-RU" w:eastAsia="ru-RU"/>
              </w:rPr>
            </w:pPr>
          </w:p>
        </w:tc>
        <w:tc>
          <w:tcPr>
            <w:tcW w:w="991" w:type="dxa"/>
            <w:gridSpan w:val="2"/>
            <w:tcBorders>
              <w:top w:val="nil"/>
              <w:left w:val="nil"/>
              <w:bottom w:val="nil"/>
              <w:right w:val="nil"/>
            </w:tcBorders>
            <w:shd w:val="clear" w:color="auto" w:fill="auto"/>
            <w:noWrap/>
            <w:vAlign w:val="bottom"/>
            <w:hideMark/>
          </w:tcPr>
          <w:p w:rsidR="00386A8C" w:rsidRPr="00386A8C" w:rsidRDefault="00386A8C" w:rsidP="00386A8C">
            <w:pPr>
              <w:widowControl/>
              <w:autoSpaceDE/>
              <w:autoSpaceDN/>
              <w:jc w:val="center"/>
              <w:rPr>
                <w:rFonts w:ascii="Arial" w:hAnsi="Arial" w:cs="Arial"/>
                <w:b/>
                <w:bCs/>
                <w:sz w:val="28"/>
                <w:szCs w:val="28"/>
                <w:lang w:val="ru-RU" w:eastAsia="ru-RU"/>
              </w:rPr>
            </w:pPr>
          </w:p>
        </w:tc>
        <w:tc>
          <w:tcPr>
            <w:tcW w:w="772" w:type="dxa"/>
            <w:gridSpan w:val="2"/>
            <w:tcBorders>
              <w:top w:val="nil"/>
              <w:left w:val="nil"/>
              <w:bottom w:val="nil"/>
              <w:right w:val="nil"/>
            </w:tcBorders>
            <w:shd w:val="clear" w:color="auto" w:fill="auto"/>
            <w:noWrap/>
            <w:vAlign w:val="bottom"/>
            <w:hideMark/>
          </w:tcPr>
          <w:p w:rsidR="00386A8C" w:rsidRPr="00386A8C" w:rsidRDefault="00386A8C" w:rsidP="00386A8C">
            <w:pPr>
              <w:widowControl/>
              <w:autoSpaceDE/>
              <w:autoSpaceDN/>
              <w:jc w:val="center"/>
              <w:rPr>
                <w:rFonts w:ascii="Arial" w:hAnsi="Arial" w:cs="Arial"/>
                <w:sz w:val="16"/>
                <w:szCs w:val="16"/>
                <w:lang w:val="ru-RU" w:eastAsia="ru-RU"/>
              </w:rPr>
            </w:pPr>
          </w:p>
        </w:tc>
        <w:tc>
          <w:tcPr>
            <w:tcW w:w="1028" w:type="dxa"/>
            <w:tcBorders>
              <w:top w:val="nil"/>
              <w:left w:val="nil"/>
              <w:bottom w:val="nil"/>
              <w:right w:val="nil"/>
            </w:tcBorders>
            <w:shd w:val="clear" w:color="auto" w:fill="auto"/>
            <w:noWrap/>
            <w:vAlign w:val="bottom"/>
            <w:hideMark/>
          </w:tcPr>
          <w:p w:rsidR="00386A8C" w:rsidRPr="00386A8C" w:rsidRDefault="00386A8C" w:rsidP="00386A8C">
            <w:pPr>
              <w:widowControl/>
              <w:autoSpaceDE/>
              <w:autoSpaceDN/>
              <w:jc w:val="center"/>
              <w:rPr>
                <w:rFonts w:ascii="Arial" w:hAnsi="Arial" w:cs="Arial"/>
                <w:sz w:val="16"/>
                <w:szCs w:val="16"/>
                <w:lang w:val="ru-RU" w:eastAsia="ru-RU"/>
              </w:rPr>
            </w:pPr>
          </w:p>
        </w:tc>
        <w:tc>
          <w:tcPr>
            <w:tcW w:w="236" w:type="dxa"/>
            <w:tcBorders>
              <w:top w:val="nil"/>
              <w:left w:val="nil"/>
              <w:bottom w:val="nil"/>
              <w:right w:val="nil"/>
            </w:tcBorders>
            <w:shd w:val="clear" w:color="auto" w:fill="auto"/>
            <w:noWrap/>
            <w:vAlign w:val="bottom"/>
            <w:hideMark/>
          </w:tcPr>
          <w:p w:rsidR="00386A8C" w:rsidRPr="00386A8C" w:rsidRDefault="00386A8C" w:rsidP="00386A8C">
            <w:pPr>
              <w:widowControl/>
              <w:autoSpaceDE/>
              <w:autoSpaceDN/>
              <w:jc w:val="center"/>
              <w:rPr>
                <w:rFonts w:ascii="Arial" w:hAnsi="Arial" w:cs="Arial"/>
                <w:sz w:val="16"/>
                <w:szCs w:val="16"/>
                <w:lang w:val="ru-RU" w:eastAsia="ru-RU"/>
              </w:rPr>
            </w:pPr>
          </w:p>
        </w:tc>
        <w:tc>
          <w:tcPr>
            <w:tcW w:w="2163" w:type="dxa"/>
            <w:gridSpan w:val="3"/>
            <w:tcBorders>
              <w:top w:val="nil"/>
              <w:left w:val="nil"/>
              <w:bottom w:val="nil"/>
              <w:right w:val="nil"/>
            </w:tcBorders>
            <w:shd w:val="clear" w:color="auto" w:fill="auto"/>
            <w:noWrap/>
            <w:vAlign w:val="bottom"/>
            <w:hideMark/>
          </w:tcPr>
          <w:p w:rsidR="00386A8C" w:rsidRPr="00386A8C" w:rsidRDefault="00386A8C" w:rsidP="00386A8C">
            <w:pPr>
              <w:widowControl/>
              <w:autoSpaceDE/>
              <w:autoSpaceDN/>
              <w:jc w:val="center"/>
              <w:rPr>
                <w:rFonts w:ascii="Arial" w:hAnsi="Arial" w:cs="Arial"/>
                <w:sz w:val="16"/>
                <w:szCs w:val="16"/>
                <w:lang w:val="ru-RU" w:eastAsia="ru-RU"/>
              </w:rPr>
            </w:pPr>
          </w:p>
        </w:tc>
        <w:tc>
          <w:tcPr>
            <w:tcW w:w="236" w:type="dxa"/>
            <w:gridSpan w:val="2"/>
            <w:tcBorders>
              <w:top w:val="nil"/>
              <w:left w:val="nil"/>
              <w:bottom w:val="nil"/>
              <w:right w:val="nil"/>
            </w:tcBorders>
            <w:shd w:val="clear" w:color="auto" w:fill="auto"/>
            <w:noWrap/>
            <w:vAlign w:val="bottom"/>
            <w:hideMark/>
          </w:tcPr>
          <w:p w:rsidR="00386A8C" w:rsidRPr="00386A8C" w:rsidRDefault="00386A8C" w:rsidP="00386A8C">
            <w:pPr>
              <w:widowControl/>
              <w:autoSpaceDE/>
              <w:autoSpaceDN/>
              <w:jc w:val="center"/>
              <w:rPr>
                <w:rFonts w:ascii="Arial" w:hAnsi="Arial" w:cs="Arial"/>
                <w:sz w:val="16"/>
                <w:szCs w:val="16"/>
                <w:lang w:val="ru-RU" w:eastAsia="ru-RU"/>
              </w:rPr>
            </w:pPr>
          </w:p>
        </w:tc>
        <w:tc>
          <w:tcPr>
            <w:tcW w:w="755" w:type="dxa"/>
            <w:gridSpan w:val="2"/>
            <w:tcBorders>
              <w:top w:val="nil"/>
              <w:left w:val="nil"/>
              <w:bottom w:val="nil"/>
              <w:right w:val="nil"/>
            </w:tcBorders>
            <w:shd w:val="clear" w:color="auto" w:fill="auto"/>
            <w:noWrap/>
            <w:vAlign w:val="bottom"/>
            <w:hideMark/>
          </w:tcPr>
          <w:p w:rsidR="00386A8C" w:rsidRPr="00386A8C" w:rsidRDefault="00386A8C" w:rsidP="00386A8C">
            <w:pPr>
              <w:widowControl/>
              <w:autoSpaceDE/>
              <w:autoSpaceDN/>
              <w:jc w:val="center"/>
              <w:rPr>
                <w:rFonts w:ascii="Arial" w:hAnsi="Arial" w:cs="Arial"/>
                <w:b/>
                <w:bCs/>
                <w:sz w:val="28"/>
                <w:szCs w:val="28"/>
                <w:lang w:val="ru-RU" w:eastAsia="ru-RU"/>
              </w:rPr>
            </w:pPr>
          </w:p>
        </w:tc>
      </w:tr>
      <w:tr w:rsidR="00995032" w:rsidRPr="00995032" w:rsidTr="00697B4D">
        <w:trPr>
          <w:gridAfter w:val="5"/>
          <w:wAfter w:w="3119" w:type="dxa"/>
          <w:trHeight w:val="300"/>
        </w:trPr>
        <w:tc>
          <w:tcPr>
            <w:tcW w:w="6961" w:type="dxa"/>
            <w:gridSpan w:val="16"/>
            <w:tcBorders>
              <w:top w:val="nil"/>
              <w:left w:val="nil"/>
              <w:bottom w:val="nil"/>
            </w:tcBorders>
            <w:shd w:val="clear" w:color="auto" w:fill="auto"/>
            <w:vAlign w:val="bottom"/>
            <w:hideMark/>
          </w:tcPr>
          <w:p w:rsidR="00995032" w:rsidRPr="00995032" w:rsidRDefault="00995032" w:rsidP="00995032">
            <w:pPr>
              <w:widowControl/>
              <w:autoSpaceDE/>
              <w:autoSpaceDN/>
              <w:ind w:left="49"/>
              <w:rPr>
                <w:lang w:val="ru-RU" w:eastAsia="ru-RU"/>
              </w:rPr>
            </w:pPr>
            <w:r w:rsidRPr="00995032">
              <w:rPr>
                <w:lang w:val="ru-RU" w:eastAsia="ru-RU"/>
              </w:rPr>
              <w:t xml:space="preserve">Выполнение работ по благоустройству территорий на объекте: "Установка ограждения мусульманского кладбища </w:t>
            </w:r>
            <w:proofErr w:type="gramStart"/>
            <w:r w:rsidRPr="00995032">
              <w:rPr>
                <w:lang w:val="ru-RU" w:eastAsia="ru-RU"/>
              </w:rPr>
              <w:t>в</w:t>
            </w:r>
            <w:proofErr w:type="gramEnd"/>
            <w:r w:rsidRPr="00995032">
              <w:rPr>
                <w:lang w:val="ru-RU" w:eastAsia="ru-RU"/>
              </w:rPr>
              <w:t xml:space="preserve"> </w:t>
            </w:r>
            <w:proofErr w:type="gramStart"/>
            <w:r w:rsidRPr="00995032">
              <w:rPr>
                <w:lang w:val="ru-RU" w:eastAsia="ru-RU"/>
              </w:rPr>
              <w:t>с</w:t>
            </w:r>
            <w:proofErr w:type="gramEnd"/>
            <w:r w:rsidRPr="00995032">
              <w:rPr>
                <w:lang w:val="ru-RU" w:eastAsia="ru-RU"/>
              </w:rPr>
              <w:t>. Малое Садовое Бахчисарайского района Республики Крым»</w:t>
            </w:r>
          </w:p>
        </w:tc>
      </w:tr>
      <w:tr w:rsidR="00386A8C" w:rsidRPr="00386A8C" w:rsidTr="00697B4D">
        <w:trPr>
          <w:gridAfter w:val="5"/>
          <w:wAfter w:w="3119" w:type="dxa"/>
          <w:trHeight w:val="270"/>
        </w:trPr>
        <w:tc>
          <w:tcPr>
            <w:tcW w:w="441" w:type="dxa"/>
            <w:gridSpan w:val="2"/>
            <w:tcBorders>
              <w:top w:val="nil"/>
              <w:left w:val="nil"/>
              <w:bottom w:val="nil"/>
              <w:right w:val="nil"/>
            </w:tcBorders>
            <w:shd w:val="clear" w:color="auto" w:fill="auto"/>
            <w:noWrap/>
            <w:hideMark/>
          </w:tcPr>
          <w:p w:rsidR="00386A8C" w:rsidRPr="00386A8C" w:rsidRDefault="00386A8C" w:rsidP="00386A8C">
            <w:pPr>
              <w:widowControl/>
              <w:autoSpaceDE/>
              <w:autoSpaceDN/>
              <w:rPr>
                <w:rFonts w:ascii="Arial" w:hAnsi="Arial" w:cs="Arial"/>
                <w:i/>
                <w:iCs/>
                <w:sz w:val="16"/>
                <w:szCs w:val="16"/>
                <w:lang w:val="ru-RU" w:eastAsia="ru-RU"/>
              </w:rPr>
            </w:pPr>
          </w:p>
        </w:tc>
        <w:tc>
          <w:tcPr>
            <w:tcW w:w="5102" w:type="dxa"/>
            <w:gridSpan w:val="8"/>
            <w:tcBorders>
              <w:top w:val="single" w:sz="4" w:space="0" w:color="auto"/>
              <w:left w:val="nil"/>
              <w:bottom w:val="nil"/>
              <w:right w:val="nil"/>
            </w:tcBorders>
            <w:shd w:val="clear" w:color="auto" w:fill="auto"/>
            <w:noWrap/>
            <w:hideMark/>
          </w:tcPr>
          <w:p w:rsidR="00386A8C" w:rsidRPr="00386A8C" w:rsidRDefault="00386A8C" w:rsidP="00386A8C">
            <w:pPr>
              <w:widowControl/>
              <w:autoSpaceDE/>
              <w:autoSpaceDN/>
              <w:jc w:val="center"/>
              <w:rPr>
                <w:rFonts w:ascii="Arial" w:hAnsi="Arial" w:cs="Arial"/>
                <w:i/>
                <w:iCs/>
                <w:sz w:val="16"/>
                <w:szCs w:val="16"/>
                <w:lang w:val="ru-RU" w:eastAsia="ru-RU"/>
              </w:rPr>
            </w:pPr>
            <w:r w:rsidRPr="00386A8C">
              <w:rPr>
                <w:rFonts w:ascii="Arial" w:hAnsi="Arial" w:cs="Arial"/>
                <w:i/>
                <w:iCs/>
                <w:sz w:val="16"/>
                <w:szCs w:val="16"/>
                <w:lang w:val="ru-RU" w:eastAsia="ru-RU"/>
              </w:rPr>
              <w:t>(наименование стройки)</w:t>
            </w:r>
          </w:p>
        </w:tc>
        <w:tc>
          <w:tcPr>
            <w:tcW w:w="1418" w:type="dxa"/>
            <w:gridSpan w:val="6"/>
            <w:tcBorders>
              <w:top w:val="nil"/>
              <w:left w:val="nil"/>
              <w:bottom w:val="nil"/>
              <w:right w:val="nil"/>
            </w:tcBorders>
            <w:shd w:val="clear" w:color="auto" w:fill="auto"/>
            <w:noWrap/>
            <w:hideMark/>
          </w:tcPr>
          <w:p w:rsidR="00386A8C" w:rsidRPr="00386A8C" w:rsidRDefault="00386A8C" w:rsidP="00386A8C">
            <w:pPr>
              <w:widowControl/>
              <w:autoSpaceDE/>
              <w:autoSpaceDN/>
              <w:rPr>
                <w:rFonts w:ascii="Arial" w:hAnsi="Arial" w:cs="Arial"/>
                <w:i/>
                <w:iCs/>
                <w:sz w:val="16"/>
                <w:szCs w:val="16"/>
                <w:lang w:val="ru-RU" w:eastAsia="ru-RU"/>
              </w:rPr>
            </w:pPr>
          </w:p>
        </w:tc>
      </w:tr>
      <w:tr w:rsidR="00386A8C" w:rsidRPr="00995032" w:rsidTr="00697B4D">
        <w:trPr>
          <w:gridAfter w:val="5"/>
          <w:wAfter w:w="3119" w:type="dxa"/>
          <w:trHeight w:val="300"/>
        </w:trPr>
        <w:tc>
          <w:tcPr>
            <w:tcW w:w="441" w:type="dxa"/>
            <w:gridSpan w:val="2"/>
            <w:tcBorders>
              <w:top w:val="nil"/>
              <w:left w:val="nil"/>
              <w:bottom w:val="nil"/>
              <w:right w:val="nil"/>
            </w:tcBorders>
            <w:shd w:val="clear" w:color="auto" w:fill="auto"/>
            <w:noWrap/>
            <w:vAlign w:val="bottom"/>
            <w:hideMark/>
          </w:tcPr>
          <w:p w:rsidR="00386A8C" w:rsidRPr="00386A8C" w:rsidRDefault="00386A8C" w:rsidP="00386A8C">
            <w:pPr>
              <w:widowControl/>
              <w:autoSpaceDE/>
              <w:autoSpaceDN/>
              <w:rPr>
                <w:rFonts w:ascii="Arial" w:hAnsi="Arial" w:cs="Arial"/>
                <w:b/>
                <w:bCs/>
                <w:sz w:val="16"/>
                <w:szCs w:val="16"/>
                <w:lang w:val="ru-RU" w:eastAsia="ru-RU"/>
              </w:rPr>
            </w:pPr>
          </w:p>
        </w:tc>
        <w:tc>
          <w:tcPr>
            <w:tcW w:w="6520" w:type="dxa"/>
            <w:gridSpan w:val="14"/>
            <w:tcBorders>
              <w:top w:val="nil"/>
              <w:left w:val="nil"/>
              <w:bottom w:val="nil"/>
              <w:right w:val="nil"/>
            </w:tcBorders>
            <w:shd w:val="clear" w:color="auto" w:fill="auto"/>
            <w:vAlign w:val="bottom"/>
            <w:hideMark/>
          </w:tcPr>
          <w:p w:rsidR="00995032" w:rsidRPr="00386A8C" w:rsidRDefault="00995032" w:rsidP="00697B4D">
            <w:pPr>
              <w:widowControl/>
              <w:autoSpaceDE/>
              <w:autoSpaceDN/>
              <w:rPr>
                <w:rFonts w:ascii="Arial" w:hAnsi="Arial" w:cs="Arial"/>
                <w:sz w:val="16"/>
                <w:szCs w:val="16"/>
                <w:lang w:val="ru-RU" w:eastAsia="ru-RU"/>
              </w:rPr>
            </w:pPr>
            <w:r w:rsidRPr="00995032">
              <w:rPr>
                <w:rFonts w:ascii="Arial" w:hAnsi="Arial" w:cs="Arial"/>
                <w:sz w:val="16"/>
                <w:szCs w:val="16"/>
                <w:lang w:val="ru-RU" w:eastAsia="ru-RU"/>
              </w:rPr>
              <w:t>Составлен в текущем уровне цен II квартал 2024 г.</w:t>
            </w:r>
          </w:p>
        </w:tc>
      </w:tr>
      <w:tr w:rsidR="00697B4D" w:rsidTr="00697B4D">
        <w:trPr>
          <w:trHeight w:val="330"/>
        </w:trPr>
        <w:tc>
          <w:tcPr>
            <w:tcW w:w="44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5032" w:rsidRDefault="00995032">
            <w:pPr>
              <w:jc w:val="center"/>
              <w:rPr>
                <w:rFonts w:ascii="Arial" w:hAnsi="Arial" w:cs="Arial"/>
                <w:color w:val="000000"/>
                <w:sz w:val="16"/>
                <w:szCs w:val="16"/>
              </w:rPr>
            </w:pPr>
            <w:r>
              <w:rPr>
                <w:rFonts w:ascii="Arial" w:hAnsi="Arial" w:cs="Arial"/>
                <w:color w:val="000000"/>
                <w:sz w:val="16"/>
                <w:szCs w:val="16"/>
              </w:rPr>
              <w:t>№ п/п</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5032" w:rsidRDefault="00995032">
            <w:pPr>
              <w:jc w:val="center"/>
              <w:rPr>
                <w:rFonts w:ascii="Arial" w:hAnsi="Arial" w:cs="Arial"/>
                <w:color w:val="000000"/>
                <w:sz w:val="16"/>
                <w:szCs w:val="16"/>
              </w:rPr>
            </w:pPr>
            <w:proofErr w:type="spellStart"/>
            <w:r>
              <w:rPr>
                <w:rFonts w:ascii="Arial" w:hAnsi="Arial" w:cs="Arial"/>
                <w:color w:val="000000"/>
                <w:sz w:val="16"/>
                <w:szCs w:val="16"/>
              </w:rPr>
              <w:t>Обоснование</w:t>
            </w:r>
            <w:proofErr w:type="spellEnd"/>
          </w:p>
        </w:tc>
        <w:tc>
          <w:tcPr>
            <w:tcW w:w="3402"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5032" w:rsidRPr="00995032" w:rsidRDefault="00995032">
            <w:pPr>
              <w:jc w:val="center"/>
              <w:rPr>
                <w:rFonts w:ascii="Arial" w:hAnsi="Arial" w:cs="Arial"/>
                <w:color w:val="000000"/>
                <w:sz w:val="16"/>
                <w:szCs w:val="16"/>
                <w:lang w:val="ru-RU"/>
              </w:rPr>
            </w:pPr>
            <w:r w:rsidRPr="00995032">
              <w:rPr>
                <w:rFonts w:ascii="Arial" w:hAnsi="Arial" w:cs="Arial"/>
                <w:color w:val="000000"/>
                <w:sz w:val="16"/>
                <w:szCs w:val="16"/>
                <w:lang w:val="ru-RU"/>
              </w:rPr>
              <w:t>Наименование глав, объектов капитального строительства, работ и затрат</w:t>
            </w:r>
          </w:p>
        </w:tc>
        <w:tc>
          <w:tcPr>
            <w:tcW w:w="5387" w:type="dxa"/>
            <w:gridSpan w:val="12"/>
            <w:tcBorders>
              <w:top w:val="single" w:sz="4" w:space="0" w:color="auto"/>
              <w:left w:val="nil"/>
              <w:bottom w:val="single" w:sz="4" w:space="0" w:color="auto"/>
              <w:right w:val="single" w:sz="4" w:space="0" w:color="000000"/>
            </w:tcBorders>
            <w:shd w:val="clear" w:color="auto" w:fill="auto"/>
            <w:vAlign w:val="center"/>
            <w:hideMark/>
          </w:tcPr>
          <w:p w:rsidR="00995032" w:rsidRDefault="00995032" w:rsidP="00995032">
            <w:pPr>
              <w:jc w:val="center"/>
              <w:rPr>
                <w:rFonts w:ascii="Arial" w:hAnsi="Arial" w:cs="Arial"/>
                <w:color w:val="000000"/>
                <w:sz w:val="16"/>
                <w:szCs w:val="16"/>
              </w:rPr>
            </w:pPr>
            <w:proofErr w:type="spellStart"/>
            <w:r>
              <w:rPr>
                <w:rFonts w:ascii="Arial" w:hAnsi="Arial" w:cs="Arial"/>
                <w:color w:val="000000"/>
                <w:sz w:val="16"/>
                <w:szCs w:val="16"/>
              </w:rPr>
              <w:t>Сметная</w:t>
            </w:r>
            <w:proofErr w:type="spellEnd"/>
            <w:r>
              <w:rPr>
                <w:rFonts w:ascii="Arial" w:hAnsi="Arial" w:cs="Arial"/>
                <w:color w:val="000000"/>
                <w:sz w:val="16"/>
                <w:szCs w:val="16"/>
              </w:rPr>
              <w:t xml:space="preserve"> </w:t>
            </w:r>
            <w:proofErr w:type="spellStart"/>
            <w:r>
              <w:rPr>
                <w:rFonts w:ascii="Arial" w:hAnsi="Arial" w:cs="Arial"/>
                <w:color w:val="000000"/>
                <w:sz w:val="16"/>
                <w:szCs w:val="16"/>
              </w:rPr>
              <w:t>стоимость</w:t>
            </w:r>
            <w:proofErr w:type="spellEnd"/>
            <w:r>
              <w:rPr>
                <w:rFonts w:ascii="Arial" w:hAnsi="Arial" w:cs="Arial"/>
                <w:color w:val="000000"/>
                <w:sz w:val="16"/>
                <w:szCs w:val="16"/>
              </w:rPr>
              <w:t xml:space="preserve">, </w:t>
            </w:r>
            <w:proofErr w:type="spellStart"/>
            <w:r>
              <w:rPr>
                <w:rFonts w:ascii="Arial" w:hAnsi="Arial" w:cs="Arial"/>
                <w:color w:val="000000"/>
                <w:sz w:val="16"/>
                <w:szCs w:val="16"/>
              </w:rPr>
              <w:t>руб</w:t>
            </w:r>
            <w:proofErr w:type="spellEnd"/>
            <w:r>
              <w:rPr>
                <w:rFonts w:ascii="Arial" w:hAnsi="Arial" w:cs="Arial"/>
                <w:color w:val="000000"/>
                <w:sz w:val="16"/>
                <w:szCs w:val="16"/>
              </w:rPr>
              <w:t>.</w:t>
            </w:r>
          </w:p>
        </w:tc>
      </w:tr>
      <w:tr w:rsidR="00697B4D" w:rsidTr="00697B4D">
        <w:trPr>
          <w:trHeight w:val="1170"/>
        </w:trPr>
        <w:tc>
          <w:tcPr>
            <w:tcW w:w="441" w:type="dxa"/>
            <w:gridSpan w:val="2"/>
            <w:vMerge/>
            <w:tcBorders>
              <w:top w:val="single" w:sz="4" w:space="0" w:color="auto"/>
              <w:left w:val="single" w:sz="4" w:space="0" w:color="auto"/>
              <w:bottom w:val="single" w:sz="4" w:space="0" w:color="000000"/>
              <w:right w:val="single" w:sz="4" w:space="0" w:color="auto"/>
            </w:tcBorders>
            <w:vAlign w:val="center"/>
            <w:hideMark/>
          </w:tcPr>
          <w:p w:rsidR="00995032" w:rsidRDefault="00995032">
            <w:pPr>
              <w:rPr>
                <w:rFonts w:ascii="Arial" w:hAnsi="Arial" w:cs="Arial"/>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995032" w:rsidRDefault="00995032">
            <w:pPr>
              <w:rPr>
                <w:rFonts w:ascii="Arial" w:hAnsi="Arial" w:cs="Arial"/>
                <w:color w:val="000000"/>
                <w:sz w:val="16"/>
                <w:szCs w:val="16"/>
              </w:rPr>
            </w:pPr>
          </w:p>
        </w:tc>
        <w:tc>
          <w:tcPr>
            <w:tcW w:w="3402" w:type="dxa"/>
            <w:gridSpan w:val="6"/>
            <w:vMerge/>
            <w:tcBorders>
              <w:top w:val="single" w:sz="4" w:space="0" w:color="auto"/>
              <w:left w:val="single" w:sz="4" w:space="0" w:color="auto"/>
              <w:bottom w:val="single" w:sz="4" w:space="0" w:color="000000"/>
              <w:right w:val="single" w:sz="4" w:space="0" w:color="auto"/>
            </w:tcBorders>
            <w:vAlign w:val="center"/>
            <w:hideMark/>
          </w:tcPr>
          <w:p w:rsidR="00995032" w:rsidRDefault="00995032">
            <w:pPr>
              <w:rPr>
                <w:rFonts w:ascii="Arial" w:hAnsi="Arial" w:cs="Arial"/>
                <w:color w:val="000000"/>
                <w:sz w:val="16"/>
                <w:szCs w:val="16"/>
              </w:rPr>
            </w:pPr>
          </w:p>
        </w:tc>
        <w:tc>
          <w:tcPr>
            <w:tcW w:w="1701"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995032" w:rsidRPr="00995032" w:rsidRDefault="00995032">
            <w:pPr>
              <w:jc w:val="center"/>
              <w:rPr>
                <w:rFonts w:ascii="Arial" w:hAnsi="Arial" w:cs="Arial"/>
                <w:color w:val="000000"/>
                <w:sz w:val="16"/>
                <w:szCs w:val="16"/>
                <w:lang w:val="ru-RU"/>
              </w:rPr>
            </w:pPr>
            <w:r w:rsidRPr="00995032">
              <w:rPr>
                <w:rFonts w:ascii="Arial" w:hAnsi="Arial" w:cs="Arial"/>
                <w:color w:val="000000"/>
                <w:sz w:val="16"/>
                <w:szCs w:val="16"/>
                <w:lang w:val="ru-RU"/>
              </w:rPr>
              <w:t>Строительных</w:t>
            </w:r>
            <w:r w:rsidRPr="00995032">
              <w:rPr>
                <w:rFonts w:ascii="Arial" w:hAnsi="Arial" w:cs="Arial"/>
                <w:color w:val="000000"/>
                <w:sz w:val="16"/>
                <w:szCs w:val="16"/>
                <w:lang w:val="ru-RU"/>
              </w:rPr>
              <w:br/>
              <w:t>(ремонтн</w:t>
            </w:r>
            <w:proofErr w:type="gramStart"/>
            <w:r w:rsidRPr="00995032">
              <w:rPr>
                <w:rFonts w:ascii="Arial" w:hAnsi="Arial" w:cs="Arial"/>
                <w:color w:val="000000"/>
                <w:sz w:val="16"/>
                <w:szCs w:val="16"/>
                <w:lang w:val="ru-RU"/>
              </w:rPr>
              <w:t>о-</w:t>
            </w:r>
            <w:proofErr w:type="gramEnd"/>
            <w:r w:rsidRPr="00995032">
              <w:rPr>
                <w:rFonts w:ascii="Arial" w:hAnsi="Arial" w:cs="Arial"/>
                <w:color w:val="000000"/>
                <w:sz w:val="16"/>
                <w:szCs w:val="16"/>
                <w:lang w:val="ru-RU"/>
              </w:rPr>
              <w:t xml:space="preserve"> строительных, ремонтно-реставрационных) работ</w:t>
            </w:r>
          </w:p>
        </w:tc>
        <w:tc>
          <w:tcPr>
            <w:tcW w:w="85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995032" w:rsidRDefault="00995032">
            <w:pPr>
              <w:jc w:val="center"/>
              <w:rPr>
                <w:rFonts w:ascii="Arial" w:hAnsi="Arial" w:cs="Arial"/>
                <w:color w:val="000000"/>
                <w:sz w:val="16"/>
                <w:szCs w:val="16"/>
              </w:rPr>
            </w:pPr>
            <w:proofErr w:type="spellStart"/>
            <w:r>
              <w:rPr>
                <w:rFonts w:ascii="Arial" w:hAnsi="Arial" w:cs="Arial"/>
                <w:color w:val="000000"/>
                <w:sz w:val="16"/>
                <w:szCs w:val="16"/>
              </w:rPr>
              <w:t>монтажных</w:t>
            </w:r>
            <w:proofErr w:type="spellEnd"/>
            <w:r>
              <w:rPr>
                <w:rFonts w:ascii="Arial" w:hAnsi="Arial" w:cs="Arial"/>
                <w:color w:val="000000"/>
                <w:sz w:val="16"/>
                <w:szCs w:val="16"/>
              </w:rPr>
              <w:t xml:space="preserve"> </w:t>
            </w:r>
            <w:proofErr w:type="spellStart"/>
            <w:r>
              <w:rPr>
                <w:rFonts w:ascii="Arial" w:hAnsi="Arial" w:cs="Arial"/>
                <w:color w:val="000000"/>
                <w:sz w:val="16"/>
                <w:szCs w:val="16"/>
              </w:rPr>
              <w:t>работ</w:t>
            </w:r>
            <w:proofErr w:type="spellEnd"/>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995032" w:rsidRDefault="00995032">
            <w:pPr>
              <w:jc w:val="center"/>
              <w:rPr>
                <w:rFonts w:ascii="Arial" w:hAnsi="Arial" w:cs="Arial"/>
                <w:color w:val="000000"/>
                <w:sz w:val="16"/>
                <w:szCs w:val="16"/>
              </w:rPr>
            </w:pPr>
            <w:proofErr w:type="spellStart"/>
            <w:r>
              <w:rPr>
                <w:rFonts w:ascii="Arial" w:hAnsi="Arial" w:cs="Arial"/>
                <w:color w:val="000000"/>
                <w:sz w:val="16"/>
                <w:szCs w:val="16"/>
              </w:rPr>
              <w:t>оборудования</w:t>
            </w:r>
            <w:proofErr w:type="spellEnd"/>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995032" w:rsidRDefault="00995032">
            <w:pPr>
              <w:jc w:val="center"/>
              <w:rPr>
                <w:rFonts w:ascii="Arial" w:hAnsi="Arial" w:cs="Arial"/>
                <w:color w:val="000000"/>
                <w:sz w:val="16"/>
                <w:szCs w:val="16"/>
              </w:rPr>
            </w:pPr>
            <w:proofErr w:type="spellStart"/>
            <w:r>
              <w:rPr>
                <w:rFonts w:ascii="Arial" w:hAnsi="Arial" w:cs="Arial"/>
                <w:color w:val="000000"/>
                <w:sz w:val="16"/>
                <w:szCs w:val="16"/>
              </w:rPr>
              <w:t>прочих</w:t>
            </w:r>
            <w:proofErr w:type="spellEnd"/>
            <w:r>
              <w:rPr>
                <w:rFonts w:ascii="Arial" w:hAnsi="Arial" w:cs="Arial"/>
                <w:color w:val="000000"/>
                <w:sz w:val="16"/>
                <w:szCs w:val="16"/>
              </w:rPr>
              <w:t xml:space="preserve"> </w:t>
            </w:r>
            <w:proofErr w:type="spellStart"/>
            <w:r>
              <w:rPr>
                <w:rFonts w:ascii="Arial" w:hAnsi="Arial" w:cs="Arial"/>
                <w:color w:val="000000"/>
                <w:sz w:val="16"/>
                <w:szCs w:val="16"/>
              </w:rPr>
              <w:t>затрат</w:t>
            </w:r>
            <w:proofErr w:type="spellEnd"/>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95032" w:rsidRDefault="00995032">
            <w:pPr>
              <w:jc w:val="center"/>
              <w:rPr>
                <w:rFonts w:ascii="Arial" w:hAnsi="Arial" w:cs="Arial"/>
                <w:color w:val="000000"/>
                <w:sz w:val="16"/>
                <w:szCs w:val="16"/>
              </w:rPr>
            </w:pPr>
            <w:proofErr w:type="spellStart"/>
            <w:r>
              <w:rPr>
                <w:rFonts w:ascii="Arial" w:hAnsi="Arial" w:cs="Arial"/>
                <w:color w:val="000000"/>
                <w:sz w:val="16"/>
                <w:szCs w:val="16"/>
              </w:rPr>
              <w:t>всего</w:t>
            </w:r>
            <w:proofErr w:type="spellEnd"/>
          </w:p>
        </w:tc>
      </w:tr>
      <w:tr w:rsidR="00697B4D" w:rsidTr="00697B4D">
        <w:trPr>
          <w:trHeight w:val="184"/>
        </w:trPr>
        <w:tc>
          <w:tcPr>
            <w:tcW w:w="441" w:type="dxa"/>
            <w:gridSpan w:val="2"/>
            <w:vMerge/>
            <w:tcBorders>
              <w:top w:val="single" w:sz="4" w:space="0" w:color="auto"/>
              <w:left w:val="single" w:sz="4" w:space="0" w:color="auto"/>
              <w:bottom w:val="single" w:sz="4" w:space="0" w:color="000000"/>
              <w:right w:val="single" w:sz="4" w:space="0" w:color="auto"/>
            </w:tcBorders>
            <w:vAlign w:val="center"/>
            <w:hideMark/>
          </w:tcPr>
          <w:p w:rsidR="00995032" w:rsidRDefault="00995032">
            <w:pPr>
              <w:rPr>
                <w:rFonts w:ascii="Arial" w:hAnsi="Arial" w:cs="Arial"/>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995032" w:rsidRDefault="00995032">
            <w:pPr>
              <w:rPr>
                <w:rFonts w:ascii="Arial" w:hAnsi="Arial" w:cs="Arial"/>
                <w:color w:val="000000"/>
                <w:sz w:val="16"/>
                <w:szCs w:val="16"/>
              </w:rPr>
            </w:pPr>
          </w:p>
        </w:tc>
        <w:tc>
          <w:tcPr>
            <w:tcW w:w="3402" w:type="dxa"/>
            <w:gridSpan w:val="6"/>
            <w:vMerge/>
            <w:tcBorders>
              <w:top w:val="single" w:sz="4" w:space="0" w:color="auto"/>
              <w:left w:val="single" w:sz="4" w:space="0" w:color="auto"/>
              <w:bottom w:val="single" w:sz="4" w:space="0" w:color="000000"/>
              <w:right w:val="single" w:sz="4" w:space="0" w:color="auto"/>
            </w:tcBorders>
            <w:vAlign w:val="center"/>
            <w:hideMark/>
          </w:tcPr>
          <w:p w:rsidR="00995032" w:rsidRDefault="00995032">
            <w:pPr>
              <w:rPr>
                <w:rFonts w:ascii="Arial" w:hAnsi="Arial" w:cs="Arial"/>
                <w:color w:val="000000"/>
                <w:sz w:val="16"/>
                <w:szCs w:val="16"/>
              </w:rPr>
            </w:pPr>
          </w:p>
        </w:tc>
        <w:tc>
          <w:tcPr>
            <w:tcW w:w="1701" w:type="dxa"/>
            <w:gridSpan w:val="5"/>
            <w:vMerge/>
            <w:tcBorders>
              <w:top w:val="nil"/>
              <w:left w:val="single" w:sz="4" w:space="0" w:color="auto"/>
              <w:bottom w:val="single" w:sz="4" w:space="0" w:color="000000"/>
              <w:right w:val="single" w:sz="4" w:space="0" w:color="auto"/>
            </w:tcBorders>
            <w:vAlign w:val="center"/>
            <w:hideMark/>
          </w:tcPr>
          <w:p w:rsidR="00995032" w:rsidRDefault="00995032">
            <w:pPr>
              <w:rPr>
                <w:rFonts w:ascii="Arial" w:hAnsi="Arial" w:cs="Arial"/>
                <w:color w:val="000000"/>
                <w:sz w:val="16"/>
                <w:szCs w:val="16"/>
              </w:rPr>
            </w:pPr>
          </w:p>
        </w:tc>
        <w:tc>
          <w:tcPr>
            <w:tcW w:w="851" w:type="dxa"/>
            <w:gridSpan w:val="3"/>
            <w:vMerge/>
            <w:tcBorders>
              <w:top w:val="nil"/>
              <w:left w:val="single" w:sz="4" w:space="0" w:color="auto"/>
              <w:bottom w:val="single" w:sz="4" w:space="0" w:color="000000"/>
              <w:right w:val="single" w:sz="4" w:space="0" w:color="auto"/>
            </w:tcBorders>
            <w:vAlign w:val="center"/>
            <w:hideMark/>
          </w:tcPr>
          <w:p w:rsidR="00995032" w:rsidRDefault="00995032">
            <w:pPr>
              <w:rPr>
                <w:rFonts w:ascii="Arial" w:hAnsi="Arial" w:cs="Arial"/>
                <w:color w:val="000000"/>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995032" w:rsidRDefault="00995032">
            <w:pPr>
              <w:rPr>
                <w:rFonts w:ascii="Arial" w:hAnsi="Arial" w:cs="Arial"/>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95032" w:rsidRDefault="00995032">
            <w:pPr>
              <w:rPr>
                <w:rFonts w:ascii="Arial" w:hAnsi="Arial" w:cs="Arial"/>
                <w:color w:val="000000"/>
                <w:sz w:val="16"/>
                <w:szCs w:val="16"/>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995032" w:rsidRDefault="00995032">
            <w:pPr>
              <w:rPr>
                <w:rFonts w:ascii="Arial" w:hAnsi="Arial" w:cs="Arial"/>
                <w:color w:val="000000"/>
                <w:sz w:val="16"/>
                <w:szCs w:val="16"/>
              </w:rPr>
            </w:pPr>
          </w:p>
        </w:tc>
      </w:tr>
      <w:tr w:rsidR="00697B4D" w:rsidTr="00697B4D">
        <w:trPr>
          <w:trHeight w:val="300"/>
        </w:trPr>
        <w:tc>
          <w:tcPr>
            <w:tcW w:w="441" w:type="dxa"/>
            <w:gridSpan w:val="2"/>
            <w:tcBorders>
              <w:top w:val="nil"/>
              <w:left w:val="single" w:sz="4" w:space="0" w:color="auto"/>
              <w:bottom w:val="single" w:sz="4" w:space="0" w:color="auto"/>
              <w:right w:val="single" w:sz="4" w:space="0" w:color="auto"/>
            </w:tcBorders>
            <w:shd w:val="clear" w:color="auto" w:fill="auto"/>
            <w:hideMark/>
          </w:tcPr>
          <w:p w:rsidR="00995032" w:rsidRDefault="00995032">
            <w:pPr>
              <w:jc w:val="center"/>
              <w:rPr>
                <w:rFonts w:ascii="Arial" w:hAnsi="Arial" w:cs="Arial"/>
                <w:color w:val="000000"/>
                <w:sz w:val="16"/>
                <w:szCs w:val="16"/>
              </w:rPr>
            </w:pPr>
            <w:r>
              <w:rPr>
                <w:rFonts w:ascii="Arial" w:hAnsi="Arial" w:cs="Arial"/>
                <w:color w:val="000000"/>
                <w:sz w:val="16"/>
                <w:szCs w:val="16"/>
              </w:rPr>
              <w:t>1</w:t>
            </w:r>
          </w:p>
        </w:tc>
        <w:tc>
          <w:tcPr>
            <w:tcW w:w="850" w:type="dxa"/>
            <w:tcBorders>
              <w:top w:val="nil"/>
              <w:left w:val="nil"/>
              <w:bottom w:val="single" w:sz="4" w:space="0" w:color="auto"/>
              <w:right w:val="single" w:sz="4" w:space="0" w:color="auto"/>
            </w:tcBorders>
            <w:shd w:val="clear" w:color="auto" w:fill="auto"/>
            <w:hideMark/>
          </w:tcPr>
          <w:p w:rsidR="00995032" w:rsidRDefault="00995032">
            <w:pPr>
              <w:jc w:val="center"/>
              <w:rPr>
                <w:rFonts w:ascii="Arial" w:hAnsi="Arial" w:cs="Arial"/>
                <w:color w:val="000000"/>
                <w:sz w:val="16"/>
                <w:szCs w:val="16"/>
              </w:rPr>
            </w:pPr>
            <w:r>
              <w:rPr>
                <w:rFonts w:ascii="Arial" w:hAnsi="Arial" w:cs="Arial"/>
                <w:color w:val="000000"/>
                <w:sz w:val="16"/>
                <w:szCs w:val="16"/>
              </w:rPr>
              <w:t>2</w:t>
            </w:r>
          </w:p>
        </w:tc>
        <w:tc>
          <w:tcPr>
            <w:tcW w:w="3402" w:type="dxa"/>
            <w:gridSpan w:val="6"/>
            <w:tcBorders>
              <w:top w:val="nil"/>
              <w:left w:val="nil"/>
              <w:bottom w:val="single" w:sz="4" w:space="0" w:color="auto"/>
              <w:right w:val="single" w:sz="4" w:space="0" w:color="auto"/>
            </w:tcBorders>
            <w:shd w:val="clear" w:color="auto" w:fill="auto"/>
            <w:hideMark/>
          </w:tcPr>
          <w:p w:rsidR="00995032" w:rsidRDefault="00995032">
            <w:pPr>
              <w:jc w:val="center"/>
              <w:rPr>
                <w:rFonts w:ascii="Arial" w:hAnsi="Arial" w:cs="Arial"/>
                <w:color w:val="000000"/>
                <w:sz w:val="16"/>
                <w:szCs w:val="16"/>
              </w:rPr>
            </w:pPr>
            <w:r>
              <w:rPr>
                <w:rFonts w:ascii="Arial" w:hAnsi="Arial" w:cs="Arial"/>
                <w:color w:val="000000"/>
                <w:sz w:val="16"/>
                <w:szCs w:val="16"/>
              </w:rPr>
              <w:t>3</w:t>
            </w:r>
          </w:p>
        </w:tc>
        <w:tc>
          <w:tcPr>
            <w:tcW w:w="1701" w:type="dxa"/>
            <w:gridSpan w:val="5"/>
            <w:tcBorders>
              <w:top w:val="nil"/>
              <w:left w:val="nil"/>
              <w:bottom w:val="single" w:sz="4" w:space="0" w:color="auto"/>
              <w:right w:val="single" w:sz="4" w:space="0" w:color="auto"/>
            </w:tcBorders>
            <w:shd w:val="clear" w:color="auto" w:fill="auto"/>
            <w:hideMark/>
          </w:tcPr>
          <w:p w:rsidR="00995032" w:rsidRDefault="00995032">
            <w:pPr>
              <w:jc w:val="center"/>
              <w:rPr>
                <w:rFonts w:ascii="Arial" w:hAnsi="Arial" w:cs="Arial"/>
                <w:color w:val="000000"/>
                <w:sz w:val="16"/>
                <w:szCs w:val="16"/>
              </w:rPr>
            </w:pPr>
            <w:r>
              <w:rPr>
                <w:rFonts w:ascii="Arial" w:hAnsi="Arial" w:cs="Arial"/>
                <w:color w:val="000000"/>
                <w:sz w:val="16"/>
                <w:szCs w:val="16"/>
              </w:rPr>
              <w:t>4</w:t>
            </w:r>
          </w:p>
        </w:tc>
        <w:tc>
          <w:tcPr>
            <w:tcW w:w="851" w:type="dxa"/>
            <w:gridSpan w:val="3"/>
            <w:tcBorders>
              <w:top w:val="nil"/>
              <w:left w:val="nil"/>
              <w:bottom w:val="single" w:sz="4" w:space="0" w:color="auto"/>
              <w:right w:val="single" w:sz="4" w:space="0" w:color="auto"/>
            </w:tcBorders>
            <w:shd w:val="clear" w:color="auto" w:fill="auto"/>
            <w:hideMark/>
          </w:tcPr>
          <w:p w:rsidR="00995032" w:rsidRDefault="00995032">
            <w:pPr>
              <w:jc w:val="center"/>
              <w:rPr>
                <w:rFonts w:ascii="Arial" w:hAnsi="Arial" w:cs="Arial"/>
                <w:color w:val="000000"/>
                <w:sz w:val="16"/>
                <w:szCs w:val="16"/>
              </w:rPr>
            </w:pPr>
            <w:r>
              <w:rPr>
                <w:rFonts w:ascii="Arial" w:hAnsi="Arial" w:cs="Arial"/>
                <w:color w:val="000000"/>
                <w:sz w:val="16"/>
                <w:szCs w:val="16"/>
              </w:rPr>
              <w:t>5</w:t>
            </w:r>
          </w:p>
        </w:tc>
        <w:tc>
          <w:tcPr>
            <w:tcW w:w="708" w:type="dxa"/>
            <w:tcBorders>
              <w:top w:val="nil"/>
              <w:left w:val="nil"/>
              <w:bottom w:val="single" w:sz="4" w:space="0" w:color="auto"/>
              <w:right w:val="single" w:sz="4" w:space="0" w:color="auto"/>
            </w:tcBorders>
            <w:shd w:val="clear" w:color="auto" w:fill="auto"/>
            <w:hideMark/>
          </w:tcPr>
          <w:p w:rsidR="00995032" w:rsidRDefault="00995032">
            <w:pPr>
              <w:jc w:val="center"/>
              <w:rPr>
                <w:rFonts w:ascii="Arial" w:hAnsi="Arial" w:cs="Arial"/>
                <w:color w:val="000000"/>
                <w:sz w:val="16"/>
                <w:szCs w:val="16"/>
              </w:rPr>
            </w:pPr>
            <w:r>
              <w:rPr>
                <w:rFonts w:ascii="Arial" w:hAnsi="Arial" w:cs="Arial"/>
                <w:color w:val="000000"/>
                <w:sz w:val="16"/>
                <w:szCs w:val="16"/>
              </w:rPr>
              <w:t>6</w:t>
            </w:r>
          </w:p>
        </w:tc>
        <w:tc>
          <w:tcPr>
            <w:tcW w:w="709" w:type="dxa"/>
            <w:tcBorders>
              <w:top w:val="nil"/>
              <w:left w:val="nil"/>
              <w:bottom w:val="single" w:sz="4" w:space="0" w:color="auto"/>
              <w:right w:val="single" w:sz="4" w:space="0" w:color="auto"/>
            </w:tcBorders>
            <w:shd w:val="clear" w:color="auto" w:fill="auto"/>
            <w:hideMark/>
          </w:tcPr>
          <w:p w:rsidR="00995032" w:rsidRDefault="00995032">
            <w:pPr>
              <w:jc w:val="center"/>
              <w:rPr>
                <w:rFonts w:ascii="Arial" w:hAnsi="Arial" w:cs="Arial"/>
                <w:color w:val="000000"/>
                <w:sz w:val="16"/>
                <w:szCs w:val="16"/>
              </w:rPr>
            </w:pPr>
            <w:r>
              <w:rPr>
                <w:rFonts w:ascii="Arial" w:hAnsi="Arial" w:cs="Arial"/>
                <w:color w:val="000000"/>
                <w:sz w:val="16"/>
                <w:szCs w:val="16"/>
              </w:rPr>
              <w:t>7</w:t>
            </w:r>
          </w:p>
        </w:tc>
        <w:tc>
          <w:tcPr>
            <w:tcW w:w="1418" w:type="dxa"/>
            <w:gridSpan w:val="2"/>
            <w:tcBorders>
              <w:top w:val="nil"/>
              <w:left w:val="nil"/>
              <w:bottom w:val="single" w:sz="4" w:space="0" w:color="auto"/>
              <w:right w:val="single" w:sz="4" w:space="0" w:color="auto"/>
            </w:tcBorders>
            <w:shd w:val="clear" w:color="auto" w:fill="auto"/>
            <w:hideMark/>
          </w:tcPr>
          <w:p w:rsidR="00995032" w:rsidRDefault="00995032">
            <w:pPr>
              <w:jc w:val="center"/>
              <w:rPr>
                <w:rFonts w:ascii="Arial" w:hAnsi="Arial" w:cs="Arial"/>
                <w:color w:val="000000"/>
                <w:sz w:val="16"/>
                <w:szCs w:val="16"/>
              </w:rPr>
            </w:pPr>
            <w:r>
              <w:rPr>
                <w:rFonts w:ascii="Arial" w:hAnsi="Arial" w:cs="Arial"/>
                <w:color w:val="000000"/>
                <w:sz w:val="16"/>
                <w:szCs w:val="16"/>
              </w:rPr>
              <w:t>8</w:t>
            </w:r>
          </w:p>
        </w:tc>
      </w:tr>
      <w:tr w:rsidR="00995032" w:rsidTr="00697B4D">
        <w:trPr>
          <w:trHeight w:val="300"/>
        </w:trPr>
        <w:tc>
          <w:tcPr>
            <w:tcW w:w="10080" w:type="dxa"/>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995032" w:rsidRDefault="00995032">
            <w:pPr>
              <w:rPr>
                <w:rFonts w:ascii="Arial" w:hAnsi="Arial" w:cs="Arial"/>
                <w:b/>
                <w:bCs/>
                <w:color w:val="000000"/>
                <w:sz w:val="18"/>
                <w:szCs w:val="18"/>
              </w:rPr>
            </w:pPr>
            <w:proofErr w:type="spellStart"/>
            <w:r>
              <w:rPr>
                <w:rFonts w:ascii="Arial" w:hAnsi="Arial" w:cs="Arial"/>
                <w:b/>
                <w:bCs/>
                <w:color w:val="000000"/>
                <w:sz w:val="18"/>
                <w:szCs w:val="18"/>
              </w:rPr>
              <w:t>Глава</w:t>
            </w:r>
            <w:proofErr w:type="spellEnd"/>
            <w:r>
              <w:rPr>
                <w:rFonts w:ascii="Arial" w:hAnsi="Arial" w:cs="Arial"/>
                <w:b/>
                <w:bCs/>
                <w:color w:val="000000"/>
                <w:sz w:val="18"/>
                <w:szCs w:val="18"/>
              </w:rPr>
              <w:t xml:space="preserve"> 2. </w:t>
            </w:r>
            <w:proofErr w:type="spellStart"/>
            <w:r>
              <w:rPr>
                <w:rFonts w:ascii="Arial" w:hAnsi="Arial" w:cs="Arial"/>
                <w:b/>
                <w:bCs/>
                <w:color w:val="000000"/>
                <w:sz w:val="18"/>
                <w:szCs w:val="18"/>
              </w:rPr>
              <w:t>Основные</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объекты</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строительства</w:t>
            </w:r>
            <w:proofErr w:type="spellEnd"/>
          </w:p>
        </w:tc>
      </w:tr>
      <w:tr w:rsidR="00697B4D" w:rsidTr="00697B4D">
        <w:trPr>
          <w:trHeight w:val="946"/>
        </w:trPr>
        <w:tc>
          <w:tcPr>
            <w:tcW w:w="441" w:type="dxa"/>
            <w:gridSpan w:val="2"/>
            <w:tcBorders>
              <w:top w:val="nil"/>
              <w:left w:val="single" w:sz="4" w:space="0" w:color="auto"/>
              <w:bottom w:val="single" w:sz="4" w:space="0" w:color="auto"/>
              <w:right w:val="single" w:sz="4" w:space="0" w:color="auto"/>
            </w:tcBorders>
            <w:shd w:val="clear" w:color="auto" w:fill="auto"/>
            <w:hideMark/>
          </w:tcPr>
          <w:p w:rsidR="00995032" w:rsidRDefault="00995032">
            <w:pPr>
              <w:jc w:val="center"/>
              <w:rPr>
                <w:rFonts w:ascii="Arial" w:hAnsi="Arial" w:cs="Arial"/>
                <w:color w:val="000000"/>
                <w:sz w:val="16"/>
                <w:szCs w:val="16"/>
              </w:rPr>
            </w:pPr>
            <w:r>
              <w:rPr>
                <w:rFonts w:ascii="Arial" w:hAnsi="Arial" w:cs="Arial"/>
                <w:color w:val="000000"/>
                <w:sz w:val="16"/>
                <w:szCs w:val="16"/>
              </w:rPr>
              <w:t>1</w:t>
            </w:r>
          </w:p>
        </w:tc>
        <w:tc>
          <w:tcPr>
            <w:tcW w:w="850" w:type="dxa"/>
            <w:tcBorders>
              <w:top w:val="nil"/>
              <w:left w:val="nil"/>
              <w:bottom w:val="single" w:sz="4" w:space="0" w:color="auto"/>
              <w:right w:val="single" w:sz="4" w:space="0" w:color="auto"/>
            </w:tcBorders>
            <w:shd w:val="clear" w:color="auto" w:fill="auto"/>
            <w:hideMark/>
          </w:tcPr>
          <w:p w:rsidR="00995032" w:rsidRDefault="00995032">
            <w:pPr>
              <w:rPr>
                <w:rFonts w:ascii="Arial" w:hAnsi="Arial" w:cs="Arial"/>
                <w:color w:val="000000"/>
                <w:sz w:val="16"/>
                <w:szCs w:val="16"/>
              </w:rPr>
            </w:pPr>
            <w:r>
              <w:rPr>
                <w:rFonts w:ascii="Arial" w:hAnsi="Arial" w:cs="Arial"/>
                <w:color w:val="000000"/>
                <w:sz w:val="16"/>
                <w:szCs w:val="16"/>
              </w:rPr>
              <w:t>ЛС 02-01-01</w:t>
            </w:r>
          </w:p>
        </w:tc>
        <w:tc>
          <w:tcPr>
            <w:tcW w:w="3402" w:type="dxa"/>
            <w:gridSpan w:val="6"/>
            <w:tcBorders>
              <w:top w:val="nil"/>
              <w:left w:val="nil"/>
              <w:bottom w:val="single" w:sz="4" w:space="0" w:color="auto"/>
              <w:right w:val="single" w:sz="4" w:space="0" w:color="auto"/>
            </w:tcBorders>
            <w:shd w:val="clear" w:color="auto" w:fill="auto"/>
            <w:hideMark/>
          </w:tcPr>
          <w:p w:rsidR="00995032" w:rsidRPr="00995032" w:rsidRDefault="00995032">
            <w:pPr>
              <w:rPr>
                <w:rFonts w:ascii="Arial" w:hAnsi="Arial" w:cs="Arial"/>
                <w:color w:val="000000"/>
                <w:sz w:val="16"/>
                <w:szCs w:val="16"/>
                <w:lang w:val="ru-RU"/>
              </w:rPr>
            </w:pPr>
            <w:r w:rsidRPr="00995032">
              <w:rPr>
                <w:rFonts w:ascii="Arial" w:hAnsi="Arial" w:cs="Arial"/>
                <w:color w:val="000000"/>
                <w:sz w:val="16"/>
                <w:szCs w:val="16"/>
                <w:lang w:val="ru-RU"/>
              </w:rPr>
              <w:t xml:space="preserve">Выполнение работ по благоустройству территорий на объекте: "Установка ограждения мусульманского кладбища </w:t>
            </w:r>
            <w:proofErr w:type="gramStart"/>
            <w:r w:rsidRPr="00995032">
              <w:rPr>
                <w:rFonts w:ascii="Arial" w:hAnsi="Arial" w:cs="Arial"/>
                <w:color w:val="000000"/>
                <w:sz w:val="16"/>
                <w:szCs w:val="16"/>
                <w:lang w:val="ru-RU"/>
              </w:rPr>
              <w:t>в</w:t>
            </w:r>
            <w:proofErr w:type="gramEnd"/>
            <w:r w:rsidRPr="00995032">
              <w:rPr>
                <w:rFonts w:ascii="Arial" w:hAnsi="Arial" w:cs="Arial"/>
                <w:color w:val="000000"/>
                <w:sz w:val="16"/>
                <w:szCs w:val="16"/>
                <w:lang w:val="ru-RU"/>
              </w:rPr>
              <w:t xml:space="preserve"> </w:t>
            </w:r>
            <w:proofErr w:type="gramStart"/>
            <w:r w:rsidRPr="00995032">
              <w:rPr>
                <w:rFonts w:ascii="Arial" w:hAnsi="Arial" w:cs="Arial"/>
                <w:color w:val="000000"/>
                <w:sz w:val="16"/>
                <w:szCs w:val="16"/>
                <w:lang w:val="ru-RU"/>
              </w:rPr>
              <w:t>с</w:t>
            </w:r>
            <w:proofErr w:type="gramEnd"/>
            <w:r w:rsidRPr="00995032">
              <w:rPr>
                <w:rFonts w:ascii="Arial" w:hAnsi="Arial" w:cs="Arial"/>
                <w:color w:val="000000"/>
                <w:sz w:val="16"/>
                <w:szCs w:val="16"/>
                <w:lang w:val="ru-RU"/>
              </w:rPr>
              <w:t>. Малое Садовое Бахчисарайского района Республики Крым"</w:t>
            </w:r>
          </w:p>
        </w:tc>
        <w:tc>
          <w:tcPr>
            <w:tcW w:w="1701" w:type="dxa"/>
            <w:gridSpan w:val="5"/>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color w:val="000000"/>
                <w:sz w:val="16"/>
                <w:szCs w:val="16"/>
              </w:rPr>
            </w:pPr>
            <w:r w:rsidRPr="00995032">
              <w:rPr>
                <w:rFonts w:ascii="Arial" w:hAnsi="Arial" w:cs="Arial"/>
                <w:color w:val="000000"/>
                <w:sz w:val="16"/>
                <w:szCs w:val="16"/>
              </w:rPr>
              <w:t>2 272 849,49</w:t>
            </w:r>
          </w:p>
        </w:tc>
        <w:tc>
          <w:tcPr>
            <w:tcW w:w="851" w:type="dxa"/>
            <w:gridSpan w:val="3"/>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color w:val="000000"/>
                <w:sz w:val="16"/>
                <w:szCs w:val="16"/>
              </w:rPr>
            </w:pPr>
            <w:r>
              <w:rPr>
                <w:rFonts w:ascii="Arial" w:hAnsi="Arial" w:cs="Arial"/>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color w:val="000000"/>
                <w:sz w:val="16"/>
                <w:szCs w:val="16"/>
              </w:rPr>
            </w:pPr>
            <w:r>
              <w:rPr>
                <w:rFonts w:ascii="Arial" w:hAnsi="Arial" w:cs="Arial"/>
                <w:color w:val="000000"/>
                <w:sz w:val="16"/>
                <w:szCs w:val="16"/>
              </w:rPr>
              <w:t> </w:t>
            </w:r>
          </w:p>
        </w:tc>
        <w:tc>
          <w:tcPr>
            <w:tcW w:w="1418" w:type="dxa"/>
            <w:gridSpan w:val="2"/>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color w:val="000000"/>
                <w:sz w:val="16"/>
                <w:szCs w:val="16"/>
              </w:rPr>
            </w:pPr>
            <w:r w:rsidRPr="00995032">
              <w:rPr>
                <w:rFonts w:ascii="Arial" w:hAnsi="Arial" w:cs="Arial"/>
                <w:color w:val="000000"/>
                <w:sz w:val="16"/>
                <w:szCs w:val="16"/>
              </w:rPr>
              <w:t>2 272 849,49</w:t>
            </w:r>
          </w:p>
        </w:tc>
      </w:tr>
      <w:tr w:rsidR="00697B4D" w:rsidTr="00697B4D">
        <w:trPr>
          <w:trHeight w:val="300"/>
        </w:trPr>
        <w:tc>
          <w:tcPr>
            <w:tcW w:w="441" w:type="dxa"/>
            <w:gridSpan w:val="2"/>
            <w:tcBorders>
              <w:top w:val="nil"/>
              <w:left w:val="single" w:sz="4" w:space="0" w:color="auto"/>
              <w:bottom w:val="single" w:sz="4" w:space="0" w:color="auto"/>
              <w:right w:val="single" w:sz="4" w:space="0" w:color="auto"/>
            </w:tcBorders>
            <w:shd w:val="clear" w:color="auto" w:fill="auto"/>
            <w:noWrap/>
            <w:vAlign w:val="bottom"/>
            <w:hideMark/>
          </w:tcPr>
          <w:p w:rsidR="00995032" w:rsidRDefault="00995032">
            <w:pPr>
              <w:rPr>
                <w:rFonts w:ascii="Arial" w:hAnsi="Arial" w:cs="Arial"/>
                <w:b/>
                <w:bCs/>
                <w:color w:val="000000"/>
                <w:sz w:val="16"/>
                <w:szCs w:val="16"/>
              </w:rPr>
            </w:pPr>
            <w:r>
              <w:rPr>
                <w:rFonts w:ascii="Arial" w:hAnsi="Arial" w:cs="Arial"/>
                <w:b/>
                <w:bCs/>
                <w:color w:val="000000"/>
                <w:sz w:val="16"/>
                <w:szCs w:val="16"/>
              </w:rPr>
              <w:t> </w:t>
            </w:r>
          </w:p>
        </w:tc>
        <w:tc>
          <w:tcPr>
            <w:tcW w:w="4252" w:type="dxa"/>
            <w:gridSpan w:val="7"/>
            <w:tcBorders>
              <w:top w:val="single" w:sz="4" w:space="0" w:color="auto"/>
              <w:left w:val="nil"/>
              <w:bottom w:val="single" w:sz="4" w:space="0" w:color="auto"/>
              <w:right w:val="single" w:sz="4" w:space="0" w:color="000000"/>
            </w:tcBorders>
            <w:shd w:val="clear" w:color="auto" w:fill="auto"/>
            <w:hideMark/>
          </w:tcPr>
          <w:p w:rsidR="00995032" w:rsidRPr="00995032" w:rsidRDefault="00995032">
            <w:pPr>
              <w:jc w:val="right"/>
              <w:rPr>
                <w:rFonts w:ascii="Arial" w:hAnsi="Arial" w:cs="Arial"/>
                <w:b/>
                <w:bCs/>
                <w:color w:val="000000"/>
                <w:sz w:val="16"/>
                <w:szCs w:val="16"/>
                <w:lang w:val="ru-RU"/>
              </w:rPr>
            </w:pPr>
            <w:r w:rsidRPr="00995032">
              <w:rPr>
                <w:rFonts w:ascii="Arial" w:hAnsi="Arial" w:cs="Arial"/>
                <w:b/>
                <w:bCs/>
                <w:color w:val="000000"/>
                <w:sz w:val="16"/>
                <w:szCs w:val="16"/>
                <w:lang w:val="ru-RU"/>
              </w:rPr>
              <w:t>Итого по Главе 2. "Основные объекты строительства"</w:t>
            </w:r>
          </w:p>
        </w:tc>
        <w:tc>
          <w:tcPr>
            <w:tcW w:w="1701" w:type="dxa"/>
            <w:gridSpan w:val="5"/>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sidRPr="00995032">
              <w:rPr>
                <w:rFonts w:ascii="Arial" w:hAnsi="Arial" w:cs="Arial"/>
                <w:b/>
                <w:bCs/>
                <w:color w:val="000000"/>
                <w:sz w:val="16"/>
                <w:szCs w:val="16"/>
              </w:rPr>
              <w:t>2 272 849,49</w:t>
            </w:r>
          </w:p>
        </w:tc>
        <w:tc>
          <w:tcPr>
            <w:tcW w:w="851" w:type="dxa"/>
            <w:gridSpan w:val="3"/>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1418" w:type="dxa"/>
            <w:gridSpan w:val="2"/>
            <w:tcBorders>
              <w:top w:val="nil"/>
              <w:left w:val="nil"/>
              <w:bottom w:val="single" w:sz="4" w:space="0" w:color="auto"/>
              <w:right w:val="single" w:sz="4" w:space="0" w:color="auto"/>
            </w:tcBorders>
            <w:shd w:val="clear" w:color="auto" w:fill="auto"/>
            <w:noWrap/>
            <w:hideMark/>
          </w:tcPr>
          <w:p w:rsidR="00995032" w:rsidRDefault="00995032">
            <w:pPr>
              <w:jc w:val="right"/>
              <w:rPr>
                <w:rFonts w:ascii="Arial" w:hAnsi="Arial" w:cs="Arial"/>
                <w:b/>
                <w:bCs/>
                <w:color w:val="000000"/>
                <w:sz w:val="16"/>
                <w:szCs w:val="16"/>
              </w:rPr>
            </w:pPr>
            <w:r w:rsidRPr="00995032">
              <w:rPr>
                <w:rFonts w:ascii="Arial" w:hAnsi="Arial" w:cs="Arial"/>
                <w:b/>
                <w:bCs/>
                <w:color w:val="000000"/>
                <w:sz w:val="16"/>
                <w:szCs w:val="16"/>
              </w:rPr>
              <w:t>2 272 849,49</w:t>
            </w:r>
          </w:p>
        </w:tc>
      </w:tr>
      <w:tr w:rsidR="00995032" w:rsidRPr="00995032" w:rsidTr="00697B4D">
        <w:trPr>
          <w:trHeight w:val="300"/>
        </w:trPr>
        <w:tc>
          <w:tcPr>
            <w:tcW w:w="10080" w:type="dxa"/>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995032" w:rsidRPr="00995032" w:rsidRDefault="00995032">
            <w:pPr>
              <w:rPr>
                <w:rFonts w:ascii="Arial" w:hAnsi="Arial" w:cs="Arial"/>
                <w:b/>
                <w:bCs/>
                <w:color w:val="000000"/>
                <w:sz w:val="18"/>
                <w:szCs w:val="18"/>
                <w:lang w:val="ru-RU"/>
              </w:rPr>
            </w:pPr>
            <w:r w:rsidRPr="00995032">
              <w:rPr>
                <w:rFonts w:ascii="Arial" w:hAnsi="Arial" w:cs="Arial"/>
                <w:b/>
                <w:bCs/>
                <w:color w:val="000000"/>
                <w:sz w:val="18"/>
                <w:szCs w:val="18"/>
                <w:lang w:val="ru-RU"/>
              </w:rPr>
              <w:t>Глава 7. Благоустройство и озеленение территории</w:t>
            </w:r>
          </w:p>
        </w:tc>
      </w:tr>
      <w:tr w:rsidR="00697B4D" w:rsidTr="00697B4D">
        <w:trPr>
          <w:trHeight w:val="300"/>
        </w:trPr>
        <w:tc>
          <w:tcPr>
            <w:tcW w:w="441" w:type="dxa"/>
            <w:gridSpan w:val="2"/>
            <w:tcBorders>
              <w:top w:val="nil"/>
              <w:left w:val="single" w:sz="4" w:space="0" w:color="auto"/>
              <w:bottom w:val="single" w:sz="4" w:space="0" w:color="auto"/>
              <w:right w:val="single" w:sz="4" w:space="0" w:color="auto"/>
            </w:tcBorders>
            <w:shd w:val="clear" w:color="auto" w:fill="auto"/>
            <w:noWrap/>
            <w:vAlign w:val="bottom"/>
            <w:hideMark/>
          </w:tcPr>
          <w:p w:rsidR="00995032" w:rsidRPr="00995032" w:rsidRDefault="00995032">
            <w:pPr>
              <w:rPr>
                <w:rFonts w:ascii="Arial" w:hAnsi="Arial" w:cs="Arial"/>
                <w:b/>
                <w:bCs/>
                <w:color w:val="000000"/>
                <w:sz w:val="16"/>
                <w:szCs w:val="16"/>
                <w:lang w:val="ru-RU"/>
              </w:rPr>
            </w:pPr>
            <w:r>
              <w:rPr>
                <w:rFonts w:ascii="Arial" w:hAnsi="Arial" w:cs="Arial"/>
                <w:b/>
                <w:bCs/>
                <w:color w:val="000000"/>
                <w:sz w:val="16"/>
                <w:szCs w:val="16"/>
              </w:rPr>
              <w:t> </w:t>
            </w:r>
          </w:p>
        </w:tc>
        <w:tc>
          <w:tcPr>
            <w:tcW w:w="4252" w:type="dxa"/>
            <w:gridSpan w:val="7"/>
            <w:tcBorders>
              <w:top w:val="single" w:sz="4" w:space="0" w:color="auto"/>
              <w:left w:val="nil"/>
              <w:bottom w:val="single" w:sz="4" w:space="0" w:color="auto"/>
              <w:right w:val="single" w:sz="4" w:space="0" w:color="000000"/>
            </w:tcBorders>
            <w:shd w:val="clear" w:color="auto" w:fill="auto"/>
            <w:hideMark/>
          </w:tcPr>
          <w:p w:rsidR="00995032" w:rsidRDefault="00995032">
            <w:pPr>
              <w:jc w:val="right"/>
              <w:rPr>
                <w:rFonts w:ascii="Arial" w:hAnsi="Arial" w:cs="Arial"/>
                <w:b/>
                <w:bCs/>
                <w:sz w:val="16"/>
                <w:szCs w:val="16"/>
              </w:rPr>
            </w:pPr>
            <w:proofErr w:type="spellStart"/>
            <w:r>
              <w:rPr>
                <w:rFonts w:ascii="Arial" w:hAnsi="Arial" w:cs="Arial"/>
                <w:b/>
                <w:bCs/>
                <w:sz w:val="16"/>
                <w:szCs w:val="16"/>
              </w:rPr>
              <w:t>Итого</w:t>
            </w:r>
            <w:proofErr w:type="spellEnd"/>
            <w:r>
              <w:rPr>
                <w:rFonts w:ascii="Arial" w:hAnsi="Arial" w:cs="Arial"/>
                <w:b/>
                <w:bCs/>
                <w:sz w:val="16"/>
                <w:szCs w:val="16"/>
              </w:rPr>
              <w:t xml:space="preserve"> </w:t>
            </w:r>
            <w:proofErr w:type="spellStart"/>
            <w:r>
              <w:rPr>
                <w:rFonts w:ascii="Arial" w:hAnsi="Arial" w:cs="Arial"/>
                <w:b/>
                <w:bCs/>
                <w:sz w:val="16"/>
                <w:szCs w:val="16"/>
              </w:rPr>
              <w:t>по</w:t>
            </w:r>
            <w:proofErr w:type="spellEnd"/>
            <w:r>
              <w:rPr>
                <w:rFonts w:ascii="Arial" w:hAnsi="Arial" w:cs="Arial"/>
                <w:b/>
                <w:bCs/>
                <w:sz w:val="16"/>
                <w:szCs w:val="16"/>
              </w:rPr>
              <w:t xml:space="preserve"> </w:t>
            </w:r>
            <w:proofErr w:type="spellStart"/>
            <w:r>
              <w:rPr>
                <w:rFonts w:ascii="Arial" w:hAnsi="Arial" w:cs="Arial"/>
                <w:b/>
                <w:bCs/>
                <w:sz w:val="16"/>
                <w:szCs w:val="16"/>
              </w:rPr>
              <w:t>Главам</w:t>
            </w:r>
            <w:proofErr w:type="spellEnd"/>
            <w:r>
              <w:rPr>
                <w:rFonts w:ascii="Arial" w:hAnsi="Arial" w:cs="Arial"/>
                <w:b/>
                <w:bCs/>
                <w:sz w:val="16"/>
                <w:szCs w:val="16"/>
              </w:rPr>
              <w:t xml:space="preserve"> 1-7</w:t>
            </w:r>
          </w:p>
        </w:tc>
        <w:tc>
          <w:tcPr>
            <w:tcW w:w="1701" w:type="dxa"/>
            <w:gridSpan w:val="5"/>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sidRPr="00995032">
              <w:rPr>
                <w:rFonts w:ascii="Arial" w:hAnsi="Arial" w:cs="Arial"/>
                <w:b/>
                <w:bCs/>
                <w:color w:val="000000"/>
                <w:sz w:val="16"/>
                <w:szCs w:val="16"/>
              </w:rPr>
              <w:t>2 272 849,49</w:t>
            </w:r>
          </w:p>
        </w:tc>
        <w:tc>
          <w:tcPr>
            <w:tcW w:w="851" w:type="dxa"/>
            <w:gridSpan w:val="3"/>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1418" w:type="dxa"/>
            <w:gridSpan w:val="2"/>
            <w:tcBorders>
              <w:top w:val="nil"/>
              <w:left w:val="nil"/>
              <w:bottom w:val="single" w:sz="4" w:space="0" w:color="auto"/>
              <w:right w:val="single" w:sz="4" w:space="0" w:color="auto"/>
            </w:tcBorders>
            <w:shd w:val="clear" w:color="auto" w:fill="auto"/>
            <w:noWrap/>
            <w:hideMark/>
          </w:tcPr>
          <w:p w:rsidR="00995032" w:rsidRDefault="00995032">
            <w:pPr>
              <w:jc w:val="right"/>
              <w:rPr>
                <w:rFonts w:ascii="Arial" w:hAnsi="Arial" w:cs="Arial"/>
                <w:b/>
                <w:bCs/>
                <w:color w:val="000000"/>
                <w:sz w:val="16"/>
                <w:szCs w:val="16"/>
              </w:rPr>
            </w:pPr>
            <w:r w:rsidRPr="00995032">
              <w:rPr>
                <w:rFonts w:ascii="Arial" w:hAnsi="Arial" w:cs="Arial"/>
                <w:b/>
                <w:bCs/>
                <w:color w:val="000000"/>
                <w:sz w:val="16"/>
                <w:szCs w:val="16"/>
              </w:rPr>
              <w:t>2 272 849,49</w:t>
            </w:r>
          </w:p>
        </w:tc>
      </w:tr>
      <w:tr w:rsidR="00995032" w:rsidRPr="00995032" w:rsidTr="00697B4D">
        <w:trPr>
          <w:trHeight w:val="300"/>
        </w:trPr>
        <w:tc>
          <w:tcPr>
            <w:tcW w:w="10080" w:type="dxa"/>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995032" w:rsidRPr="00995032" w:rsidRDefault="00995032">
            <w:pPr>
              <w:rPr>
                <w:rFonts w:ascii="Arial" w:hAnsi="Arial" w:cs="Arial"/>
                <w:b/>
                <w:bCs/>
                <w:color w:val="000000"/>
                <w:sz w:val="18"/>
                <w:szCs w:val="18"/>
                <w:lang w:val="ru-RU"/>
              </w:rPr>
            </w:pPr>
            <w:r w:rsidRPr="00995032">
              <w:rPr>
                <w:rFonts w:ascii="Arial" w:hAnsi="Arial" w:cs="Arial"/>
                <w:b/>
                <w:bCs/>
                <w:color w:val="000000"/>
                <w:sz w:val="18"/>
                <w:szCs w:val="18"/>
                <w:lang w:val="ru-RU"/>
              </w:rPr>
              <w:t>Глава 8. Временные здания и сооружения</w:t>
            </w:r>
          </w:p>
        </w:tc>
      </w:tr>
      <w:tr w:rsidR="00697B4D" w:rsidTr="00697B4D">
        <w:trPr>
          <w:trHeight w:val="300"/>
        </w:trPr>
        <w:tc>
          <w:tcPr>
            <w:tcW w:w="441" w:type="dxa"/>
            <w:gridSpan w:val="2"/>
            <w:tcBorders>
              <w:top w:val="nil"/>
              <w:left w:val="single" w:sz="4" w:space="0" w:color="auto"/>
              <w:bottom w:val="single" w:sz="4" w:space="0" w:color="auto"/>
              <w:right w:val="single" w:sz="4" w:space="0" w:color="auto"/>
            </w:tcBorders>
            <w:shd w:val="clear" w:color="auto" w:fill="auto"/>
            <w:noWrap/>
            <w:vAlign w:val="bottom"/>
            <w:hideMark/>
          </w:tcPr>
          <w:p w:rsidR="00995032" w:rsidRPr="00995032" w:rsidRDefault="00995032">
            <w:pPr>
              <w:rPr>
                <w:rFonts w:ascii="Arial" w:hAnsi="Arial" w:cs="Arial"/>
                <w:b/>
                <w:bCs/>
                <w:color w:val="000000"/>
                <w:sz w:val="16"/>
                <w:szCs w:val="16"/>
                <w:lang w:val="ru-RU"/>
              </w:rPr>
            </w:pPr>
            <w:r>
              <w:rPr>
                <w:rFonts w:ascii="Arial" w:hAnsi="Arial" w:cs="Arial"/>
                <w:b/>
                <w:bCs/>
                <w:color w:val="000000"/>
                <w:sz w:val="16"/>
                <w:szCs w:val="16"/>
              </w:rPr>
              <w:t> </w:t>
            </w:r>
          </w:p>
        </w:tc>
        <w:tc>
          <w:tcPr>
            <w:tcW w:w="4252" w:type="dxa"/>
            <w:gridSpan w:val="7"/>
            <w:tcBorders>
              <w:top w:val="single" w:sz="4" w:space="0" w:color="auto"/>
              <w:left w:val="nil"/>
              <w:bottom w:val="single" w:sz="4" w:space="0" w:color="auto"/>
              <w:right w:val="single" w:sz="4" w:space="0" w:color="000000"/>
            </w:tcBorders>
            <w:shd w:val="clear" w:color="auto" w:fill="auto"/>
            <w:hideMark/>
          </w:tcPr>
          <w:p w:rsidR="00995032" w:rsidRDefault="00995032">
            <w:pPr>
              <w:jc w:val="right"/>
              <w:rPr>
                <w:rFonts w:ascii="Arial" w:hAnsi="Arial" w:cs="Arial"/>
                <w:b/>
                <w:bCs/>
                <w:sz w:val="16"/>
                <w:szCs w:val="16"/>
              </w:rPr>
            </w:pPr>
            <w:proofErr w:type="spellStart"/>
            <w:r>
              <w:rPr>
                <w:rFonts w:ascii="Arial" w:hAnsi="Arial" w:cs="Arial"/>
                <w:b/>
                <w:bCs/>
                <w:sz w:val="16"/>
                <w:szCs w:val="16"/>
              </w:rPr>
              <w:t>Итого</w:t>
            </w:r>
            <w:proofErr w:type="spellEnd"/>
            <w:r>
              <w:rPr>
                <w:rFonts w:ascii="Arial" w:hAnsi="Arial" w:cs="Arial"/>
                <w:b/>
                <w:bCs/>
                <w:sz w:val="16"/>
                <w:szCs w:val="16"/>
              </w:rPr>
              <w:t xml:space="preserve"> </w:t>
            </w:r>
            <w:proofErr w:type="spellStart"/>
            <w:r>
              <w:rPr>
                <w:rFonts w:ascii="Arial" w:hAnsi="Arial" w:cs="Arial"/>
                <w:b/>
                <w:bCs/>
                <w:sz w:val="16"/>
                <w:szCs w:val="16"/>
              </w:rPr>
              <w:t>по</w:t>
            </w:r>
            <w:proofErr w:type="spellEnd"/>
            <w:r>
              <w:rPr>
                <w:rFonts w:ascii="Arial" w:hAnsi="Arial" w:cs="Arial"/>
                <w:b/>
                <w:bCs/>
                <w:sz w:val="16"/>
                <w:szCs w:val="16"/>
              </w:rPr>
              <w:t xml:space="preserve"> </w:t>
            </w:r>
            <w:proofErr w:type="spellStart"/>
            <w:r>
              <w:rPr>
                <w:rFonts w:ascii="Arial" w:hAnsi="Arial" w:cs="Arial"/>
                <w:b/>
                <w:bCs/>
                <w:sz w:val="16"/>
                <w:szCs w:val="16"/>
              </w:rPr>
              <w:t>Главам</w:t>
            </w:r>
            <w:proofErr w:type="spellEnd"/>
            <w:r>
              <w:rPr>
                <w:rFonts w:ascii="Arial" w:hAnsi="Arial" w:cs="Arial"/>
                <w:b/>
                <w:bCs/>
                <w:sz w:val="16"/>
                <w:szCs w:val="16"/>
              </w:rPr>
              <w:t xml:space="preserve"> 1-8</w:t>
            </w:r>
          </w:p>
        </w:tc>
        <w:tc>
          <w:tcPr>
            <w:tcW w:w="1701" w:type="dxa"/>
            <w:gridSpan w:val="5"/>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sidRPr="00995032">
              <w:rPr>
                <w:rFonts w:ascii="Arial" w:hAnsi="Arial" w:cs="Arial"/>
                <w:b/>
                <w:bCs/>
                <w:color w:val="000000"/>
                <w:sz w:val="16"/>
                <w:szCs w:val="16"/>
              </w:rPr>
              <w:t>2 272 849,49</w:t>
            </w:r>
          </w:p>
        </w:tc>
        <w:tc>
          <w:tcPr>
            <w:tcW w:w="851" w:type="dxa"/>
            <w:gridSpan w:val="3"/>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1418" w:type="dxa"/>
            <w:gridSpan w:val="2"/>
            <w:tcBorders>
              <w:top w:val="nil"/>
              <w:left w:val="nil"/>
              <w:bottom w:val="single" w:sz="4" w:space="0" w:color="auto"/>
              <w:right w:val="single" w:sz="4" w:space="0" w:color="auto"/>
            </w:tcBorders>
            <w:shd w:val="clear" w:color="auto" w:fill="auto"/>
            <w:noWrap/>
            <w:hideMark/>
          </w:tcPr>
          <w:p w:rsidR="00995032" w:rsidRDefault="00995032">
            <w:pPr>
              <w:jc w:val="right"/>
              <w:rPr>
                <w:rFonts w:ascii="Arial" w:hAnsi="Arial" w:cs="Arial"/>
                <w:b/>
                <w:bCs/>
                <w:color w:val="000000"/>
                <w:sz w:val="16"/>
                <w:szCs w:val="16"/>
              </w:rPr>
            </w:pPr>
            <w:r w:rsidRPr="00995032">
              <w:rPr>
                <w:rFonts w:ascii="Arial" w:hAnsi="Arial" w:cs="Arial"/>
                <w:b/>
                <w:bCs/>
                <w:color w:val="000000"/>
                <w:sz w:val="16"/>
                <w:szCs w:val="16"/>
              </w:rPr>
              <w:t>2 272 849,49</w:t>
            </w:r>
          </w:p>
        </w:tc>
      </w:tr>
      <w:tr w:rsidR="00995032" w:rsidRPr="00995032" w:rsidTr="00697B4D">
        <w:trPr>
          <w:trHeight w:val="300"/>
        </w:trPr>
        <w:tc>
          <w:tcPr>
            <w:tcW w:w="10080" w:type="dxa"/>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995032" w:rsidRPr="00995032" w:rsidRDefault="00995032">
            <w:pPr>
              <w:rPr>
                <w:rFonts w:ascii="Arial" w:hAnsi="Arial" w:cs="Arial"/>
                <w:b/>
                <w:bCs/>
                <w:color w:val="000000"/>
                <w:sz w:val="18"/>
                <w:szCs w:val="18"/>
                <w:lang w:val="ru-RU"/>
              </w:rPr>
            </w:pPr>
            <w:r w:rsidRPr="00995032">
              <w:rPr>
                <w:rFonts w:ascii="Arial" w:hAnsi="Arial" w:cs="Arial"/>
                <w:b/>
                <w:bCs/>
                <w:color w:val="000000"/>
                <w:sz w:val="18"/>
                <w:szCs w:val="18"/>
                <w:lang w:val="ru-RU"/>
              </w:rPr>
              <w:t>Глава 9. Прочие работы и затраты</w:t>
            </w:r>
          </w:p>
        </w:tc>
      </w:tr>
      <w:tr w:rsidR="00697B4D" w:rsidTr="00697B4D">
        <w:trPr>
          <w:trHeight w:val="300"/>
        </w:trPr>
        <w:tc>
          <w:tcPr>
            <w:tcW w:w="441" w:type="dxa"/>
            <w:gridSpan w:val="2"/>
            <w:tcBorders>
              <w:top w:val="nil"/>
              <w:left w:val="single" w:sz="4" w:space="0" w:color="auto"/>
              <w:bottom w:val="single" w:sz="4" w:space="0" w:color="auto"/>
              <w:right w:val="single" w:sz="4" w:space="0" w:color="auto"/>
            </w:tcBorders>
            <w:shd w:val="clear" w:color="auto" w:fill="auto"/>
            <w:noWrap/>
            <w:vAlign w:val="bottom"/>
            <w:hideMark/>
          </w:tcPr>
          <w:p w:rsidR="00995032" w:rsidRPr="00995032" w:rsidRDefault="00995032">
            <w:pPr>
              <w:rPr>
                <w:rFonts w:ascii="Arial" w:hAnsi="Arial" w:cs="Arial"/>
                <w:b/>
                <w:bCs/>
                <w:color w:val="000000"/>
                <w:sz w:val="16"/>
                <w:szCs w:val="16"/>
                <w:lang w:val="ru-RU"/>
              </w:rPr>
            </w:pPr>
            <w:r>
              <w:rPr>
                <w:rFonts w:ascii="Arial" w:hAnsi="Arial" w:cs="Arial"/>
                <w:b/>
                <w:bCs/>
                <w:color w:val="000000"/>
                <w:sz w:val="16"/>
                <w:szCs w:val="16"/>
              </w:rPr>
              <w:t> </w:t>
            </w:r>
          </w:p>
        </w:tc>
        <w:tc>
          <w:tcPr>
            <w:tcW w:w="4252" w:type="dxa"/>
            <w:gridSpan w:val="7"/>
            <w:tcBorders>
              <w:top w:val="single" w:sz="4" w:space="0" w:color="auto"/>
              <w:left w:val="nil"/>
              <w:bottom w:val="single" w:sz="4" w:space="0" w:color="auto"/>
              <w:right w:val="single" w:sz="4" w:space="0" w:color="000000"/>
            </w:tcBorders>
            <w:shd w:val="clear" w:color="auto" w:fill="auto"/>
            <w:hideMark/>
          </w:tcPr>
          <w:p w:rsidR="00995032" w:rsidRDefault="00995032">
            <w:pPr>
              <w:jc w:val="right"/>
              <w:rPr>
                <w:rFonts w:ascii="Arial" w:hAnsi="Arial" w:cs="Arial"/>
                <w:b/>
                <w:bCs/>
                <w:sz w:val="16"/>
                <w:szCs w:val="16"/>
              </w:rPr>
            </w:pPr>
            <w:proofErr w:type="spellStart"/>
            <w:r>
              <w:rPr>
                <w:rFonts w:ascii="Arial" w:hAnsi="Arial" w:cs="Arial"/>
                <w:b/>
                <w:bCs/>
                <w:sz w:val="16"/>
                <w:szCs w:val="16"/>
              </w:rPr>
              <w:t>Итого</w:t>
            </w:r>
            <w:proofErr w:type="spellEnd"/>
            <w:r>
              <w:rPr>
                <w:rFonts w:ascii="Arial" w:hAnsi="Arial" w:cs="Arial"/>
                <w:b/>
                <w:bCs/>
                <w:sz w:val="16"/>
                <w:szCs w:val="16"/>
              </w:rPr>
              <w:t xml:space="preserve"> </w:t>
            </w:r>
            <w:proofErr w:type="spellStart"/>
            <w:r>
              <w:rPr>
                <w:rFonts w:ascii="Arial" w:hAnsi="Arial" w:cs="Arial"/>
                <w:b/>
                <w:bCs/>
                <w:sz w:val="16"/>
                <w:szCs w:val="16"/>
              </w:rPr>
              <w:t>по</w:t>
            </w:r>
            <w:proofErr w:type="spellEnd"/>
            <w:r>
              <w:rPr>
                <w:rFonts w:ascii="Arial" w:hAnsi="Arial" w:cs="Arial"/>
                <w:b/>
                <w:bCs/>
                <w:sz w:val="16"/>
                <w:szCs w:val="16"/>
              </w:rPr>
              <w:t xml:space="preserve"> </w:t>
            </w:r>
            <w:proofErr w:type="spellStart"/>
            <w:r>
              <w:rPr>
                <w:rFonts w:ascii="Arial" w:hAnsi="Arial" w:cs="Arial"/>
                <w:b/>
                <w:bCs/>
                <w:sz w:val="16"/>
                <w:szCs w:val="16"/>
              </w:rPr>
              <w:t>Главам</w:t>
            </w:r>
            <w:proofErr w:type="spellEnd"/>
            <w:r>
              <w:rPr>
                <w:rFonts w:ascii="Arial" w:hAnsi="Arial" w:cs="Arial"/>
                <w:b/>
                <w:bCs/>
                <w:sz w:val="16"/>
                <w:szCs w:val="16"/>
              </w:rPr>
              <w:t xml:space="preserve"> 1-9</w:t>
            </w:r>
          </w:p>
        </w:tc>
        <w:tc>
          <w:tcPr>
            <w:tcW w:w="1701" w:type="dxa"/>
            <w:gridSpan w:val="5"/>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sidRPr="00995032">
              <w:rPr>
                <w:rFonts w:ascii="Arial" w:hAnsi="Arial" w:cs="Arial"/>
                <w:b/>
                <w:bCs/>
                <w:color w:val="000000"/>
                <w:sz w:val="16"/>
                <w:szCs w:val="16"/>
              </w:rPr>
              <w:t>2 272 849,49</w:t>
            </w:r>
          </w:p>
        </w:tc>
        <w:tc>
          <w:tcPr>
            <w:tcW w:w="851" w:type="dxa"/>
            <w:gridSpan w:val="3"/>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1418" w:type="dxa"/>
            <w:gridSpan w:val="2"/>
            <w:tcBorders>
              <w:top w:val="nil"/>
              <w:left w:val="nil"/>
              <w:bottom w:val="single" w:sz="4" w:space="0" w:color="auto"/>
              <w:right w:val="single" w:sz="4" w:space="0" w:color="auto"/>
            </w:tcBorders>
            <w:shd w:val="clear" w:color="auto" w:fill="auto"/>
            <w:noWrap/>
            <w:hideMark/>
          </w:tcPr>
          <w:p w:rsidR="00995032" w:rsidRDefault="00995032">
            <w:pPr>
              <w:jc w:val="right"/>
              <w:rPr>
                <w:rFonts w:ascii="Arial" w:hAnsi="Arial" w:cs="Arial"/>
                <w:b/>
                <w:bCs/>
                <w:color w:val="000000"/>
                <w:sz w:val="16"/>
                <w:szCs w:val="16"/>
              </w:rPr>
            </w:pPr>
            <w:r w:rsidRPr="00995032">
              <w:rPr>
                <w:rFonts w:ascii="Arial" w:hAnsi="Arial" w:cs="Arial"/>
                <w:b/>
                <w:bCs/>
                <w:color w:val="000000"/>
                <w:sz w:val="16"/>
                <w:szCs w:val="16"/>
              </w:rPr>
              <w:t>2 272 849,49</w:t>
            </w:r>
          </w:p>
        </w:tc>
      </w:tr>
      <w:tr w:rsidR="00995032" w:rsidRPr="00995032" w:rsidTr="00697B4D">
        <w:trPr>
          <w:trHeight w:val="975"/>
        </w:trPr>
        <w:tc>
          <w:tcPr>
            <w:tcW w:w="10080" w:type="dxa"/>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995032" w:rsidRPr="00995032" w:rsidRDefault="00995032">
            <w:pPr>
              <w:rPr>
                <w:rFonts w:ascii="Arial" w:hAnsi="Arial" w:cs="Arial"/>
                <w:b/>
                <w:bCs/>
                <w:color w:val="000000"/>
                <w:sz w:val="18"/>
                <w:szCs w:val="18"/>
                <w:lang w:val="ru-RU"/>
              </w:rPr>
            </w:pPr>
            <w:r w:rsidRPr="00995032">
              <w:rPr>
                <w:rFonts w:ascii="Arial" w:hAnsi="Arial" w:cs="Arial"/>
                <w:b/>
                <w:bCs/>
                <w:color w:val="000000"/>
                <w:sz w:val="18"/>
                <w:szCs w:val="18"/>
                <w:lang w:val="ru-RU"/>
              </w:rPr>
              <w:t xml:space="preserve">Глава 12. </w:t>
            </w:r>
            <w:proofErr w:type="gramStart"/>
            <w:r w:rsidRPr="00995032">
              <w:rPr>
                <w:rFonts w:ascii="Arial" w:hAnsi="Arial" w:cs="Arial"/>
                <w:b/>
                <w:bCs/>
                <w:color w:val="000000"/>
                <w:sz w:val="18"/>
                <w:szCs w:val="18"/>
                <w:lang w:val="ru-RU"/>
              </w:rPr>
              <w:t>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roofErr w:type="gramEnd"/>
          </w:p>
        </w:tc>
      </w:tr>
      <w:tr w:rsidR="00697B4D" w:rsidTr="00697B4D">
        <w:trPr>
          <w:trHeight w:val="300"/>
        </w:trPr>
        <w:tc>
          <w:tcPr>
            <w:tcW w:w="441" w:type="dxa"/>
            <w:gridSpan w:val="2"/>
            <w:tcBorders>
              <w:top w:val="nil"/>
              <w:left w:val="single" w:sz="4" w:space="0" w:color="auto"/>
              <w:bottom w:val="single" w:sz="4" w:space="0" w:color="auto"/>
              <w:right w:val="single" w:sz="4" w:space="0" w:color="auto"/>
            </w:tcBorders>
            <w:shd w:val="clear" w:color="auto" w:fill="auto"/>
            <w:noWrap/>
            <w:vAlign w:val="bottom"/>
            <w:hideMark/>
          </w:tcPr>
          <w:p w:rsidR="00995032" w:rsidRPr="00995032" w:rsidRDefault="00995032">
            <w:pPr>
              <w:rPr>
                <w:rFonts w:ascii="Arial" w:hAnsi="Arial" w:cs="Arial"/>
                <w:b/>
                <w:bCs/>
                <w:color w:val="000000"/>
                <w:sz w:val="16"/>
                <w:szCs w:val="16"/>
                <w:lang w:val="ru-RU"/>
              </w:rPr>
            </w:pPr>
            <w:r>
              <w:rPr>
                <w:rFonts w:ascii="Arial" w:hAnsi="Arial" w:cs="Arial"/>
                <w:b/>
                <w:bCs/>
                <w:color w:val="000000"/>
                <w:sz w:val="16"/>
                <w:szCs w:val="16"/>
              </w:rPr>
              <w:t> </w:t>
            </w:r>
          </w:p>
        </w:tc>
        <w:tc>
          <w:tcPr>
            <w:tcW w:w="4252" w:type="dxa"/>
            <w:gridSpan w:val="7"/>
            <w:tcBorders>
              <w:top w:val="single" w:sz="4" w:space="0" w:color="auto"/>
              <w:left w:val="nil"/>
              <w:bottom w:val="single" w:sz="4" w:space="0" w:color="auto"/>
              <w:right w:val="single" w:sz="4" w:space="0" w:color="000000"/>
            </w:tcBorders>
            <w:shd w:val="clear" w:color="auto" w:fill="auto"/>
            <w:hideMark/>
          </w:tcPr>
          <w:p w:rsidR="00995032" w:rsidRDefault="00995032">
            <w:pPr>
              <w:jc w:val="right"/>
              <w:rPr>
                <w:rFonts w:ascii="Arial" w:hAnsi="Arial" w:cs="Arial"/>
                <w:b/>
                <w:bCs/>
                <w:sz w:val="16"/>
                <w:szCs w:val="16"/>
              </w:rPr>
            </w:pPr>
            <w:proofErr w:type="spellStart"/>
            <w:r>
              <w:rPr>
                <w:rFonts w:ascii="Arial" w:hAnsi="Arial" w:cs="Arial"/>
                <w:b/>
                <w:bCs/>
                <w:sz w:val="16"/>
                <w:szCs w:val="16"/>
              </w:rPr>
              <w:t>Итого</w:t>
            </w:r>
            <w:proofErr w:type="spellEnd"/>
            <w:r>
              <w:rPr>
                <w:rFonts w:ascii="Arial" w:hAnsi="Arial" w:cs="Arial"/>
                <w:b/>
                <w:bCs/>
                <w:sz w:val="16"/>
                <w:szCs w:val="16"/>
              </w:rPr>
              <w:t xml:space="preserve"> </w:t>
            </w:r>
            <w:proofErr w:type="spellStart"/>
            <w:r>
              <w:rPr>
                <w:rFonts w:ascii="Arial" w:hAnsi="Arial" w:cs="Arial"/>
                <w:b/>
                <w:bCs/>
                <w:sz w:val="16"/>
                <w:szCs w:val="16"/>
              </w:rPr>
              <w:t>по</w:t>
            </w:r>
            <w:proofErr w:type="spellEnd"/>
            <w:r>
              <w:rPr>
                <w:rFonts w:ascii="Arial" w:hAnsi="Arial" w:cs="Arial"/>
                <w:b/>
                <w:bCs/>
                <w:sz w:val="16"/>
                <w:szCs w:val="16"/>
              </w:rPr>
              <w:t xml:space="preserve"> </w:t>
            </w:r>
            <w:proofErr w:type="spellStart"/>
            <w:r>
              <w:rPr>
                <w:rFonts w:ascii="Arial" w:hAnsi="Arial" w:cs="Arial"/>
                <w:b/>
                <w:bCs/>
                <w:sz w:val="16"/>
                <w:szCs w:val="16"/>
              </w:rPr>
              <w:t>Главам</w:t>
            </w:r>
            <w:proofErr w:type="spellEnd"/>
            <w:r>
              <w:rPr>
                <w:rFonts w:ascii="Arial" w:hAnsi="Arial" w:cs="Arial"/>
                <w:b/>
                <w:bCs/>
                <w:sz w:val="16"/>
                <w:szCs w:val="16"/>
              </w:rPr>
              <w:t xml:space="preserve"> 1-12</w:t>
            </w:r>
          </w:p>
        </w:tc>
        <w:tc>
          <w:tcPr>
            <w:tcW w:w="1701" w:type="dxa"/>
            <w:gridSpan w:val="5"/>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sidRPr="00995032">
              <w:rPr>
                <w:rFonts w:ascii="Arial" w:hAnsi="Arial" w:cs="Arial"/>
                <w:b/>
                <w:bCs/>
                <w:color w:val="000000"/>
                <w:sz w:val="16"/>
                <w:szCs w:val="16"/>
              </w:rPr>
              <w:t>2 272 849,49</w:t>
            </w:r>
          </w:p>
        </w:tc>
        <w:tc>
          <w:tcPr>
            <w:tcW w:w="851" w:type="dxa"/>
            <w:gridSpan w:val="3"/>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709" w:type="dxa"/>
            <w:tcBorders>
              <w:top w:val="nil"/>
              <w:left w:val="nil"/>
              <w:bottom w:val="single" w:sz="4" w:space="0" w:color="auto"/>
              <w:right w:val="single" w:sz="4" w:space="0" w:color="auto"/>
            </w:tcBorders>
            <w:shd w:val="clear" w:color="auto" w:fill="auto"/>
            <w:noWrap/>
          </w:tcPr>
          <w:p w:rsidR="00995032" w:rsidRDefault="00995032">
            <w:pPr>
              <w:jc w:val="right"/>
              <w:rPr>
                <w:rFonts w:ascii="Arial" w:hAnsi="Arial" w:cs="Arial"/>
                <w:b/>
                <w:bCs/>
                <w:color w:val="000000"/>
                <w:sz w:val="16"/>
                <w:szCs w:val="16"/>
              </w:rPr>
            </w:pPr>
          </w:p>
        </w:tc>
        <w:tc>
          <w:tcPr>
            <w:tcW w:w="1418" w:type="dxa"/>
            <w:gridSpan w:val="2"/>
            <w:tcBorders>
              <w:top w:val="nil"/>
              <w:left w:val="nil"/>
              <w:bottom w:val="single" w:sz="4" w:space="0" w:color="auto"/>
              <w:right w:val="single" w:sz="4" w:space="0" w:color="auto"/>
            </w:tcBorders>
            <w:shd w:val="clear" w:color="auto" w:fill="auto"/>
            <w:noWrap/>
          </w:tcPr>
          <w:p w:rsidR="00995032" w:rsidRPr="00995032" w:rsidRDefault="00995032">
            <w:pPr>
              <w:jc w:val="right"/>
              <w:rPr>
                <w:rFonts w:ascii="Arial" w:hAnsi="Arial" w:cs="Arial"/>
                <w:b/>
                <w:bCs/>
                <w:color w:val="000000"/>
                <w:sz w:val="16"/>
                <w:szCs w:val="16"/>
                <w:lang w:val="ru-RU"/>
              </w:rPr>
            </w:pPr>
            <w:r w:rsidRPr="00995032">
              <w:rPr>
                <w:rFonts w:ascii="Arial" w:hAnsi="Arial" w:cs="Arial"/>
                <w:b/>
                <w:bCs/>
                <w:color w:val="000000"/>
                <w:sz w:val="16"/>
                <w:szCs w:val="16"/>
                <w:lang w:val="ru-RU"/>
              </w:rPr>
              <w:t>2 272 849,49</w:t>
            </w:r>
          </w:p>
        </w:tc>
      </w:tr>
      <w:tr w:rsidR="00995032" w:rsidTr="00697B4D">
        <w:trPr>
          <w:trHeight w:val="300"/>
        </w:trPr>
        <w:tc>
          <w:tcPr>
            <w:tcW w:w="10080" w:type="dxa"/>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995032" w:rsidRDefault="00995032">
            <w:pPr>
              <w:rPr>
                <w:rFonts w:ascii="Arial" w:hAnsi="Arial" w:cs="Arial"/>
                <w:b/>
                <w:bCs/>
                <w:color w:val="000000"/>
                <w:sz w:val="18"/>
                <w:szCs w:val="18"/>
              </w:rPr>
            </w:pPr>
            <w:proofErr w:type="spellStart"/>
            <w:r>
              <w:rPr>
                <w:rFonts w:ascii="Arial" w:hAnsi="Arial" w:cs="Arial"/>
                <w:b/>
                <w:bCs/>
                <w:color w:val="000000"/>
                <w:sz w:val="18"/>
                <w:szCs w:val="18"/>
              </w:rPr>
              <w:t>Налоги</w:t>
            </w:r>
            <w:proofErr w:type="spellEnd"/>
            <w:r>
              <w:rPr>
                <w:rFonts w:ascii="Arial" w:hAnsi="Arial" w:cs="Arial"/>
                <w:b/>
                <w:bCs/>
                <w:color w:val="000000"/>
                <w:sz w:val="18"/>
                <w:szCs w:val="18"/>
              </w:rPr>
              <w:t xml:space="preserve"> и </w:t>
            </w:r>
            <w:proofErr w:type="spellStart"/>
            <w:r>
              <w:rPr>
                <w:rFonts w:ascii="Arial" w:hAnsi="Arial" w:cs="Arial"/>
                <w:b/>
                <w:bCs/>
                <w:color w:val="000000"/>
                <w:sz w:val="18"/>
                <w:szCs w:val="18"/>
              </w:rPr>
              <w:t>обязательные</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платежи</w:t>
            </w:r>
            <w:proofErr w:type="spellEnd"/>
          </w:p>
        </w:tc>
      </w:tr>
      <w:tr w:rsidR="00697B4D" w:rsidTr="00697B4D">
        <w:trPr>
          <w:trHeight w:val="450"/>
        </w:trPr>
        <w:tc>
          <w:tcPr>
            <w:tcW w:w="441" w:type="dxa"/>
            <w:gridSpan w:val="2"/>
            <w:tcBorders>
              <w:top w:val="nil"/>
              <w:left w:val="single" w:sz="4" w:space="0" w:color="auto"/>
              <w:bottom w:val="single" w:sz="4" w:space="0" w:color="auto"/>
              <w:right w:val="single" w:sz="4" w:space="0" w:color="auto"/>
            </w:tcBorders>
            <w:shd w:val="clear" w:color="auto" w:fill="auto"/>
            <w:hideMark/>
          </w:tcPr>
          <w:p w:rsidR="00995032" w:rsidRDefault="00995032">
            <w:pPr>
              <w:jc w:val="center"/>
              <w:rPr>
                <w:rFonts w:ascii="Arial" w:hAnsi="Arial" w:cs="Arial"/>
                <w:color w:val="000000"/>
                <w:sz w:val="16"/>
                <w:szCs w:val="16"/>
              </w:rPr>
            </w:pPr>
            <w:r>
              <w:rPr>
                <w:rFonts w:ascii="Arial" w:hAnsi="Arial" w:cs="Arial"/>
                <w:color w:val="000000"/>
                <w:sz w:val="16"/>
                <w:szCs w:val="16"/>
              </w:rPr>
              <w:t>3</w:t>
            </w:r>
          </w:p>
        </w:tc>
        <w:tc>
          <w:tcPr>
            <w:tcW w:w="1238" w:type="dxa"/>
            <w:gridSpan w:val="3"/>
            <w:tcBorders>
              <w:top w:val="nil"/>
              <w:left w:val="nil"/>
              <w:bottom w:val="single" w:sz="4" w:space="0" w:color="auto"/>
              <w:right w:val="single" w:sz="4" w:space="0" w:color="auto"/>
            </w:tcBorders>
            <w:shd w:val="clear" w:color="auto" w:fill="auto"/>
            <w:hideMark/>
          </w:tcPr>
          <w:p w:rsidR="00995032" w:rsidRDefault="00995032">
            <w:pPr>
              <w:rPr>
                <w:rFonts w:ascii="Arial" w:hAnsi="Arial" w:cs="Arial"/>
                <w:color w:val="000000"/>
                <w:sz w:val="16"/>
                <w:szCs w:val="16"/>
              </w:rPr>
            </w:pPr>
            <w:r>
              <w:rPr>
                <w:rFonts w:ascii="Arial" w:hAnsi="Arial" w:cs="Arial"/>
                <w:color w:val="000000"/>
                <w:sz w:val="16"/>
                <w:szCs w:val="16"/>
              </w:rPr>
              <w:t xml:space="preserve">ФЗ </w:t>
            </w:r>
            <w:proofErr w:type="spellStart"/>
            <w:r>
              <w:rPr>
                <w:rFonts w:ascii="Arial" w:hAnsi="Arial" w:cs="Arial"/>
                <w:color w:val="000000"/>
                <w:sz w:val="16"/>
                <w:szCs w:val="16"/>
              </w:rPr>
              <w:t>от</w:t>
            </w:r>
            <w:proofErr w:type="spellEnd"/>
            <w:r>
              <w:rPr>
                <w:rFonts w:ascii="Arial" w:hAnsi="Arial" w:cs="Arial"/>
                <w:color w:val="000000"/>
                <w:sz w:val="16"/>
                <w:szCs w:val="16"/>
              </w:rPr>
              <w:t xml:space="preserve"> 03.08.2018г. №303-ФЗ</w:t>
            </w:r>
          </w:p>
        </w:tc>
        <w:tc>
          <w:tcPr>
            <w:tcW w:w="3014" w:type="dxa"/>
            <w:gridSpan w:val="4"/>
            <w:tcBorders>
              <w:top w:val="nil"/>
              <w:left w:val="nil"/>
              <w:bottom w:val="single" w:sz="4" w:space="0" w:color="auto"/>
              <w:right w:val="single" w:sz="4" w:space="0" w:color="auto"/>
            </w:tcBorders>
            <w:shd w:val="clear" w:color="auto" w:fill="auto"/>
            <w:hideMark/>
          </w:tcPr>
          <w:p w:rsidR="00995032" w:rsidRDefault="00995032">
            <w:pPr>
              <w:rPr>
                <w:rFonts w:ascii="Arial" w:hAnsi="Arial" w:cs="Arial"/>
                <w:color w:val="000000"/>
                <w:sz w:val="16"/>
                <w:szCs w:val="16"/>
              </w:rPr>
            </w:pPr>
            <w:r>
              <w:rPr>
                <w:rFonts w:ascii="Arial" w:hAnsi="Arial" w:cs="Arial"/>
                <w:color w:val="000000"/>
                <w:sz w:val="16"/>
                <w:szCs w:val="16"/>
              </w:rPr>
              <w:t>НДС - 20%</w:t>
            </w:r>
          </w:p>
        </w:tc>
        <w:tc>
          <w:tcPr>
            <w:tcW w:w="1701" w:type="dxa"/>
            <w:gridSpan w:val="5"/>
            <w:tcBorders>
              <w:top w:val="nil"/>
              <w:left w:val="nil"/>
              <w:bottom w:val="single" w:sz="4" w:space="0" w:color="auto"/>
              <w:right w:val="single" w:sz="4" w:space="0" w:color="auto"/>
            </w:tcBorders>
            <w:shd w:val="clear" w:color="auto" w:fill="auto"/>
            <w:hideMark/>
          </w:tcPr>
          <w:p w:rsidR="00995032" w:rsidRPr="00995032" w:rsidRDefault="00995032" w:rsidP="00995032">
            <w:pPr>
              <w:jc w:val="right"/>
              <w:rPr>
                <w:rFonts w:ascii="Arial" w:hAnsi="Arial" w:cs="Arial"/>
                <w:color w:val="000000"/>
                <w:sz w:val="16"/>
                <w:szCs w:val="16"/>
                <w:lang w:val="ru-RU"/>
              </w:rPr>
            </w:pPr>
            <w:r>
              <w:rPr>
                <w:rFonts w:ascii="Arial" w:hAnsi="Arial" w:cs="Arial"/>
                <w:color w:val="000000"/>
                <w:sz w:val="16"/>
                <w:szCs w:val="16"/>
              </w:rPr>
              <w:t>454</w:t>
            </w:r>
            <w:r>
              <w:rPr>
                <w:rFonts w:ascii="Arial" w:hAnsi="Arial" w:cs="Arial"/>
                <w:color w:val="000000"/>
                <w:sz w:val="16"/>
                <w:szCs w:val="16"/>
                <w:lang w:val="ru-RU"/>
              </w:rPr>
              <w:t>569,90</w:t>
            </w:r>
          </w:p>
        </w:tc>
        <w:tc>
          <w:tcPr>
            <w:tcW w:w="851" w:type="dxa"/>
            <w:gridSpan w:val="3"/>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color w:val="000000"/>
                <w:sz w:val="16"/>
                <w:szCs w:val="16"/>
              </w:rPr>
            </w:pPr>
            <w:r>
              <w:rPr>
                <w:rFonts w:ascii="Arial" w:hAnsi="Arial" w:cs="Arial"/>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color w:val="000000"/>
                <w:sz w:val="16"/>
                <w:szCs w:val="16"/>
              </w:rPr>
            </w:pPr>
          </w:p>
        </w:tc>
        <w:tc>
          <w:tcPr>
            <w:tcW w:w="1418" w:type="dxa"/>
            <w:gridSpan w:val="2"/>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color w:val="000000"/>
                <w:sz w:val="16"/>
                <w:szCs w:val="16"/>
              </w:rPr>
            </w:pPr>
            <w:r w:rsidRPr="00995032">
              <w:rPr>
                <w:rFonts w:ascii="Arial" w:hAnsi="Arial" w:cs="Arial"/>
                <w:color w:val="000000"/>
                <w:sz w:val="16"/>
                <w:szCs w:val="16"/>
              </w:rPr>
              <w:t>454569,90</w:t>
            </w:r>
          </w:p>
        </w:tc>
      </w:tr>
      <w:tr w:rsidR="00697B4D" w:rsidTr="00697B4D">
        <w:trPr>
          <w:trHeight w:val="300"/>
        </w:trPr>
        <w:tc>
          <w:tcPr>
            <w:tcW w:w="441" w:type="dxa"/>
            <w:gridSpan w:val="2"/>
            <w:tcBorders>
              <w:top w:val="nil"/>
              <w:left w:val="single" w:sz="4" w:space="0" w:color="auto"/>
              <w:bottom w:val="single" w:sz="4" w:space="0" w:color="auto"/>
              <w:right w:val="single" w:sz="4" w:space="0" w:color="auto"/>
            </w:tcBorders>
            <w:shd w:val="clear" w:color="auto" w:fill="auto"/>
            <w:hideMark/>
          </w:tcPr>
          <w:p w:rsidR="00995032" w:rsidRDefault="00995032">
            <w:pPr>
              <w:jc w:val="center"/>
              <w:rPr>
                <w:rFonts w:ascii="Arial" w:hAnsi="Arial" w:cs="Arial"/>
                <w:color w:val="000000"/>
                <w:sz w:val="16"/>
                <w:szCs w:val="16"/>
              </w:rPr>
            </w:pPr>
            <w:r>
              <w:rPr>
                <w:rFonts w:ascii="Arial" w:hAnsi="Arial" w:cs="Arial"/>
                <w:color w:val="000000"/>
                <w:sz w:val="16"/>
                <w:szCs w:val="16"/>
              </w:rPr>
              <w:t> </w:t>
            </w:r>
          </w:p>
        </w:tc>
        <w:tc>
          <w:tcPr>
            <w:tcW w:w="1238" w:type="dxa"/>
            <w:gridSpan w:val="3"/>
            <w:tcBorders>
              <w:top w:val="nil"/>
              <w:left w:val="nil"/>
              <w:bottom w:val="single" w:sz="4" w:space="0" w:color="auto"/>
              <w:right w:val="single" w:sz="4" w:space="0" w:color="auto"/>
            </w:tcBorders>
            <w:shd w:val="clear" w:color="auto" w:fill="auto"/>
            <w:hideMark/>
          </w:tcPr>
          <w:p w:rsidR="00995032" w:rsidRDefault="00995032">
            <w:pPr>
              <w:rPr>
                <w:rFonts w:ascii="Arial" w:hAnsi="Arial" w:cs="Arial"/>
                <w:color w:val="000000"/>
                <w:sz w:val="16"/>
                <w:szCs w:val="16"/>
              </w:rPr>
            </w:pPr>
            <w:r>
              <w:rPr>
                <w:rFonts w:ascii="Arial" w:hAnsi="Arial" w:cs="Arial"/>
                <w:color w:val="000000"/>
                <w:sz w:val="16"/>
                <w:szCs w:val="16"/>
              </w:rPr>
              <w:t> </w:t>
            </w:r>
          </w:p>
        </w:tc>
        <w:tc>
          <w:tcPr>
            <w:tcW w:w="3014" w:type="dxa"/>
            <w:gridSpan w:val="4"/>
            <w:tcBorders>
              <w:top w:val="nil"/>
              <w:left w:val="nil"/>
              <w:bottom w:val="single" w:sz="4" w:space="0" w:color="auto"/>
              <w:right w:val="single" w:sz="4" w:space="0" w:color="auto"/>
            </w:tcBorders>
            <w:shd w:val="clear" w:color="auto" w:fill="auto"/>
            <w:hideMark/>
          </w:tcPr>
          <w:p w:rsidR="00995032" w:rsidRDefault="00995032">
            <w:pPr>
              <w:rPr>
                <w:rFonts w:ascii="Arial" w:hAnsi="Arial" w:cs="Arial"/>
                <w:color w:val="000000"/>
                <w:sz w:val="16"/>
                <w:szCs w:val="16"/>
              </w:rPr>
            </w:pPr>
            <w:r>
              <w:rPr>
                <w:rFonts w:ascii="Arial" w:hAnsi="Arial" w:cs="Arial"/>
                <w:color w:val="000000"/>
                <w:sz w:val="16"/>
                <w:szCs w:val="16"/>
              </w:rPr>
              <w:t> </w:t>
            </w:r>
          </w:p>
        </w:tc>
        <w:tc>
          <w:tcPr>
            <w:tcW w:w="1701" w:type="dxa"/>
            <w:gridSpan w:val="5"/>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color w:val="000000"/>
                <w:sz w:val="16"/>
                <w:szCs w:val="16"/>
              </w:rPr>
            </w:pPr>
            <w:r>
              <w:rPr>
                <w:rFonts w:ascii="Arial" w:hAnsi="Arial" w:cs="Arial"/>
                <w:color w:val="000000"/>
                <w:sz w:val="16"/>
                <w:szCs w:val="16"/>
              </w:rPr>
              <w:t>20%Г1.С:Г14.С</w:t>
            </w:r>
          </w:p>
        </w:tc>
        <w:tc>
          <w:tcPr>
            <w:tcW w:w="851" w:type="dxa"/>
            <w:gridSpan w:val="3"/>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color w:val="000000"/>
                <w:sz w:val="16"/>
                <w:szCs w:val="16"/>
              </w:rPr>
            </w:pPr>
            <w:r>
              <w:rPr>
                <w:rFonts w:ascii="Arial" w:hAnsi="Arial" w:cs="Arial"/>
                <w:color w:val="000000"/>
                <w:sz w:val="16"/>
                <w:szCs w:val="16"/>
              </w:rPr>
              <w:t>20%Г1.М:Г14.М</w:t>
            </w:r>
          </w:p>
        </w:tc>
        <w:tc>
          <w:tcPr>
            <w:tcW w:w="708" w:type="dxa"/>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color w:val="000000"/>
                <w:sz w:val="16"/>
                <w:szCs w:val="16"/>
              </w:rPr>
            </w:pPr>
            <w:r>
              <w:rPr>
                <w:rFonts w:ascii="Arial" w:hAnsi="Arial" w:cs="Arial"/>
                <w:color w:val="000000"/>
                <w:sz w:val="16"/>
                <w:szCs w:val="16"/>
              </w:rPr>
              <w:t>20%Г1.О:Г14.О</w:t>
            </w:r>
          </w:p>
        </w:tc>
        <w:tc>
          <w:tcPr>
            <w:tcW w:w="709" w:type="dxa"/>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color w:val="000000"/>
                <w:sz w:val="16"/>
                <w:szCs w:val="16"/>
              </w:rPr>
            </w:pPr>
            <w:r>
              <w:rPr>
                <w:rFonts w:ascii="Arial" w:hAnsi="Arial" w:cs="Arial"/>
                <w:color w:val="000000"/>
                <w:sz w:val="16"/>
                <w:szCs w:val="16"/>
              </w:rPr>
              <w:t>20%Г1.П:Г14.П</w:t>
            </w:r>
          </w:p>
        </w:tc>
        <w:tc>
          <w:tcPr>
            <w:tcW w:w="1418" w:type="dxa"/>
            <w:gridSpan w:val="2"/>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color w:val="000000"/>
                <w:sz w:val="16"/>
                <w:szCs w:val="16"/>
              </w:rPr>
            </w:pPr>
            <w:r>
              <w:rPr>
                <w:rFonts w:ascii="Arial" w:hAnsi="Arial" w:cs="Arial"/>
                <w:color w:val="000000"/>
                <w:sz w:val="16"/>
                <w:szCs w:val="16"/>
              </w:rPr>
              <w:t> </w:t>
            </w:r>
          </w:p>
        </w:tc>
      </w:tr>
      <w:tr w:rsidR="00697B4D" w:rsidTr="00697B4D">
        <w:trPr>
          <w:trHeight w:val="300"/>
        </w:trPr>
        <w:tc>
          <w:tcPr>
            <w:tcW w:w="441" w:type="dxa"/>
            <w:gridSpan w:val="2"/>
            <w:tcBorders>
              <w:top w:val="nil"/>
              <w:left w:val="single" w:sz="4" w:space="0" w:color="auto"/>
              <w:bottom w:val="single" w:sz="4" w:space="0" w:color="auto"/>
              <w:right w:val="single" w:sz="4" w:space="0" w:color="auto"/>
            </w:tcBorders>
            <w:shd w:val="clear" w:color="auto" w:fill="auto"/>
            <w:noWrap/>
            <w:vAlign w:val="bottom"/>
            <w:hideMark/>
          </w:tcPr>
          <w:p w:rsidR="00995032" w:rsidRDefault="00995032">
            <w:pPr>
              <w:rPr>
                <w:rFonts w:ascii="Arial" w:hAnsi="Arial" w:cs="Arial"/>
                <w:b/>
                <w:bCs/>
                <w:color w:val="000000"/>
                <w:sz w:val="16"/>
                <w:szCs w:val="16"/>
              </w:rPr>
            </w:pPr>
            <w:r>
              <w:rPr>
                <w:rFonts w:ascii="Arial" w:hAnsi="Arial" w:cs="Arial"/>
                <w:b/>
                <w:bCs/>
                <w:color w:val="000000"/>
                <w:sz w:val="16"/>
                <w:szCs w:val="16"/>
              </w:rPr>
              <w:t> </w:t>
            </w:r>
          </w:p>
        </w:tc>
        <w:tc>
          <w:tcPr>
            <w:tcW w:w="4252" w:type="dxa"/>
            <w:gridSpan w:val="7"/>
            <w:tcBorders>
              <w:top w:val="single" w:sz="4" w:space="0" w:color="auto"/>
              <w:left w:val="nil"/>
              <w:bottom w:val="single" w:sz="4" w:space="0" w:color="auto"/>
              <w:right w:val="single" w:sz="4" w:space="0" w:color="000000"/>
            </w:tcBorders>
            <w:shd w:val="clear" w:color="auto" w:fill="auto"/>
            <w:hideMark/>
          </w:tcPr>
          <w:p w:rsidR="00995032" w:rsidRPr="00995032" w:rsidRDefault="00995032">
            <w:pPr>
              <w:jc w:val="right"/>
              <w:rPr>
                <w:rFonts w:ascii="Arial" w:hAnsi="Arial" w:cs="Arial"/>
                <w:b/>
                <w:bCs/>
                <w:color w:val="000000"/>
                <w:sz w:val="16"/>
                <w:szCs w:val="16"/>
                <w:lang w:val="ru-RU"/>
              </w:rPr>
            </w:pPr>
            <w:r w:rsidRPr="00995032">
              <w:rPr>
                <w:rFonts w:ascii="Arial" w:hAnsi="Arial" w:cs="Arial"/>
                <w:b/>
                <w:bCs/>
                <w:color w:val="000000"/>
                <w:sz w:val="16"/>
                <w:szCs w:val="16"/>
                <w:lang w:val="ru-RU"/>
              </w:rPr>
              <w:t>Итого "Налоги и обязательные платежи"</w:t>
            </w:r>
          </w:p>
        </w:tc>
        <w:tc>
          <w:tcPr>
            <w:tcW w:w="1701" w:type="dxa"/>
            <w:gridSpan w:val="5"/>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sidRPr="00995032">
              <w:rPr>
                <w:rFonts w:ascii="Arial" w:hAnsi="Arial" w:cs="Arial"/>
                <w:b/>
                <w:bCs/>
                <w:color w:val="000000"/>
                <w:sz w:val="16"/>
                <w:szCs w:val="16"/>
              </w:rPr>
              <w:t>454569,90</w:t>
            </w:r>
          </w:p>
        </w:tc>
        <w:tc>
          <w:tcPr>
            <w:tcW w:w="851" w:type="dxa"/>
            <w:gridSpan w:val="3"/>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995032" w:rsidRDefault="00995032">
            <w:pPr>
              <w:jc w:val="right"/>
              <w:rPr>
                <w:rFonts w:ascii="Arial" w:hAnsi="Arial" w:cs="Arial"/>
                <w:b/>
                <w:bCs/>
                <w:color w:val="000000"/>
                <w:sz w:val="16"/>
                <w:szCs w:val="16"/>
              </w:rPr>
            </w:pPr>
          </w:p>
        </w:tc>
        <w:tc>
          <w:tcPr>
            <w:tcW w:w="1418" w:type="dxa"/>
            <w:gridSpan w:val="2"/>
            <w:tcBorders>
              <w:top w:val="nil"/>
              <w:left w:val="nil"/>
              <w:bottom w:val="single" w:sz="4" w:space="0" w:color="auto"/>
              <w:right w:val="single" w:sz="4" w:space="0" w:color="auto"/>
            </w:tcBorders>
            <w:shd w:val="clear" w:color="auto" w:fill="auto"/>
            <w:noWrap/>
            <w:hideMark/>
          </w:tcPr>
          <w:p w:rsidR="00995032" w:rsidRDefault="00995032">
            <w:pPr>
              <w:jc w:val="right"/>
              <w:rPr>
                <w:rFonts w:ascii="Arial" w:hAnsi="Arial" w:cs="Arial"/>
                <w:b/>
                <w:bCs/>
                <w:color w:val="000000"/>
                <w:sz w:val="16"/>
                <w:szCs w:val="16"/>
              </w:rPr>
            </w:pPr>
            <w:r w:rsidRPr="00995032">
              <w:rPr>
                <w:rFonts w:ascii="Arial" w:hAnsi="Arial" w:cs="Arial"/>
                <w:b/>
                <w:bCs/>
                <w:color w:val="000000"/>
                <w:sz w:val="16"/>
                <w:szCs w:val="16"/>
              </w:rPr>
              <w:t>454569,90</w:t>
            </w:r>
          </w:p>
        </w:tc>
      </w:tr>
      <w:tr w:rsidR="00697B4D" w:rsidTr="00697B4D">
        <w:trPr>
          <w:trHeight w:val="300"/>
        </w:trPr>
        <w:tc>
          <w:tcPr>
            <w:tcW w:w="441" w:type="dxa"/>
            <w:gridSpan w:val="2"/>
            <w:tcBorders>
              <w:top w:val="nil"/>
              <w:left w:val="single" w:sz="4" w:space="0" w:color="auto"/>
              <w:bottom w:val="single" w:sz="4" w:space="0" w:color="auto"/>
              <w:right w:val="single" w:sz="4" w:space="0" w:color="auto"/>
            </w:tcBorders>
            <w:shd w:val="clear" w:color="auto" w:fill="auto"/>
            <w:noWrap/>
            <w:vAlign w:val="bottom"/>
            <w:hideMark/>
          </w:tcPr>
          <w:p w:rsidR="00995032" w:rsidRDefault="00995032">
            <w:pPr>
              <w:rPr>
                <w:rFonts w:ascii="Arial" w:hAnsi="Arial" w:cs="Arial"/>
                <w:b/>
                <w:bCs/>
                <w:color w:val="000000"/>
                <w:sz w:val="16"/>
                <w:szCs w:val="16"/>
              </w:rPr>
            </w:pPr>
            <w:r>
              <w:rPr>
                <w:rFonts w:ascii="Arial" w:hAnsi="Arial" w:cs="Arial"/>
                <w:b/>
                <w:bCs/>
                <w:color w:val="000000"/>
                <w:sz w:val="16"/>
                <w:szCs w:val="16"/>
              </w:rPr>
              <w:t> </w:t>
            </w:r>
          </w:p>
        </w:tc>
        <w:tc>
          <w:tcPr>
            <w:tcW w:w="4252" w:type="dxa"/>
            <w:gridSpan w:val="7"/>
            <w:tcBorders>
              <w:top w:val="single" w:sz="4" w:space="0" w:color="auto"/>
              <w:left w:val="nil"/>
              <w:bottom w:val="single" w:sz="4" w:space="0" w:color="auto"/>
              <w:right w:val="single" w:sz="4" w:space="0" w:color="000000"/>
            </w:tcBorders>
            <w:shd w:val="clear" w:color="auto" w:fill="auto"/>
            <w:hideMark/>
          </w:tcPr>
          <w:p w:rsidR="00995032" w:rsidRDefault="00995032">
            <w:pPr>
              <w:jc w:val="right"/>
              <w:rPr>
                <w:rFonts w:ascii="Arial" w:hAnsi="Arial" w:cs="Arial"/>
                <w:b/>
                <w:bCs/>
                <w:sz w:val="16"/>
                <w:szCs w:val="16"/>
              </w:rPr>
            </w:pPr>
            <w:proofErr w:type="spellStart"/>
            <w:r>
              <w:rPr>
                <w:rFonts w:ascii="Arial" w:hAnsi="Arial" w:cs="Arial"/>
                <w:b/>
                <w:bCs/>
                <w:sz w:val="16"/>
                <w:szCs w:val="16"/>
              </w:rPr>
              <w:t>Итого</w:t>
            </w:r>
            <w:proofErr w:type="spellEnd"/>
            <w:r>
              <w:rPr>
                <w:rFonts w:ascii="Arial" w:hAnsi="Arial" w:cs="Arial"/>
                <w:b/>
                <w:bCs/>
                <w:sz w:val="16"/>
                <w:szCs w:val="16"/>
              </w:rPr>
              <w:t xml:space="preserve"> </w:t>
            </w:r>
            <w:proofErr w:type="spellStart"/>
            <w:r>
              <w:rPr>
                <w:rFonts w:ascii="Arial" w:hAnsi="Arial" w:cs="Arial"/>
                <w:b/>
                <w:bCs/>
                <w:sz w:val="16"/>
                <w:szCs w:val="16"/>
              </w:rPr>
              <w:t>по</w:t>
            </w:r>
            <w:proofErr w:type="spellEnd"/>
            <w:r>
              <w:rPr>
                <w:rFonts w:ascii="Arial" w:hAnsi="Arial" w:cs="Arial"/>
                <w:b/>
                <w:bCs/>
                <w:sz w:val="16"/>
                <w:szCs w:val="16"/>
              </w:rPr>
              <w:t xml:space="preserve"> </w:t>
            </w:r>
            <w:proofErr w:type="spellStart"/>
            <w:r>
              <w:rPr>
                <w:rFonts w:ascii="Arial" w:hAnsi="Arial" w:cs="Arial"/>
                <w:b/>
                <w:bCs/>
                <w:sz w:val="16"/>
                <w:szCs w:val="16"/>
              </w:rPr>
              <w:t>сводному</w:t>
            </w:r>
            <w:proofErr w:type="spellEnd"/>
            <w:r>
              <w:rPr>
                <w:rFonts w:ascii="Arial" w:hAnsi="Arial" w:cs="Arial"/>
                <w:b/>
                <w:bCs/>
                <w:sz w:val="16"/>
                <w:szCs w:val="16"/>
              </w:rPr>
              <w:t xml:space="preserve"> </w:t>
            </w:r>
            <w:proofErr w:type="spellStart"/>
            <w:r>
              <w:rPr>
                <w:rFonts w:ascii="Arial" w:hAnsi="Arial" w:cs="Arial"/>
                <w:b/>
                <w:bCs/>
                <w:sz w:val="16"/>
                <w:szCs w:val="16"/>
              </w:rPr>
              <w:t>расчету</w:t>
            </w:r>
            <w:proofErr w:type="spellEnd"/>
          </w:p>
        </w:tc>
        <w:tc>
          <w:tcPr>
            <w:tcW w:w="1701" w:type="dxa"/>
            <w:gridSpan w:val="5"/>
            <w:tcBorders>
              <w:top w:val="nil"/>
              <w:left w:val="nil"/>
              <w:bottom w:val="single" w:sz="4" w:space="0" w:color="auto"/>
              <w:right w:val="single" w:sz="4" w:space="0" w:color="auto"/>
            </w:tcBorders>
            <w:shd w:val="clear" w:color="auto" w:fill="auto"/>
            <w:hideMark/>
          </w:tcPr>
          <w:p w:rsidR="00995032" w:rsidRPr="00995032" w:rsidRDefault="00995032">
            <w:pPr>
              <w:jc w:val="right"/>
              <w:rPr>
                <w:rFonts w:ascii="Arial" w:hAnsi="Arial" w:cs="Arial"/>
                <w:b/>
                <w:bCs/>
                <w:color w:val="000000"/>
                <w:sz w:val="16"/>
                <w:szCs w:val="16"/>
                <w:lang w:val="ru-RU"/>
              </w:rPr>
            </w:pPr>
            <w:r>
              <w:rPr>
                <w:rFonts w:ascii="Arial" w:hAnsi="Arial" w:cs="Arial"/>
                <w:b/>
                <w:bCs/>
                <w:color w:val="000000"/>
                <w:sz w:val="16"/>
                <w:szCs w:val="16"/>
                <w:lang w:val="ru-RU"/>
              </w:rPr>
              <w:t>2727419,39</w:t>
            </w:r>
          </w:p>
        </w:tc>
        <w:tc>
          <w:tcPr>
            <w:tcW w:w="851" w:type="dxa"/>
            <w:gridSpan w:val="3"/>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709" w:type="dxa"/>
            <w:tcBorders>
              <w:top w:val="nil"/>
              <w:left w:val="nil"/>
              <w:bottom w:val="single" w:sz="4" w:space="0" w:color="auto"/>
              <w:right w:val="single" w:sz="4" w:space="0" w:color="auto"/>
            </w:tcBorders>
            <w:shd w:val="clear" w:color="auto" w:fill="auto"/>
            <w:noWrap/>
            <w:hideMark/>
          </w:tcPr>
          <w:p w:rsidR="00995032" w:rsidRDefault="00995032">
            <w:pPr>
              <w:jc w:val="right"/>
              <w:rPr>
                <w:rFonts w:ascii="Arial" w:hAnsi="Arial" w:cs="Arial"/>
                <w:b/>
                <w:bCs/>
                <w:color w:val="000000"/>
                <w:sz w:val="16"/>
                <w:szCs w:val="16"/>
              </w:rPr>
            </w:pPr>
          </w:p>
        </w:tc>
        <w:tc>
          <w:tcPr>
            <w:tcW w:w="1418" w:type="dxa"/>
            <w:gridSpan w:val="2"/>
            <w:tcBorders>
              <w:top w:val="nil"/>
              <w:left w:val="nil"/>
              <w:bottom w:val="single" w:sz="4" w:space="0" w:color="auto"/>
              <w:right w:val="single" w:sz="4" w:space="0" w:color="auto"/>
            </w:tcBorders>
            <w:shd w:val="clear" w:color="auto" w:fill="auto"/>
            <w:noWrap/>
            <w:hideMark/>
          </w:tcPr>
          <w:p w:rsidR="00995032" w:rsidRDefault="00995032">
            <w:pPr>
              <w:jc w:val="right"/>
              <w:rPr>
                <w:rFonts w:ascii="Arial" w:hAnsi="Arial" w:cs="Arial"/>
                <w:b/>
                <w:bCs/>
                <w:color w:val="000000"/>
                <w:sz w:val="16"/>
                <w:szCs w:val="16"/>
              </w:rPr>
            </w:pPr>
            <w:r w:rsidRPr="00995032">
              <w:rPr>
                <w:rFonts w:ascii="Arial" w:hAnsi="Arial" w:cs="Arial"/>
                <w:b/>
                <w:bCs/>
                <w:color w:val="000000"/>
                <w:sz w:val="16"/>
                <w:szCs w:val="16"/>
              </w:rPr>
              <w:t>2727419,39</w:t>
            </w:r>
          </w:p>
        </w:tc>
      </w:tr>
      <w:tr w:rsidR="00697B4D" w:rsidTr="00697B4D">
        <w:trPr>
          <w:trHeight w:val="225"/>
        </w:trPr>
        <w:tc>
          <w:tcPr>
            <w:tcW w:w="441" w:type="dxa"/>
            <w:gridSpan w:val="2"/>
            <w:tcBorders>
              <w:top w:val="nil"/>
              <w:left w:val="single" w:sz="4" w:space="0" w:color="auto"/>
              <w:bottom w:val="single" w:sz="4" w:space="0" w:color="auto"/>
              <w:right w:val="single" w:sz="4" w:space="0" w:color="auto"/>
            </w:tcBorders>
            <w:shd w:val="clear" w:color="auto" w:fill="auto"/>
            <w:noWrap/>
            <w:vAlign w:val="bottom"/>
            <w:hideMark/>
          </w:tcPr>
          <w:p w:rsidR="00995032" w:rsidRDefault="00995032">
            <w:pPr>
              <w:rPr>
                <w:rFonts w:ascii="Arial" w:hAnsi="Arial" w:cs="Arial"/>
                <w:b/>
                <w:bCs/>
                <w:color w:val="000000"/>
                <w:sz w:val="16"/>
                <w:szCs w:val="16"/>
              </w:rPr>
            </w:pPr>
            <w:r>
              <w:rPr>
                <w:rFonts w:ascii="Arial" w:hAnsi="Arial" w:cs="Arial"/>
                <w:b/>
                <w:bCs/>
                <w:color w:val="000000"/>
                <w:sz w:val="16"/>
                <w:szCs w:val="16"/>
              </w:rPr>
              <w:t> </w:t>
            </w:r>
          </w:p>
        </w:tc>
        <w:tc>
          <w:tcPr>
            <w:tcW w:w="4252" w:type="dxa"/>
            <w:gridSpan w:val="7"/>
            <w:tcBorders>
              <w:top w:val="single" w:sz="4" w:space="0" w:color="auto"/>
              <w:left w:val="nil"/>
              <w:bottom w:val="single" w:sz="4" w:space="0" w:color="auto"/>
              <w:right w:val="single" w:sz="4" w:space="0" w:color="auto"/>
            </w:tcBorders>
            <w:shd w:val="clear" w:color="auto" w:fill="auto"/>
            <w:noWrap/>
            <w:vAlign w:val="bottom"/>
            <w:hideMark/>
          </w:tcPr>
          <w:p w:rsidR="00995032" w:rsidRDefault="00995032">
            <w:pPr>
              <w:jc w:val="right"/>
              <w:rPr>
                <w:rFonts w:ascii="Arial" w:hAnsi="Arial" w:cs="Arial"/>
                <w:i/>
                <w:iCs/>
                <w:color w:val="000000"/>
                <w:sz w:val="16"/>
                <w:szCs w:val="16"/>
              </w:rPr>
            </w:pPr>
            <w:r>
              <w:rPr>
                <w:rFonts w:ascii="Arial" w:hAnsi="Arial" w:cs="Arial"/>
                <w:i/>
                <w:iCs/>
                <w:color w:val="000000"/>
                <w:sz w:val="16"/>
                <w:szCs w:val="16"/>
              </w:rPr>
              <w:t xml:space="preserve">в </w:t>
            </w:r>
            <w:proofErr w:type="spellStart"/>
            <w:r>
              <w:rPr>
                <w:rFonts w:ascii="Arial" w:hAnsi="Arial" w:cs="Arial"/>
                <w:i/>
                <w:iCs/>
                <w:color w:val="000000"/>
                <w:sz w:val="16"/>
                <w:szCs w:val="16"/>
              </w:rPr>
              <w:t>том</w:t>
            </w:r>
            <w:proofErr w:type="spellEnd"/>
            <w:r>
              <w:rPr>
                <w:rFonts w:ascii="Arial" w:hAnsi="Arial" w:cs="Arial"/>
                <w:i/>
                <w:iCs/>
                <w:color w:val="000000"/>
                <w:sz w:val="16"/>
                <w:szCs w:val="16"/>
              </w:rPr>
              <w:t xml:space="preserve"> </w:t>
            </w:r>
            <w:proofErr w:type="spellStart"/>
            <w:r>
              <w:rPr>
                <w:rFonts w:ascii="Arial" w:hAnsi="Arial" w:cs="Arial"/>
                <w:i/>
                <w:iCs/>
                <w:color w:val="000000"/>
                <w:sz w:val="16"/>
                <w:szCs w:val="16"/>
              </w:rPr>
              <w:t>числе</w:t>
            </w:r>
            <w:proofErr w:type="spellEnd"/>
            <w:r>
              <w:rPr>
                <w:rFonts w:ascii="Arial" w:hAnsi="Arial" w:cs="Arial"/>
                <w:i/>
                <w:iCs/>
                <w:color w:val="000000"/>
                <w:sz w:val="16"/>
                <w:szCs w:val="16"/>
              </w:rPr>
              <w:t>:</w:t>
            </w:r>
          </w:p>
        </w:tc>
        <w:tc>
          <w:tcPr>
            <w:tcW w:w="1701" w:type="dxa"/>
            <w:gridSpan w:val="5"/>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1418" w:type="dxa"/>
            <w:gridSpan w:val="2"/>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r>
      <w:tr w:rsidR="00697B4D" w:rsidTr="00697B4D">
        <w:trPr>
          <w:trHeight w:val="285"/>
        </w:trPr>
        <w:tc>
          <w:tcPr>
            <w:tcW w:w="441" w:type="dxa"/>
            <w:gridSpan w:val="2"/>
            <w:tcBorders>
              <w:top w:val="nil"/>
              <w:left w:val="single" w:sz="4" w:space="0" w:color="auto"/>
              <w:bottom w:val="single" w:sz="4" w:space="0" w:color="auto"/>
              <w:right w:val="single" w:sz="4" w:space="0" w:color="auto"/>
            </w:tcBorders>
            <w:shd w:val="clear" w:color="auto" w:fill="auto"/>
            <w:noWrap/>
            <w:vAlign w:val="bottom"/>
            <w:hideMark/>
          </w:tcPr>
          <w:p w:rsidR="00995032" w:rsidRDefault="00995032">
            <w:pPr>
              <w:rPr>
                <w:rFonts w:ascii="Arial" w:hAnsi="Arial" w:cs="Arial"/>
                <w:b/>
                <w:bCs/>
                <w:color w:val="000000"/>
                <w:sz w:val="16"/>
                <w:szCs w:val="16"/>
              </w:rPr>
            </w:pPr>
            <w:r>
              <w:rPr>
                <w:rFonts w:ascii="Arial" w:hAnsi="Arial" w:cs="Arial"/>
                <w:b/>
                <w:bCs/>
                <w:color w:val="000000"/>
                <w:sz w:val="16"/>
                <w:szCs w:val="16"/>
              </w:rPr>
              <w:t> </w:t>
            </w:r>
          </w:p>
        </w:tc>
        <w:tc>
          <w:tcPr>
            <w:tcW w:w="4252" w:type="dxa"/>
            <w:gridSpan w:val="7"/>
            <w:tcBorders>
              <w:top w:val="single" w:sz="4" w:space="0" w:color="auto"/>
              <w:left w:val="nil"/>
              <w:bottom w:val="single" w:sz="4" w:space="0" w:color="auto"/>
              <w:right w:val="single" w:sz="4" w:space="0" w:color="auto"/>
            </w:tcBorders>
            <w:shd w:val="clear" w:color="auto" w:fill="auto"/>
            <w:noWrap/>
            <w:vAlign w:val="bottom"/>
            <w:hideMark/>
          </w:tcPr>
          <w:p w:rsidR="00995032" w:rsidRDefault="00995032">
            <w:pPr>
              <w:ind w:firstLineChars="100" w:firstLine="160"/>
              <w:jc w:val="right"/>
              <w:rPr>
                <w:rFonts w:ascii="Arial" w:hAnsi="Arial" w:cs="Arial"/>
                <w:color w:val="000000"/>
                <w:sz w:val="16"/>
                <w:szCs w:val="16"/>
              </w:rPr>
            </w:pPr>
            <w:r>
              <w:rPr>
                <w:rFonts w:ascii="Arial" w:hAnsi="Arial" w:cs="Arial"/>
                <w:color w:val="000000"/>
                <w:sz w:val="16"/>
                <w:szCs w:val="16"/>
              </w:rPr>
              <w:t>ОТ</w:t>
            </w:r>
          </w:p>
        </w:tc>
        <w:tc>
          <w:tcPr>
            <w:tcW w:w="1701" w:type="dxa"/>
            <w:gridSpan w:val="5"/>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1418" w:type="dxa"/>
            <w:gridSpan w:val="2"/>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sidRPr="00995032">
              <w:rPr>
                <w:rFonts w:ascii="Arial" w:hAnsi="Arial" w:cs="Arial"/>
                <w:b/>
                <w:bCs/>
                <w:color w:val="000000"/>
                <w:sz w:val="16"/>
                <w:szCs w:val="16"/>
              </w:rPr>
              <w:t>420029,3</w:t>
            </w:r>
          </w:p>
        </w:tc>
      </w:tr>
      <w:tr w:rsidR="00697B4D" w:rsidTr="00697B4D">
        <w:trPr>
          <w:trHeight w:val="285"/>
        </w:trPr>
        <w:tc>
          <w:tcPr>
            <w:tcW w:w="441" w:type="dxa"/>
            <w:gridSpan w:val="2"/>
            <w:tcBorders>
              <w:top w:val="nil"/>
              <w:left w:val="single" w:sz="4" w:space="0" w:color="auto"/>
              <w:bottom w:val="single" w:sz="4" w:space="0" w:color="auto"/>
              <w:right w:val="single" w:sz="4" w:space="0" w:color="auto"/>
            </w:tcBorders>
            <w:shd w:val="clear" w:color="auto" w:fill="auto"/>
            <w:noWrap/>
            <w:vAlign w:val="bottom"/>
            <w:hideMark/>
          </w:tcPr>
          <w:p w:rsidR="00995032" w:rsidRDefault="00995032">
            <w:pPr>
              <w:rPr>
                <w:rFonts w:ascii="Arial" w:hAnsi="Arial" w:cs="Arial"/>
                <w:b/>
                <w:bCs/>
                <w:color w:val="000000"/>
                <w:sz w:val="16"/>
                <w:szCs w:val="16"/>
              </w:rPr>
            </w:pPr>
            <w:r>
              <w:rPr>
                <w:rFonts w:ascii="Arial" w:hAnsi="Arial" w:cs="Arial"/>
                <w:b/>
                <w:bCs/>
                <w:color w:val="000000"/>
                <w:sz w:val="16"/>
                <w:szCs w:val="16"/>
              </w:rPr>
              <w:t> </w:t>
            </w:r>
          </w:p>
        </w:tc>
        <w:tc>
          <w:tcPr>
            <w:tcW w:w="4252" w:type="dxa"/>
            <w:gridSpan w:val="7"/>
            <w:tcBorders>
              <w:top w:val="single" w:sz="4" w:space="0" w:color="auto"/>
              <w:left w:val="nil"/>
              <w:bottom w:val="single" w:sz="4" w:space="0" w:color="auto"/>
              <w:right w:val="single" w:sz="4" w:space="0" w:color="auto"/>
            </w:tcBorders>
            <w:shd w:val="clear" w:color="auto" w:fill="auto"/>
            <w:noWrap/>
            <w:vAlign w:val="bottom"/>
            <w:hideMark/>
          </w:tcPr>
          <w:p w:rsidR="00995032" w:rsidRDefault="00995032">
            <w:pPr>
              <w:ind w:firstLineChars="100" w:firstLine="160"/>
              <w:jc w:val="right"/>
              <w:rPr>
                <w:rFonts w:ascii="Arial" w:hAnsi="Arial" w:cs="Arial"/>
                <w:color w:val="000000"/>
                <w:sz w:val="16"/>
                <w:szCs w:val="16"/>
              </w:rPr>
            </w:pPr>
            <w:r>
              <w:rPr>
                <w:rFonts w:ascii="Arial" w:hAnsi="Arial" w:cs="Arial"/>
                <w:color w:val="000000"/>
                <w:sz w:val="16"/>
                <w:szCs w:val="16"/>
              </w:rPr>
              <w:t>ЭМ</w:t>
            </w:r>
          </w:p>
        </w:tc>
        <w:tc>
          <w:tcPr>
            <w:tcW w:w="1701" w:type="dxa"/>
            <w:gridSpan w:val="5"/>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1418" w:type="dxa"/>
            <w:gridSpan w:val="2"/>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sidRPr="00995032">
              <w:rPr>
                <w:rFonts w:ascii="Arial" w:hAnsi="Arial" w:cs="Arial"/>
                <w:b/>
                <w:bCs/>
                <w:color w:val="000000"/>
                <w:sz w:val="16"/>
                <w:szCs w:val="16"/>
              </w:rPr>
              <w:t>231560,61</w:t>
            </w:r>
          </w:p>
        </w:tc>
      </w:tr>
      <w:tr w:rsidR="00697B4D" w:rsidTr="00697B4D">
        <w:trPr>
          <w:trHeight w:val="285"/>
        </w:trPr>
        <w:tc>
          <w:tcPr>
            <w:tcW w:w="441" w:type="dxa"/>
            <w:gridSpan w:val="2"/>
            <w:tcBorders>
              <w:top w:val="nil"/>
              <w:left w:val="single" w:sz="4" w:space="0" w:color="auto"/>
              <w:bottom w:val="single" w:sz="4" w:space="0" w:color="auto"/>
              <w:right w:val="single" w:sz="4" w:space="0" w:color="auto"/>
            </w:tcBorders>
            <w:shd w:val="clear" w:color="auto" w:fill="auto"/>
            <w:noWrap/>
            <w:vAlign w:val="bottom"/>
            <w:hideMark/>
          </w:tcPr>
          <w:p w:rsidR="00995032" w:rsidRDefault="00995032">
            <w:pPr>
              <w:rPr>
                <w:rFonts w:ascii="Arial" w:hAnsi="Arial" w:cs="Arial"/>
                <w:b/>
                <w:bCs/>
                <w:color w:val="000000"/>
                <w:sz w:val="16"/>
                <w:szCs w:val="16"/>
              </w:rPr>
            </w:pPr>
            <w:r>
              <w:rPr>
                <w:rFonts w:ascii="Arial" w:hAnsi="Arial" w:cs="Arial"/>
                <w:b/>
                <w:bCs/>
                <w:color w:val="000000"/>
                <w:sz w:val="16"/>
                <w:szCs w:val="16"/>
              </w:rPr>
              <w:t> </w:t>
            </w:r>
          </w:p>
        </w:tc>
        <w:tc>
          <w:tcPr>
            <w:tcW w:w="4252" w:type="dxa"/>
            <w:gridSpan w:val="7"/>
            <w:tcBorders>
              <w:top w:val="single" w:sz="4" w:space="0" w:color="auto"/>
              <w:left w:val="nil"/>
              <w:bottom w:val="single" w:sz="4" w:space="0" w:color="auto"/>
              <w:right w:val="single" w:sz="4" w:space="0" w:color="auto"/>
            </w:tcBorders>
            <w:shd w:val="clear" w:color="auto" w:fill="auto"/>
            <w:noWrap/>
            <w:vAlign w:val="bottom"/>
            <w:hideMark/>
          </w:tcPr>
          <w:p w:rsidR="00995032" w:rsidRDefault="00995032">
            <w:pPr>
              <w:ind w:firstLineChars="100" w:firstLine="160"/>
              <w:jc w:val="right"/>
              <w:rPr>
                <w:rFonts w:ascii="Arial" w:hAnsi="Arial" w:cs="Arial"/>
                <w:color w:val="000000"/>
                <w:sz w:val="16"/>
                <w:szCs w:val="16"/>
              </w:rPr>
            </w:pPr>
            <w:proofErr w:type="spellStart"/>
            <w:r>
              <w:rPr>
                <w:rFonts w:ascii="Arial" w:hAnsi="Arial" w:cs="Arial"/>
                <w:color w:val="000000"/>
                <w:sz w:val="16"/>
                <w:szCs w:val="16"/>
              </w:rPr>
              <w:t>ОТм</w:t>
            </w:r>
            <w:proofErr w:type="spellEnd"/>
          </w:p>
        </w:tc>
        <w:tc>
          <w:tcPr>
            <w:tcW w:w="1701" w:type="dxa"/>
            <w:gridSpan w:val="5"/>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1418" w:type="dxa"/>
            <w:gridSpan w:val="2"/>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sidRPr="00995032">
              <w:rPr>
                <w:rFonts w:ascii="Arial" w:hAnsi="Arial" w:cs="Arial"/>
                <w:b/>
                <w:bCs/>
                <w:color w:val="000000"/>
                <w:sz w:val="16"/>
                <w:szCs w:val="16"/>
              </w:rPr>
              <w:t>91485,76</w:t>
            </w:r>
          </w:p>
        </w:tc>
      </w:tr>
      <w:tr w:rsidR="00697B4D" w:rsidTr="00697B4D">
        <w:trPr>
          <w:trHeight w:val="285"/>
        </w:trPr>
        <w:tc>
          <w:tcPr>
            <w:tcW w:w="441" w:type="dxa"/>
            <w:gridSpan w:val="2"/>
            <w:tcBorders>
              <w:top w:val="nil"/>
              <w:left w:val="single" w:sz="4" w:space="0" w:color="auto"/>
              <w:bottom w:val="single" w:sz="4" w:space="0" w:color="auto"/>
              <w:right w:val="single" w:sz="4" w:space="0" w:color="auto"/>
            </w:tcBorders>
            <w:shd w:val="clear" w:color="auto" w:fill="auto"/>
            <w:noWrap/>
            <w:vAlign w:val="bottom"/>
            <w:hideMark/>
          </w:tcPr>
          <w:p w:rsidR="00995032" w:rsidRDefault="00995032">
            <w:pPr>
              <w:rPr>
                <w:rFonts w:ascii="Arial" w:hAnsi="Arial" w:cs="Arial"/>
                <w:b/>
                <w:bCs/>
                <w:color w:val="000000"/>
                <w:sz w:val="16"/>
                <w:szCs w:val="16"/>
              </w:rPr>
            </w:pPr>
            <w:r>
              <w:rPr>
                <w:rFonts w:ascii="Arial" w:hAnsi="Arial" w:cs="Arial"/>
                <w:b/>
                <w:bCs/>
                <w:color w:val="000000"/>
                <w:sz w:val="16"/>
                <w:szCs w:val="16"/>
              </w:rPr>
              <w:t> </w:t>
            </w:r>
          </w:p>
        </w:tc>
        <w:tc>
          <w:tcPr>
            <w:tcW w:w="4252" w:type="dxa"/>
            <w:gridSpan w:val="7"/>
            <w:tcBorders>
              <w:top w:val="single" w:sz="4" w:space="0" w:color="auto"/>
              <w:left w:val="nil"/>
              <w:bottom w:val="single" w:sz="4" w:space="0" w:color="auto"/>
              <w:right w:val="single" w:sz="4" w:space="0" w:color="auto"/>
            </w:tcBorders>
            <w:shd w:val="clear" w:color="auto" w:fill="auto"/>
            <w:noWrap/>
            <w:vAlign w:val="bottom"/>
            <w:hideMark/>
          </w:tcPr>
          <w:p w:rsidR="00995032" w:rsidRDefault="00995032">
            <w:pPr>
              <w:ind w:firstLineChars="100" w:firstLine="160"/>
              <w:jc w:val="right"/>
              <w:rPr>
                <w:rFonts w:ascii="Arial" w:hAnsi="Arial" w:cs="Arial"/>
                <w:color w:val="000000"/>
                <w:sz w:val="16"/>
                <w:szCs w:val="16"/>
              </w:rPr>
            </w:pPr>
            <w:r>
              <w:rPr>
                <w:rFonts w:ascii="Arial" w:hAnsi="Arial" w:cs="Arial"/>
                <w:color w:val="000000"/>
                <w:sz w:val="16"/>
                <w:szCs w:val="16"/>
              </w:rPr>
              <w:t>М</w:t>
            </w:r>
          </w:p>
        </w:tc>
        <w:tc>
          <w:tcPr>
            <w:tcW w:w="1701" w:type="dxa"/>
            <w:gridSpan w:val="5"/>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1418" w:type="dxa"/>
            <w:gridSpan w:val="2"/>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sidRPr="00995032">
              <w:rPr>
                <w:rFonts w:ascii="Arial" w:hAnsi="Arial" w:cs="Arial"/>
                <w:b/>
                <w:bCs/>
                <w:color w:val="000000"/>
                <w:sz w:val="16"/>
                <w:szCs w:val="16"/>
              </w:rPr>
              <w:t>594089,41</w:t>
            </w:r>
          </w:p>
        </w:tc>
      </w:tr>
      <w:tr w:rsidR="00697B4D" w:rsidTr="00697B4D">
        <w:trPr>
          <w:trHeight w:val="285"/>
        </w:trPr>
        <w:tc>
          <w:tcPr>
            <w:tcW w:w="441" w:type="dxa"/>
            <w:gridSpan w:val="2"/>
            <w:tcBorders>
              <w:top w:val="nil"/>
              <w:left w:val="single" w:sz="4" w:space="0" w:color="auto"/>
              <w:bottom w:val="single" w:sz="4" w:space="0" w:color="auto"/>
              <w:right w:val="single" w:sz="4" w:space="0" w:color="auto"/>
            </w:tcBorders>
            <w:shd w:val="clear" w:color="auto" w:fill="auto"/>
            <w:noWrap/>
            <w:vAlign w:val="bottom"/>
            <w:hideMark/>
          </w:tcPr>
          <w:p w:rsidR="00995032" w:rsidRDefault="00995032">
            <w:pPr>
              <w:rPr>
                <w:rFonts w:ascii="Arial" w:hAnsi="Arial" w:cs="Arial"/>
                <w:b/>
                <w:bCs/>
                <w:color w:val="000000"/>
                <w:sz w:val="16"/>
                <w:szCs w:val="16"/>
              </w:rPr>
            </w:pPr>
            <w:r>
              <w:rPr>
                <w:rFonts w:ascii="Arial" w:hAnsi="Arial" w:cs="Arial"/>
                <w:b/>
                <w:bCs/>
                <w:color w:val="000000"/>
                <w:sz w:val="16"/>
                <w:szCs w:val="16"/>
              </w:rPr>
              <w:t> </w:t>
            </w:r>
          </w:p>
        </w:tc>
        <w:tc>
          <w:tcPr>
            <w:tcW w:w="4252" w:type="dxa"/>
            <w:gridSpan w:val="7"/>
            <w:tcBorders>
              <w:top w:val="single" w:sz="4" w:space="0" w:color="auto"/>
              <w:left w:val="nil"/>
              <w:bottom w:val="single" w:sz="4" w:space="0" w:color="auto"/>
              <w:right w:val="single" w:sz="4" w:space="0" w:color="auto"/>
            </w:tcBorders>
            <w:shd w:val="clear" w:color="auto" w:fill="auto"/>
            <w:noWrap/>
            <w:vAlign w:val="bottom"/>
            <w:hideMark/>
          </w:tcPr>
          <w:p w:rsidR="00995032" w:rsidRDefault="00995032">
            <w:pPr>
              <w:ind w:firstLineChars="100" w:firstLine="160"/>
              <w:jc w:val="right"/>
              <w:rPr>
                <w:rFonts w:ascii="Arial" w:hAnsi="Arial" w:cs="Arial"/>
                <w:color w:val="000000"/>
                <w:sz w:val="16"/>
                <w:szCs w:val="16"/>
              </w:rPr>
            </w:pPr>
            <w:proofErr w:type="spellStart"/>
            <w:r>
              <w:rPr>
                <w:rFonts w:ascii="Arial" w:hAnsi="Arial" w:cs="Arial"/>
                <w:color w:val="000000"/>
                <w:sz w:val="16"/>
                <w:szCs w:val="16"/>
              </w:rPr>
              <w:t>Перевозка</w:t>
            </w:r>
            <w:proofErr w:type="spellEnd"/>
          </w:p>
        </w:tc>
        <w:tc>
          <w:tcPr>
            <w:tcW w:w="1701" w:type="dxa"/>
            <w:gridSpan w:val="5"/>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1418" w:type="dxa"/>
            <w:gridSpan w:val="2"/>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sidRPr="00995032">
              <w:rPr>
                <w:rFonts w:ascii="Arial" w:hAnsi="Arial" w:cs="Arial"/>
                <w:b/>
                <w:bCs/>
                <w:color w:val="000000"/>
                <w:sz w:val="16"/>
                <w:szCs w:val="16"/>
              </w:rPr>
              <w:t>1345,08</w:t>
            </w:r>
          </w:p>
        </w:tc>
      </w:tr>
      <w:tr w:rsidR="00697B4D" w:rsidTr="00697B4D">
        <w:trPr>
          <w:trHeight w:val="285"/>
        </w:trPr>
        <w:tc>
          <w:tcPr>
            <w:tcW w:w="441" w:type="dxa"/>
            <w:gridSpan w:val="2"/>
            <w:tcBorders>
              <w:top w:val="nil"/>
              <w:left w:val="single" w:sz="4" w:space="0" w:color="auto"/>
              <w:bottom w:val="single" w:sz="4" w:space="0" w:color="auto"/>
              <w:right w:val="single" w:sz="4" w:space="0" w:color="auto"/>
            </w:tcBorders>
            <w:shd w:val="clear" w:color="auto" w:fill="auto"/>
            <w:noWrap/>
            <w:vAlign w:val="bottom"/>
            <w:hideMark/>
          </w:tcPr>
          <w:p w:rsidR="00995032" w:rsidRDefault="00995032">
            <w:pPr>
              <w:rPr>
                <w:rFonts w:ascii="Arial" w:hAnsi="Arial" w:cs="Arial"/>
                <w:b/>
                <w:bCs/>
                <w:color w:val="000000"/>
                <w:sz w:val="16"/>
                <w:szCs w:val="16"/>
              </w:rPr>
            </w:pPr>
            <w:r>
              <w:rPr>
                <w:rFonts w:ascii="Arial" w:hAnsi="Arial" w:cs="Arial"/>
                <w:b/>
                <w:bCs/>
                <w:color w:val="000000"/>
                <w:sz w:val="16"/>
                <w:szCs w:val="16"/>
              </w:rPr>
              <w:t> </w:t>
            </w:r>
          </w:p>
        </w:tc>
        <w:tc>
          <w:tcPr>
            <w:tcW w:w="4252" w:type="dxa"/>
            <w:gridSpan w:val="7"/>
            <w:tcBorders>
              <w:top w:val="single" w:sz="4" w:space="0" w:color="auto"/>
              <w:left w:val="nil"/>
              <w:bottom w:val="single" w:sz="4" w:space="0" w:color="auto"/>
              <w:right w:val="single" w:sz="4" w:space="0" w:color="auto"/>
            </w:tcBorders>
            <w:shd w:val="clear" w:color="auto" w:fill="auto"/>
            <w:noWrap/>
            <w:vAlign w:val="bottom"/>
            <w:hideMark/>
          </w:tcPr>
          <w:p w:rsidR="00995032" w:rsidRDefault="00995032">
            <w:pPr>
              <w:ind w:firstLineChars="100" w:firstLine="160"/>
              <w:jc w:val="right"/>
              <w:rPr>
                <w:rFonts w:ascii="Arial" w:hAnsi="Arial" w:cs="Arial"/>
                <w:color w:val="000000"/>
                <w:sz w:val="16"/>
                <w:szCs w:val="16"/>
              </w:rPr>
            </w:pPr>
            <w:r>
              <w:rPr>
                <w:rFonts w:ascii="Arial" w:hAnsi="Arial" w:cs="Arial"/>
                <w:color w:val="000000"/>
                <w:sz w:val="16"/>
                <w:szCs w:val="16"/>
              </w:rPr>
              <w:t>НР</w:t>
            </w:r>
          </w:p>
        </w:tc>
        <w:tc>
          <w:tcPr>
            <w:tcW w:w="1701" w:type="dxa"/>
            <w:gridSpan w:val="5"/>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1418" w:type="dxa"/>
            <w:gridSpan w:val="2"/>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sidRPr="00995032">
              <w:rPr>
                <w:rFonts w:ascii="Arial" w:hAnsi="Arial" w:cs="Arial"/>
                <w:b/>
                <w:bCs/>
                <w:color w:val="000000"/>
                <w:sz w:val="16"/>
                <w:szCs w:val="16"/>
              </w:rPr>
              <w:t>562638,67</w:t>
            </w:r>
          </w:p>
        </w:tc>
      </w:tr>
      <w:tr w:rsidR="00697B4D" w:rsidTr="00697B4D">
        <w:trPr>
          <w:trHeight w:val="285"/>
        </w:trPr>
        <w:tc>
          <w:tcPr>
            <w:tcW w:w="441" w:type="dxa"/>
            <w:gridSpan w:val="2"/>
            <w:tcBorders>
              <w:top w:val="nil"/>
              <w:left w:val="single" w:sz="4" w:space="0" w:color="auto"/>
              <w:bottom w:val="single" w:sz="4" w:space="0" w:color="auto"/>
              <w:right w:val="single" w:sz="4" w:space="0" w:color="auto"/>
            </w:tcBorders>
            <w:shd w:val="clear" w:color="auto" w:fill="auto"/>
            <w:noWrap/>
            <w:vAlign w:val="bottom"/>
            <w:hideMark/>
          </w:tcPr>
          <w:p w:rsidR="00995032" w:rsidRDefault="00995032">
            <w:pPr>
              <w:rPr>
                <w:rFonts w:ascii="Arial" w:hAnsi="Arial" w:cs="Arial"/>
                <w:b/>
                <w:bCs/>
                <w:color w:val="000000"/>
                <w:sz w:val="16"/>
                <w:szCs w:val="16"/>
              </w:rPr>
            </w:pPr>
            <w:r>
              <w:rPr>
                <w:rFonts w:ascii="Arial" w:hAnsi="Arial" w:cs="Arial"/>
                <w:b/>
                <w:bCs/>
                <w:color w:val="000000"/>
                <w:sz w:val="16"/>
                <w:szCs w:val="16"/>
              </w:rPr>
              <w:t> </w:t>
            </w:r>
          </w:p>
        </w:tc>
        <w:tc>
          <w:tcPr>
            <w:tcW w:w="4252" w:type="dxa"/>
            <w:gridSpan w:val="7"/>
            <w:tcBorders>
              <w:top w:val="single" w:sz="4" w:space="0" w:color="auto"/>
              <w:left w:val="nil"/>
              <w:bottom w:val="single" w:sz="4" w:space="0" w:color="auto"/>
              <w:right w:val="single" w:sz="4" w:space="0" w:color="auto"/>
            </w:tcBorders>
            <w:shd w:val="clear" w:color="auto" w:fill="auto"/>
            <w:noWrap/>
            <w:vAlign w:val="bottom"/>
            <w:hideMark/>
          </w:tcPr>
          <w:p w:rsidR="00995032" w:rsidRDefault="00995032">
            <w:pPr>
              <w:ind w:firstLineChars="100" w:firstLine="160"/>
              <w:jc w:val="right"/>
              <w:rPr>
                <w:rFonts w:ascii="Arial" w:hAnsi="Arial" w:cs="Arial"/>
                <w:color w:val="000000"/>
                <w:sz w:val="16"/>
                <w:szCs w:val="16"/>
              </w:rPr>
            </w:pPr>
            <w:r>
              <w:rPr>
                <w:rFonts w:ascii="Arial" w:hAnsi="Arial" w:cs="Arial"/>
                <w:color w:val="000000"/>
                <w:sz w:val="16"/>
                <w:szCs w:val="16"/>
              </w:rPr>
              <w:t>СП</w:t>
            </w:r>
          </w:p>
        </w:tc>
        <w:tc>
          <w:tcPr>
            <w:tcW w:w="1701" w:type="dxa"/>
            <w:gridSpan w:val="5"/>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708" w:type="dxa"/>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Pr>
                <w:rFonts w:ascii="Arial" w:hAnsi="Arial" w:cs="Arial"/>
                <w:b/>
                <w:bCs/>
                <w:color w:val="000000"/>
                <w:sz w:val="16"/>
                <w:szCs w:val="16"/>
              </w:rPr>
              <w:t> </w:t>
            </w:r>
          </w:p>
        </w:tc>
        <w:tc>
          <w:tcPr>
            <w:tcW w:w="1418" w:type="dxa"/>
            <w:gridSpan w:val="2"/>
            <w:tcBorders>
              <w:top w:val="nil"/>
              <w:left w:val="nil"/>
              <w:bottom w:val="single" w:sz="4" w:space="0" w:color="auto"/>
              <w:right w:val="single" w:sz="4" w:space="0" w:color="auto"/>
            </w:tcBorders>
            <w:shd w:val="clear" w:color="auto" w:fill="auto"/>
            <w:hideMark/>
          </w:tcPr>
          <w:p w:rsidR="00995032" w:rsidRDefault="00995032">
            <w:pPr>
              <w:jc w:val="right"/>
              <w:rPr>
                <w:rFonts w:ascii="Arial" w:hAnsi="Arial" w:cs="Arial"/>
                <w:b/>
                <w:bCs/>
                <w:color w:val="000000"/>
                <w:sz w:val="16"/>
                <w:szCs w:val="16"/>
              </w:rPr>
            </w:pPr>
            <w:r w:rsidRPr="00995032">
              <w:rPr>
                <w:rFonts w:ascii="Arial" w:hAnsi="Arial" w:cs="Arial"/>
                <w:b/>
                <w:bCs/>
                <w:color w:val="000000"/>
                <w:sz w:val="16"/>
                <w:szCs w:val="16"/>
              </w:rPr>
              <w:t>371700,66</w:t>
            </w:r>
          </w:p>
        </w:tc>
      </w:tr>
      <w:tr w:rsidR="00386A8C" w:rsidRPr="00024E77" w:rsidTr="00697B4D">
        <w:trPr>
          <w:gridAfter w:val="6"/>
          <w:wAfter w:w="3458" w:type="dxa"/>
          <w:trHeight w:val="195"/>
        </w:trPr>
        <w:tc>
          <w:tcPr>
            <w:tcW w:w="441" w:type="dxa"/>
            <w:gridSpan w:val="2"/>
            <w:tcBorders>
              <w:top w:val="nil"/>
              <w:left w:val="nil"/>
              <w:bottom w:val="nil"/>
              <w:right w:val="nil"/>
            </w:tcBorders>
            <w:shd w:val="clear" w:color="auto" w:fill="auto"/>
            <w:noWrap/>
            <w:vAlign w:val="bottom"/>
            <w:hideMark/>
          </w:tcPr>
          <w:p w:rsidR="00386A8C" w:rsidRPr="00386A8C" w:rsidRDefault="00386A8C" w:rsidP="00386A8C">
            <w:pPr>
              <w:widowControl/>
              <w:autoSpaceDE/>
              <w:autoSpaceDN/>
              <w:rPr>
                <w:rFonts w:ascii="Arial" w:hAnsi="Arial" w:cs="Arial"/>
                <w:sz w:val="16"/>
                <w:szCs w:val="16"/>
                <w:lang w:val="ru-RU" w:eastAsia="ru-RU"/>
              </w:rPr>
            </w:pPr>
          </w:p>
        </w:tc>
        <w:tc>
          <w:tcPr>
            <w:tcW w:w="991" w:type="dxa"/>
            <w:gridSpan w:val="2"/>
            <w:tcBorders>
              <w:top w:val="nil"/>
              <w:left w:val="nil"/>
              <w:bottom w:val="nil"/>
              <w:right w:val="nil"/>
            </w:tcBorders>
            <w:shd w:val="clear" w:color="auto" w:fill="auto"/>
            <w:noWrap/>
            <w:vAlign w:val="bottom"/>
            <w:hideMark/>
          </w:tcPr>
          <w:p w:rsidR="00386A8C" w:rsidRPr="00386A8C" w:rsidRDefault="00386A8C" w:rsidP="00386A8C">
            <w:pPr>
              <w:widowControl/>
              <w:autoSpaceDE/>
              <w:autoSpaceDN/>
              <w:rPr>
                <w:rFonts w:ascii="Arial" w:hAnsi="Arial" w:cs="Arial"/>
                <w:sz w:val="16"/>
                <w:szCs w:val="16"/>
                <w:lang w:val="ru-RU" w:eastAsia="ru-RU"/>
              </w:rPr>
            </w:pPr>
          </w:p>
        </w:tc>
        <w:tc>
          <w:tcPr>
            <w:tcW w:w="772" w:type="dxa"/>
            <w:gridSpan w:val="2"/>
            <w:tcBorders>
              <w:top w:val="nil"/>
              <w:left w:val="nil"/>
              <w:bottom w:val="nil"/>
              <w:right w:val="nil"/>
            </w:tcBorders>
            <w:shd w:val="clear" w:color="auto" w:fill="auto"/>
            <w:noWrap/>
            <w:vAlign w:val="bottom"/>
            <w:hideMark/>
          </w:tcPr>
          <w:p w:rsidR="00386A8C" w:rsidRPr="00386A8C" w:rsidRDefault="00386A8C" w:rsidP="00386A8C">
            <w:pPr>
              <w:widowControl/>
              <w:autoSpaceDE/>
              <w:autoSpaceDN/>
              <w:rPr>
                <w:rFonts w:ascii="Arial" w:hAnsi="Arial" w:cs="Arial"/>
                <w:sz w:val="16"/>
                <w:szCs w:val="16"/>
                <w:lang w:val="ru-RU" w:eastAsia="ru-RU"/>
              </w:rPr>
            </w:pPr>
          </w:p>
        </w:tc>
        <w:tc>
          <w:tcPr>
            <w:tcW w:w="1028" w:type="dxa"/>
            <w:tcBorders>
              <w:top w:val="nil"/>
              <w:left w:val="nil"/>
              <w:bottom w:val="nil"/>
              <w:right w:val="nil"/>
            </w:tcBorders>
            <w:shd w:val="clear" w:color="auto" w:fill="auto"/>
            <w:noWrap/>
            <w:vAlign w:val="bottom"/>
            <w:hideMark/>
          </w:tcPr>
          <w:p w:rsidR="00386A8C" w:rsidRPr="00386A8C" w:rsidRDefault="00386A8C" w:rsidP="00386A8C">
            <w:pPr>
              <w:widowControl/>
              <w:autoSpaceDE/>
              <w:autoSpaceDN/>
              <w:jc w:val="center"/>
              <w:rPr>
                <w:rFonts w:ascii="Arial" w:hAnsi="Arial" w:cs="Arial"/>
                <w:sz w:val="16"/>
                <w:szCs w:val="16"/>
                <w:lang w:val="ru-RU" w:eastAsia="ru-RU"/>
              </w:rPr>
            </w:pPr>
          </w:p>
        </w:tc>
        <w:tc>
          <w:tcPr>
            <w:tcW w:w="236" w:type="dxa"/>
            <w:tcBorders>
              <w:top w:val="nil"/>
              <w:left w:val="nil"/>
              <w:bottom w:val="nil"/>
              <w:right w:val="nil"/>
            </w:tcBorders>
            <w:shd w:val="clear" w:color="auto" w:fill="auto"/>
            <w:noWrap/>
            <w:vAlign w:val="bottom"/>
            <w:hideMark/>
          </w:tcPr>
          <w:p w:rsidR="00386A8C" w:rsidRPr="00386A8C" w:rsidRDefault="00386A8C" w:rsidP="00386A8C">
            <w:pPr>
              <w:widowControl/>
              <w:autoSpaceDE/>
              <w:autoSpaceDN/>
              <w:jc w:val="center"/>
              <w:rPr>
                <w:rFonts w:ascii="Arial" w:hAnsi="Arial" w:cs="Arial"/>
                <w:sz w:val="16"/>
                <w:szCs w:val="16"/>
                <w:lang w:val="ru-RU" w:eastAsia="ru-RU"/>
              </w:rPr>
            </w:pPr>
          </w:p>
        </w:tc>
        <w:tc>
          <w:tcPr>
            <w:tcW w:w="2163" w:type="dxa"/>
            <w:gridSpan w:val="3"/>
            <w:tcBorders>
              <w:top w:val="nil"/>
              <w:left w:val="nil"/>
              <w:bottom w:val="nil"/>
              <w:right w:val="nil"/>
            </w:tcBorders>
            <w:shd w:val="clear" w:color="auto" w:fill="auto"/>
            <w:noWrap/>
            <w:vAlign w:val="bottom"/>
            <w:hideMark/>
          </w:tcPr>
          <w:p w:rsidR="00386A8C" w:rsidRPr="00386A8C" w:rsidRDefault="00386A8C" w:rsidP="00386A8C">
            <w:pPr>
              <w:widowControl/>
              <w:autoSpaceDE/>
              <w:autoSpaceDN/>
              <w:jc w:val="center"/>
              <w:rPr>
                <w:rFonts w:ascii="Arial" w:hAnsi="Arial" w:cs="Arial"/>
                <w:sz w:val="16"/>
                <w:szCs w:val="16"/>
                <w:lang w:val="ru-RU" w:eastAsia="ru-RU"/>
              </w:rPr>
            </w:pPr>
          </w:p>
        </w:tc>
        <w:tc>
          <w:tcPr>
            <w:tcW w:w="236" w:type="dxa"/>
            <w:gridSpan w:val="2"/>
            <w:tcBorders>
              <w:top w:val="nil"/>
              <w:left w:val="nil"/>
              <w:bottom w:val="nil"/>
              <w:right w:val="nil"/>
            </w:tcBorders>
            <w:shd w:val="clear" w:color="auto" w:fill="auto"/>
            <w:noWrap/>
            <w:vAlign w:val="bottom"/>
            <w:hideMark/>
          </w:tcPr>
          <w:p w:rsidR="00386A8C" w:rsidRPr="00386A8C" w:rsidRDefault="00386A8C" w:rsidP="00386A8C">
            <w:pPr>
              <w:widowControl/>
              <w:autoSpaceDE/>
              <w:autoSpaceDN/>
              <w:jc w:val="center"/>
              <w:rPr>
                <w:rFonts w:ascii="Arial" w:hAnsi="Arial" w:cs="Arial"/>
                <w:sz w:val="16"/>
                <w:szCs w:val="16"/>
                <w:lang w:val="ru-RU" w:eastAsia="ru-RU"/>
              </w:rPr>
            </w:pPr>
          </w:p>
        </w:tc>
        <w:tc>
          <w:tcPr>
            <w:tcW w:w="755" w:type="dxa"/>
            <w:gridSpan w:val="2"/>
            <w:tcBorders>
              <w:top w:val="nil"/>
              <w:left w:val="nil"/>
              <w:bottom w:val="nil"/>
              <w:right w:val="nil"/>
            </w:tcBorders>
            <w:shd w:val="clear" w:color="auto" w:fill="auto"/>
            <w:noWrap/>
            <w:vAlign w:val="bottom"/>
            <w:hideMark/>
          </w:tcPr>
          <w:p w:rsidR="00386A8C" w:rsidRPr="00386A8C" w:rsidRDefault="00386A8C" w:rsidP="00386A8C">
            <w:pPr>
              <w:widowControl/>
              <w:autoSpaceDE/>
              <w:autoSpaceDN/>
              <w:jc w:val="center"/>
              <w:rPr>
                <w:rFonts w:ascii="Arial" w:hAnsi="Arial" w:cs="Arial"/>
                <w:sz w:val="16"/>
                <w:szCs w:val="16"/>
                <w:lang w:val="ru-RU" w:eastAsia="ru-RU"/>
              </w:rPr>
            </w:pPr>
          </w:p>
        </w:tc>
      </w:tr>
      <w:tr w:rsidR="0050462A" w:rsidRPr="007C2C9C" w:rsidTr="0069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646" w:type="dxa"/>
          <w:trHeight w:val="80"/>
        </w:trPr>
        <w:tc>
          <w:tcPr>
            <w:tcW w:w="5812" w:type="dxa"/>
            <w:gridSpan w:val="11"/>
            <w:tcBorders>
              <w:top w:val="nil"/>
              <w:left w:val="nil"/>
              <w:bottom w:val="nil"/>
              <w:right w:val="nil"/>
            </w:tcBorders>
            <w:hideMark/>
          </w:tcPr>
          <w:p w:rsidR="0050462A" w:rsidRDefault="0050462A" w:rsidP="00230F86">
            <w:pPr>
              <w:rPr>
                <w:lang w:val="ru-RU"/>
              </w:rPr>
            </w:pPr>
            <w:r w:rsidRPr="007C2C9C">
              <w:rPr>
                <w:lang w:val="ru-RU"/>
              </w:rPr>
              <w:t>Заказчик:</w:t>
            </w:r>
          </w:p>
          <w:p w:rsidR="00697B4D" w:rsidRDefault="0050462A" w:rsidP="00697B4D">
            <w:pPr>
              <w:ind w:right="-1365"/>
              <w:rPr>
                <w:lang w:val="ru-RU"/>
              </w:rPr>
            </w:pPr>
            <w:r w:rsidRPr="00535EE6">
              <w:rPr>
                <w:lang w:val="ru-RU"/>
              </w:rPr>
              <w:t>Председатель Куйбышевского сельского совета-</w:t>
            </w:r>
          </w:p>
          <w:p w:rsidR="0050462A" w:rsidRPr="00535EE6" w:rsidRDefault="0050462A" w:rsidP="00697B4D">
            <w:pPr>
              <w:ind w:right="-1365"/>
              <w:rPr>
                <w:lang w:val="ru-RU"/>
              </w:rPr>
            </w:pPr>
            <w:r w:rsidRPr="00535EE6">
              <w:rPr>
                <w:lang w:val="ru-RU"/>
              </w:rPr>
              <w:t xml:space="preserve"> глава администрации Куйбышевского сельского поселения</w:t>
            </w:r>
          </w:p>
          <w:p w:rsidR="0050462A" w:rsidRPr="007C2C9C" w:rsidRDefault="0050462A" w:rsidP="00230F86">
            <w:pPr>
              <w:rPr>
                <w:lang w:val="ru-RU"/>
              </w:rPr>
            </w:pPr>
            <w:r w:rsidRPr="00535EE6">
              <w:rPr>
                <w:lang w:val="ru-RU"/>
              </w:rPr>
              <w:t>______________</w:t>
            </w:r>
          </w:p>
          <w:p w:rsidR="0050462A" w:rsidRPr="007C2C9C" w:rsidRDefault="0050462A" w:rsidP="00230F86">
            <w:pPr>
              <w:rPr>
                <w:lang w:val="ru-RU"/>
              </w:rPr>
            </w:pPr>
          </w:p>
        </w:tc>
        <w:tc>
          <w:tcPr>
            <w:tcW w:w="3607" w:type="dxa"/>
            <w:gridSpan w:val="8"/>
            <w:tcBorders>
              <w:top w:val="nil"/>
              <w:left w:val="nil"/>
              <w:bottom w:val="nil"/>
              <w:right w:val="nil"/>
            </w:tcBorders>
            <w:hideMark/>
          </w:tcPr>
          <w:p w:rsidR="0050462A" w:rsidRDefault="0050462A" w:rsidP="00697B4D">
            <w:pPr>
              <w:ind w:left="2283"/>
              <w:rPr>
                <w:lang w:val="ru-RU"/>
              </w:rPr>
            </w:pPr>
            <w:r w:rsidRPr="007C2C9C">
              <w:rPr>
                <w:lang w:val="ru-RU"/>
              </w:rPr>
              <w:lastRenderedPageBreak/>
              <w:t xml:space="preserve">  </w:t>
            </w:r>
          </w:p>
          <w:p w:rsidR="0050462A" w:rsidRDefault="00697B4D" w:rsidP="00697B4D">
            <w:pPr>
              <w:tabs>
                <w:tab w:val="left" w:pos="3480"/>
              </w:tabs>
              <w:ind w:left="2283"/>
              <w:rPr>
                <w:lang w:val="ru-RU"/>
              </w:rPr>
            </w:pPr>
            <w:r w:rsidRPr="00697B4D">
              <w:rPr>
                <w:lang w:val="ru-RU"/>
              </w:rPr>
              <w:t>Подрядчик:</w:t>
            </w:r>
          </w:p>
          <w:p w:rsidR="0050462A" w:rsidRDefault="0050462A" w:rsidP="00697B4D">
            <w:pPr>
              <w:ind w:left="2283"/>
              <w:rPr>
                <w:lang w:val="ru-RU"/>
              </w:rPr>
            </w:pPr>
          </w:p>
          <w:p w:rsidR="0050462A" w:rsidRDefault="0050462A" w:rsidP="00697B4D">
            <w:pPr>
              <w:ind w:left="2283"/>
              <w:rPr>
                <w:lang w:val="ru-RU"/>
              </w:rPr>
            </w:pPr>
          </w:p>
          <w:p w:rsidR="0050462A" w:rsidRPr="007C2C9C" w:rsidRDefault="0050462A" w:rsidP="00697B4D">
            <w:pPr>
              <w:ind w:left="2283"/>
              <w:rPr>
                <w:lang w:val="ru-RU"/>
              </w:rPr>
            </w:pPr>
          </w:p>
        </w:tc>
      </w:tr>
    </w:tbl>
    <w:p w:rsidR="007C2C9C" w:rsidRPr="007C2C9C" w:rsidRDefault="007C2C9C" w:rsidP="00535EE6">
      <w:pPr>
        <w:widowControl/>
        <w:suppressAutoHyphens/>
        <w:autoSpaceDE/>
        <w:autoSpaceDN/>
        <w:ind w:firstLine="4962"/>
        <w:jc w:val="both"/>
        <w:rPr>
          <w:sz w:val="24"/>
          <w:szCs w:val="24"/>
          <w:lang w:val="ru-RU" w:eastAsia="ar-SA"/>
        </w:rPr>
      </w:pPr>
      <w:r w:rsidRPr="007C2C9C">
        <w:rPr>
          <w:sz w:val="24"/>
          <w:szCs w:val="24"/>
          <w:lang w:val="ru-RU" w:eastAsia="ar-SA"/>
        </w:rPr>
        <w:lastRenderedPageBreak/>
        <w:t xml:space="preserve"> Приложение № 2 </w:t>
      </w:r>
    </w:p>
    <w:p w:rsidR="007C2C9C" w:rsidRPr="007C2C9C" w:rsidRDefault="007C2C9C" w:rsidP="007C2C9C">
      <w:pPr>
        <w:widowControl/>
        <w:suppressAutoHyphens/>
        <w:autoSpaceDE/>
        <w:autoSpaceDN/>
        <w:ind w:left="567" w:firstLine="4395"/>
        <w:outlineLvl w:val="0"/>
        <w:rPr>
          <w:sz w:val="24"/>
          <w:szCs w:val="24"/>
          <w:lang w:val="ru-RU" w:eastAsia="ar-SA"/>
        </w:rPr>
      </w:pPr>
      <w:r w:rsidRPr="007C2C9C">
        <w:rPr>
          <w:sz w:val="24"/>
          <w:szCs w:val="24"/>
          <w:lang w:val="ru-RU" w:eastAsia="ar-SA"/>
        </w:rPr>
        <w:t xml:space="preserve">                                       к  контракту № </w:t>
      </w:r>
      <w:r w:rsidR="00E03403">
        <w:rPr>
          <w:sz w:val="24"/>
          <w:szCs w:val="24"/>
          <w:lang w:val="ru-RU" w:eastAsia="ar-SA"/>
        </w:rPr>
        <w:t>____</w:t>
      </w:r>
    </w:p>
    <w:p w:rsidR="007C2C9C" w:rsidRPr="007C2C9C" w:rsidRDefault="007C2C9C" w:rsidP="007C2C9C">
      <w:pPr>
        <w:widowControl/>
        <w:suppressAutoHyphens/>
        <w:autoSpaceDE/>
        <w:autoSpaceDN/>
        <w:ind w:firstLine="4962"/>
        <w:jc w:val="both"/>
        <w:rPr>
          <w:sz w:val="24"/>
          <w:szCs w:val="24"/>
          <w:lang w:val="ru-RU" w:eastAsia="ar-SA"/>
        </w:rPr>
      </w:pPr>
      <w:r w:rsidRPr="007C2C9C">
        <w:rPr>
          <w:sz w:val="24"/>
          <w:szCs w:val="24"/>
          <w:lang w:val="ru-RU" w:eastAsia="ar-SA"/>
        </w:rPr>
        <w:t xml:space="preserve">                                        от ___</w:t>
      </w:r>
      <w:r w:rsidR="00E03403">
        <w:rPr>
          <w:sz w:val="24"/>
          <w:szCs w:val="24"/>
          <w:lang w:val="ru-RU" w:eastAsia="ar-SA"/>
        </w:rPr>
        <w:t>___2024</w:t>
      </w:r>
      <w:r w:rsidRPr="007C2C9C">
        <w:rPr>
          <w:sz w:val="24"/>
          <w:szCs w:val="24"/>
          <w:lang w:val="ru-RU" w:eastAsia="ar-SA"/>
        </w:rPr>
        <w:t xml:space="preserve"> г.</w:t>
      </w:r>
    </w:p>
    <w:p w:rsidR="007C2C9C" w:rsidRPr="007C2C9C" w:rsidRDefault="007C2C9C" w:rsidP="007C2C9C">
      <w:pPr>
        <w:ind w:firstLine="709"/>
        <w:jc w:val="both"/>
        <w:rPr>
          <w:color w:val="000000"/>
          <w:lang w:val="ru-RU"/>
        </w:rPr>
      </w:pPr>
    </w:p>
    <w:p w:rsidR="007C2C9C" w:rsidRPr="007C2C9C" w:rsidRDefault="007C2C9C" w:rsidP="007C2C9C">
      <w:pPr>
        <w:rPr>
          <w:lang w:val="ru-RU"/>
        </w:rPr>
      </w:pPr>
      <w:r w:rsidRPr="007C2C9C">
        <w:rPr>
          <w:lang w:val="ru-RU"/>
        </w:rPr>
        <w:t>ФОРМА</w:t>
      </w:r>
    </w:p>
    <w:p w:rsidR="007C2C9C" w:rsidRPr="007C2C9C" w:rsidRDefault="007C2C9C" w:rsidP="007C2C9C">
      <w:pPr>
        <w:jc w:val="center"/>
        <w:rPr>
          <w:b/>
          <w:lang w:val="ru-RU"/>
        </w:rPr>
      </w:pPr>
      <w:r w:rsidRPr="007C2C9C">
        <w:rPr>
          <w:b/>
          <w:lang w:val="ru-RU"/>
        </w:rPr>
        <w:t>ГРАФИК ВЫПОЛНЕНИЯ РАБОТ</w:t>
      </w:r>
    </w:p>
    <w:p w:rsidR="007C2C9C" w:rsidRPr="007C2C9C" w:rsidRDefault="00697B4D" w:rsidP="007C2C9C">
      <w:pPr>
        <w:jc w:val="center"/>
        <w:rPr>
          <w:lang w:val="ru-RU"/>
        </w:rPr>
      </w:pPr>
      <w:r w:rsidRPr="00697B4D">
        <w:rPr>
          <w:color w:val="000000"/>
          <w:lang w:val="ru-RU"/>
        </w:rPr>
        <w:t xml:space="preserve">по благоустройству территорий на объекте: «Установка ограждения мусульманского кладбища в </w:t>
      </w:r>
      <w:r>
        <w:rPr>
          <w:color w:val="000000"/>
          <w:lang w:val="ru-RU"/>
        </w:rPr>
        <w:t xml:space="preserve">                    </w:t>
      </w:r>
      <w:r w:rsidRPr="00697B4D">
        <w:rPr>
          <w:color w:val="000000"/>
          <w:lang w:val="ru-RU"/>
        </w:rPr>
        <w:t>с.</w:t>
      </w:r>
      <w:bookmarkStart w:id="0" w:name="_GoBack"/>
      <w:bookmarkEnd w:id="0"/>
      <w:r w:rsidRPr="00697B4D">
        <w:rPr>
          <w:color w:val="000000"/>
          <w:lang w:val="ru-RU"/>
        </w:rPr>
        <w:t>Малое Садовое Бахчиса</w:t>
      </w:r>
      <w:r>
        <w:rPr>
          <w:color w:val="000000"/>
          <w:lang w:val="ru-RU"/>
        </w:rPr>
        <w:t>райского района Республики Крым»</w:t>
      </w:r>
    </w:p>
    <w:tbl>
      <w:tblPr>
        <w:tblpPr w:leftFromText="180" w:rightFromText="180" w:vertAnchor="text" w:horzAnchor="margin" w:tblpX="-68" w:tblpY="18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567"/>
        <w:gridCol w:w="4536"/>
        <w:gridCol w:w="33"/>
        <w:gridCol w:w="516"/>
        <w:gridCol w:w="1686"/>
        <w:gridCol w:w="2409"/>
      </w:tblGrid>
      <w:tr w:rsidR="007C2C9C" w:rsidRPr="007C2C9C" w:rsidTr="007C2C9C">
        <w:trPr>
          <w:gridBefore w:val="1"/>
          <w:wBefore w:w="318" w:type="dxa"/>
          <w:trHeight w:val="517"/>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C2C9C" w:rsidRPr="007C2C9C" w:rsidRDefault="007C2C9C" w:rsidP="007C2C9C">
            <w:r w:rsidRPr="007C2C9C">
              <w:t>№</w:t>
            </w:r>
          </w:p>
          <w:p w:rsidR="007C2C9C" w:rsidRPr="007C2C9C" w:rsidRDefault="007C2C9C" w:rsidP="007C2C9C">
            <w:r w:rsidRPr="007C2C9C">
              <w:t>п/п</w:t>
            </w: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7C2C9C" w:rsidRPr="007C2C9C" w:rsidRDefault="007C2C9C" w:rsidP="007C2C9C">
            <w:pPr>
              <w:rPr>
                <w:lang w:val="ru-RU"/>
              </w:rPr>
            </w:pPr>
            <w:r w:rsidRPr="007C2C9C">
              <w:rPr>
                <w:lang w:val="ru-RU"/>
              </w:rPr>
              <w:t>Наименование отдельных зданий, сооружений и видов работ</w:t>
            </w:r>
          </w:p>
        </w:tc>
        <w:tc>
          <w:tcPr>
            <w:tcW w:w="223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C2C9C" w:rsidRPr="007C2C9C" w:rsidRDefault="007C2C9C" w:rsidP="007C2C9C">
            <w:proofErr w:type="spellStart"/>
            <w:r w:rsidRPr="007C2C9C">
              <w:t>Начало</w:t>
            </w:r>
            <w:proofErr w:type="spellEnd"/>
            <w:r w:rsidRPr="007C2C9C">
              <w:t xml:space="preserve"> </w:t>
            </w:r>
            <w:proofErr w:type="spellStart"/>
            <w:r w:rsidRPr="007C2C9C">
              <w:t>работ</w:t>
            </w:r>
            <w:proofErr w:type="spellEnd"/>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7C2C9C" w:rsidRPr="007C2C9C" w:rsidRDefault="007C2C9C" w:rsidP="007C2C9C">
            <w:proofErr w:type="spellStart"/>
            <w:r w:rsidRPr="007C2C9C">
              <w:t>Окончание</w:t>
            </w:r>
            <w:proofErr w:type="spellEnd"/>
            <w:r w:rsidRPr="007C2C9C">
              <w:t xml:space="preserve"> </w:t>
            </w:r>
            <w:proofErr w:type="spellStart"/>
            <w:r w:rsidRPr="007C2C9C">
              <w:t>работ</w:t>
            </w:r>
            <w:proofErr w:type="spellEnd"/>
          </w:p>
        </w:tc>
      </w:tr>
      <w:tr w:rsidR="007C2C9C" w:rsidRPr="007C2C9C" w:rsidTr="007C2C9C">
        <w:trPr>
          <w:gridBefore w:val="1"/>
          <w:wBefore w:w="318" w:type="dxa"/>
          <w:trHeight w:val="5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C2C9C" w:rsidRPr="007C2C9C" w:rsidRDefault="007C2C9C" w:rsidP="007C2C9C"/>
        </w:tc>
        <w:tc>
          <w:tcPr>
            <w:tcW w:w="4536" w:type="dxa"/>
            <w:vMerge/>
            <w:tcBorders>
              <w:top w:val="single" w:sz="4" w:space="0" w:color="auto"/>
              <w:left w:val="single" w:sz="4" w:space="0" w:color="auto"/>
              <w:bottom w:val="single" w:sz="4" w:space="0" w:color="auto"/>
              <w:right w:val="single" w:sz="4" w:space="0" w:color="auto"/>
            </w:tcBorders>
            <w:vAlign w:val="center"/>
            <w:hideMark/>
          </w:tcPr>
          <w:p w:rsidR="007C2C9C" w:rsidRPr="007C2C9C" w:rsidRDefault="007C2C9C" w:rsidP="007C2C9C"/>
        </w:tc>
        <w:tc>
          <w:tcPr>
            <w:tcW w:w="2235" w:type="dxa"/>
            <w:gridSpan w:val="3"/>
            <w:vMerge/>
            <w:tcBorders>
              <w:top w:val="single" w:sz="4" w:space="0" w:color="auto"/>
              <w:left w:val="single" w:sz="4" w:space="0" w:color="auto"/>
              <w:bottom w:val="single" w:sz="4" w:space="0" w:color="auto"/>
              <w:right w:val="single" w:sz="4" w:space="0" w:color="auto"/>
            </w:tcBorders>
            <w:vAlign w:val="center"/>
            <w:hideMark/>
          </w:tcPr>
          <w:p w:rsidR="007C2C9C" w:rsidRPr="007C2C9C" w:rsidRDefault="007C2C9C" w:rsidP="007C2C9C"/>
        </w:tc>
        <w:tc>
          <w:tcPr>
            <w:tcW w:w="2409" w:type="dxa"/>
            <w:vMerge/>
            <w:tcBorders>
              <w:top w:val="single" w:sz="4" w:space="0" w:color="auto"/>
              <w:left w:val="single" w:sz="4" w:space="0" w:color="auto"/>
              <w:bottom w:val="single" w:sz="4" w:space="0" w:color="auto"/>
              <w:right w:val="single" w:sz="4" w:space="0" w:color="auto"/>
            </w:tcBorders>
            <w:vAlign w:val="center"/>
            <w:hideMark/>
          </w:tcPr>
          <w:p w:rsidR="007C2C9C" w:rsidRPr="007C2C9C" w:rsidRDefault="007C2C9C" w:rsidP="007C2C9C"/>
        </w:tc>
      </w:tr>
      <w:tr w:rsidR="007C2C9C" w:rsidRPr="007C2C9C" w:rsidTr="007C2C9C">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7C2C9C" w:rsidRPr="007C2C9C" w:rsidRDefault="007C2C9C" w:rsidP="007C2C9C">
            <w:r w:rsidRPr="007C2C9C">
              <w:t>1</w:t>
            </w:r>
          </w:p>
        </w:tc>
        <w:tc>
          <w:tcPr>
            <w:tcW w:w="4536" w:type="dxa"/>
            <w:tcBorders>
              <w:top w:val="single" w:sz="4" w:space="0" w:color="auto"/>
              <w:left w:val="single" w:sz="4" w:space="0" w:color="auto"/>
              <w:bottom w:val="single" w:sz="4" w:space="0" w:color="auto"/>
              <w:right w:val="single" w:sz="4" w:space="0" w:color="auto"/>
            </w:tcBorders>
            <w:vAlign w:val="center"/>
          </w:tcPr>
          <w:p w:rsidR="007C2C9C" w:rsidRPr="007C2C9C" w:rsidRDefault="007C2C9C" w:rsidP="007C2C9C"/>
        </w:tc>
        <w:tc>
          <w:tcPr>
            <w:tcW w:w="2235" w:type="dxa"/>
            <w:gridSpan w:val="3"/>
            <w:tcBorders>
              <w:top w:val="single" w:sz="4" w:space="0" w:color="auto"/>
              <w:left w:val="single" w:sz="4" w:space="0" w:color="auto"/>
              <w:bottom w:val="single" w:sz="4" w:space="0" w:color="auto"/>
              <w:right w:val="single" w:sz="4" w:space="0" w:color="auto"/>
            </w:tcBorders>
            <w:vAlign w:val="center"/>
          </w:tcPr>
          <w:p w:rsidR="007C2C9C" w:rsidRPr="007C2C9C" w:rsidRDefault="007C2C9C" w:rsidP="007C2C9C"/>
        </w:tc>
        <w:tc>
          <w:tcPr>
            <w:tcW w:w="2409" w:type="dxa"/>
            <w:tcBorders>
              <w:top w:val="single" w:sz="4" w:space="0" w:color="auto"/>
              <w:left w:val="single" w:sz="4" w:space="0" w:color="auto"/>
              <w:bottom w:val="single" w:sz="4" w:space="0" w:color="auto"/>
              <w:right w:val="single" w:sz="4" w:space="0" w:color="auto"/>
            </w:tcBorders>
            <w:vAlign w:val="center"/>
          </w:tcPr>
          <w:p w:rsidR="007C2C9C" w:rsidRPr="007C2C9C" w:rsidRDefault="007C2C9C" w:rsidP="007C2C9C"/>
        </w:tc>
      </w:tr>
      <w:tr w:rsidR="007C2C9C" w:rsidRPr="007C2C9C" w:rsidTr="007C2C9C">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7C2C9C" w:rsidRPr="007C2C9C" w:rsidRDefault="007C2C9C" w:rsidP="007C2C9C">
            <w:r w:rsidRPr="007C2C9C">
              <w:t>2</w:t>
            </w:r>
          </w:p>
        </w:tc>
        <w:tc>
          <w:tcPr>
            <w:tcW w:w="4536" w:type="dxa"/>
            <w:tcBorders>
              <w:top w:val="single" w:sz="4" w:space="0" w:color="auto"/>
              <w:left w:val="single" w:sz="4" w:space="0" w:color="auto"/>
              <w:bottom w:val="single" w:sz="4" w:space="0" w:color="auto"/>
              <w:right w:val="single" w:sz="4" w:space="0" w:color="auto"/>
            </w:tcBorders>
            <w:vAlign w:val="center"/>
          </w:tcPr>
          <w:p w:rsidR="007C2C9C" w:rsidRPr="007C2C9C" w:rsidRDefault="007C2C9C" w:rsidP="007C2C9C"/>
        </w:tc>
        <w:tc>
          <w:tcPr>
            <w:tcW w:w="2235" w:type="dxa"/>
            <w:gridSpan w:val="3"/>
            <w:tcBorders>
              <w:top w:val="single" w:sz="4" w:space="0" w:color="auto"/>
              <w:left w:val="single" w:sz="4" w:space="0" w:color="auto"/>
              <w:bottom w:val="single" w:sz="4" w:space="0" w:color="auto"/>
              <w:right w:val="single" w:sz="4" w:space="0" w:color="auto"/>
            </w:tcBorders>
            <w:vAlign w:val="center"/>
          </w:tcPr>
          <w:p w:rsidR="007C2C9C" w:rsidRPr="007C2C9C" w:rsidRDefault="007C2C9C" w:rsidP="007C2C9C"/>
        </w:tc>
        <w:tc>
          <w:tcPr>
            <w:tcW w:w="2409" w:type="dxa"/>
            <w:tcBorders>
              <w:top w:val="single" w:sz="4" w:space="0" w:color="auto"/>
              <w:left w:val="single" w:sz="4" w:space="0" w:color="auto"/>
              <w:bottom w:val="single" w:sz="4" w:space="0" w:color="auto"/>
              <w:right w:val="single" w:sz="4" w:space="0" w:color="auto"/>
            </w:tcBorders>
            <w:vAlign w:val="center"/>
          </w:tcPr>
          <w:p w:rsidR="007C2C9C" w:rsidRPr="007C2C9C" w:rsidRDefault="007C2C9C" w:rsidP="007C2C9C"/>
        </w:tc>
      </w:tr>
      <w:tr w:rsidR="007C2C9C" w:rsidRPr="007C2C9C" w:rsidTr="007C2C9C">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7C2C9C" w:rsidRPr="007C2C9C" w:rsidRDefault="007C2C9C" w:rsidP="007C2C9C">
            <w:r w:rsidRPr="007C2C9C">
              <w:t>3</w:t>
            </w:r>
          </w:p>
        </w:tc>
        <w:tc>
          <w:tcPr>
            <w:tcW w:w="4536" w:type="dxa"/>
            <w:tcBorders>
              <w:top w:val="single" w:sz="4" w:space="0" w:color="auto"/>
              <w:left w:val="single" w:sz="4" w:space="0" w:color="auto"/>
              <w:bottom w:val="single" w:sz="4" w:space="0" w:color="auto"/>
              <w:right w:val="single" w:sz="4" w:space="0" w:color="auto"/>
            </w:tcBorders>
            <w:vAlign w:val="center"/>
          </w:tcPr>
          <w:p w:rsidR="007C2C9C" w:rsidRPr="007C2C9C" w:rsidRDefault="007C2C9C" w:rsidP="007C2C9C"/>
        </w:tc>
        <w:tc>
          <w:tcPr>
            <w:tcW w:w="2235" w:type="dxa"/>
            <w:gridSpan w:val="3"/>
            <w:tcBorders>
              <w:top w:val="single" w:sz="4" w:space="0" w:color="auto"/>
              <w:left w:val="single" w:sz="4" w:space="0" w:color="auto"/>
              <w:bottom w:val="single" w:sz="4" w:space="0" w:color="auto"/>
              <w:right w:val="single" w:sz="4" w:space="0" w:color="auto"/>
            </w:tcBorders>
            <w:vAlign w:val="center"/>
          </w:tcPr>
          <w:p w:rsidR="007C2C9C" w:rsidRPr="007C2C9C" w:rsidRDefault="007C2C9C" w:rsidP="007C2C9C"/>
        </w:tc>
        <w:tc>
          <w:tcPr>
            <w:tcW w:w="2409" w:type="dxa"/>
            <w:tcBorders>
              <w:top w:val="single" w:sz="4" w:space="0" w:color="auto"/>
              <w:left w:val="single" w:sz="4" w:space="0" w:color="auto"/>
              <w:bottom w:val="single" w:sz="4" w:space="0" w:color="auto"/>
              <w:right w:val="single" w:sz="4" w:space="0" w:color="auto"/>
            </w:tcBorders>
            <w:vAlign w:val="center"/>
          </w:tcPr>
          <w:p w:rsidR="007C2C9C" w:rsidRPr="007C2C9C" w:rsidRDefault="007C2C9C" w:rsidP="007C2C9C"/>
        </w:tc>
      </w:tr>
      <w:tr w:rsidR="007C2C9C" w:rsidRPr="007C2C9C" w:rsidTr="007C2C9C">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7C2C9C" w:rsidRPr="007C2C9C" w:rsidRDefault="007C2C9C" w:rsidP="007C2C9C">
            <w:r w:rsidRPr="007C2C9C">
              <w:t>4</w:t>
            </w:r>
          </w:p>
        </w:tc>
        <w:tc>
          <w:tcPr>
            <w:tcW w:w="4536" w:type="dxa"/>
            <w:tcBorders>
              <w:top w:val="single" w:sz="4" w:space="0" w:color="auto"/>
              <w:left w:val="single" w:sz="4" w:space="0" w:color="auto"/>
              <w:bottom w:val="single" w:sz="4" w:space="0" w:color="auto"/>
              <w:right w:val="single" w:sz="4" w:space="0" w:color="auto"/>
            </w:tcBorders>
            <w:vAlign w:val="center"/>
          </w:tcPr>
          <w:p w:rsidR="007C2C9C" w:rsidRPr="007C2C9C" w:rsidRDefault="007C2C9C" w:rsidP="007C2C9C"/>
        </w:tc>
        <w:tc>
          <w:tcPr>
            <w:tcW w:w="2235" w:type="dxa"/>
            <w:gridSpan w:val="3"/>
            <w:tcBorders>
              <w:top w:val="single" w:sz="4" w:space="0" w:color="auto"/>
              <w:left w:val="single" w:sz="4" w:space="0" w:color="auto"/>
              <w:bottom w:val="single" w:sz="4" w:space="0" w:color="auto"/>
              <w:right w:val="single" w:sz="4" w:space="0" w:color="auto"/>
            </w:tcBorders>
            <w:vAlign w:val="center"/>
          </w:tcPr>
          <w:p w:rsidR="007C2C9C" w:rsidRPr="007C2C9C" w:rsidRDefault="007C2C9C" w:rsidP="007C2C9C"/>
        </w:tc>
        <w:tc>
          <w:tcPr>
            <w:tcW w:w="2409" w:type="dxa"/>
            <w:tcBorders>
              <w:top w:val="single" w:sz="4" w:space="0" w:color="auto"/>
              <w:left w:val="single" w:sz="4" w:space="0" w:color="auto"/>
              <w:bottom w:val="single" w:sz="4" w:space="0" w:color="auto"/>
              <w:right w:val="single" w:sz="4" w:space="0" w:color="auto"/>
            </w:tcBorders>
            <w:vAlign w:val="center"/>
          </w:tcPr>
          <w:p w:rsidR="007C2C9C" w:rsidRPr="007C2C9C" w:rsidRDefault="007C2C9C" w:rsidP="007C2C9C"/>
        </w:tc>
      </w:tr>
      <w:tr w:rsidR="007C2C9C" w:rsidRPr="007C2C9C" w:rsidTr="007C2C9C">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7C2C9C" w:rsidRPr="007C2C9C" w:rsidRDefault="007C2C9C" w:rsidP="007C2C9C">
            <w:r w:rsidRPr="007C2C9C">
              <w:t>5</w:t>
            </w:r>
          </w:p>
        </w:tc>
        <w:tc>
          <w:tcPr>
            <w:tcW w:w="4536" w:type="dxa"/>
            <w:tcBorders>
              <w:top w:val="single" w:sz="4" w:space="0" w:color="auto"/>
              <w:left w:val="single" w:sz="4" w:space="0" w:color="auto"/>
              <w:bottom w:val="single" w:sz="4" w:space="0" w:color="auto"/>
              <w:right w:val="single" w:sz="4" w:space="0" w:color="auto"/>
            </w:tcBorders>
            <w:vAlign w:val="center"/>
          </w:tcPr>
          <w:p w:rsidR="007C2C9C" w:rsidRPr="007C2C9C" w:rsidRDefault="007C2C9C" w:rsidP="007C2C9C"/>
        </w:tc>
        <w:tc>
          <w:tcPr>
            <w:tcW w:w="2235" w:type="dxa"/>
            <w:gridSpan w:val="3"/>
            <w:tcBorders>
              <w:top w:val="single" w:sz="4" w:space="0" w:color="auto"/>
              <w:left w:val="single" w:sz="4" w:space="0" w:color="auto"/>
              <w:bottom w:val="single" w:sz="4" w:space="0" w:color="auto"/>
              <w:right w:val="single" w:sz="4" w:space="0" w:color="auto"/>
            </w:tcBorders>
            <w:vAlign w:val="center"/>
          </w:tcPr>
          <w:p w:rsidR="007C2C9C" w:rsidRPr="007C2C9C" w:rsidRDefault="007C2C9C" w:rsidP="007C2C9C"/>
        </w:tc>
        <w:tc>
          <w:tcPr>
            <w:tcW w:w="2409" w:type="dxa"/>
            <w:tcBorders>
              <w:top w:val="single" w:sz="4" w:space="0" w:color="auto"/>
              <w:left w:val="single" w:sz="4" w:space="0" w:color="auto"/>
              <w:bottom w:val="single" w:sz="4" w:space="0" w:color="auto"/>
              <w:right w:val="single" w:sz="4" w:space="0" w:color="auto"/>
            </w:tcBorders>
            <w:vAlign w:val="center"/>
          </w:tcPr>
          <w:p w:rsidR="007C2C9C" w:rsidRPr="007C2C9C" w:rsidRDefault="007C2C9C" w:rsidP="007C2C9C"/>
        </w:tc>
      </w:tr>
      <w:tr w:rsidR="007C2C9C" w:rsidRPr="007C2C9C" w:rsidTr="007C2C9C">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7C2C9C" w:rsidRPr="007C2C9C" w:rsidRDefault="007C2C9C" w:rsidP="007C2C9C">
            <w:r w:rsidRPr="007C2C9C">
              <w:t>6</w:t>
            </w:r>
          </w:p>
        </w:tc>
        <w:tc>
          <w:tcPr>
            <w:tcW w:w="4536" w:type="dxa"/>
            <w:tcBorders>
              <w:top w:val="single" w:sz="4" w:space="0" w:color="auto"/>
              <w:left w:val="single" w:sz="4" w:space="0" w:color="auto"/>
              <w:bottom w:val="single" w:sz="4" w:space="0" w:color="auto"/>
              <w:right w:val="single" w:sz="4" w:space="0" w:color="auto"/>
            </w:tcBorders>
            <w:vAlign w:val="center"/>
          </w:tcPr>
          <w:p w:rsidR="007C2C9C" w:rsidRPr="007C2C9C" w:rsidRDefault="007C2C9C" w:rsidP="007C2C9C"/>
        </w:tc>
        <w:tc>
          <w:tcPr>
            <w:tcW w:w="2235" w:type="dxa"/>
            <w:gridSpan w:val="3"/>
            <w:tcBorders>
              <w:top w:val="single" w:sz="4" w:space="0" w:color="auto"/>
              <w:left w:val="single" w:sz="4" w:space="0" w:color="auto"/>
              <w:bottom w:val="single" w:sz="4" w:space="0" w:color="auto"/>
              <w:right w:val="single" w:sz="4" w:space="0" w:color="auto"/>
            </w:tcBorders>
            <w:vAlign w:val="center"/>
          </w:tcPr>
          <w:p w:rsidR="007C2C9C" w:rsidRPr="007C2C9C" w:rsidRDefault="007C2C9C" w:rsidP="007C2C9C"/>
        </w:tc>
        <w:tc>
          <w:tcPr>
            <w:tcW w:w="2409" w:type="dxa"/>
            <w:tcBorders>
              <w:top w:val="single" w:sz="4" w:space="0" w:color="auto"/>
              <w:left w:val="single" w:sz="4" w:space="0" w:color="auto"/>
              <w:bottom w:val="single" w:sz="4" w:space="0" w:color="auto"/>
              <w:right w:val="single" w:sz="4" w:space="0" w:color="auto"/>
            </w:tcBorders>
            <w:vAlign w:val="center"/>
          </w:tcPr>
          <w:p w:rsidR="007C2C9C" w:rsidRPr="007C2C9C" w:rsidRDefault="007C2C9C" w:rsidP="007C2C9C"/>
        </w:tc>
      </w:tr>
      <w:tr w:rsidR="007C2C9C" w:rsidRPr="007C2C9C" w:rsidTr="007C2C9C">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7C2C9C" w:rsidRPr="007C2C9C" w:rsidRDefault="007C2C9C" w:rsidP="007C2C9C">
            <w:r w:rsidRPr="007C2C9C">
              <w:t>7</w:t>
            </w:r>
          </w:p>
        </w:tc>
        <w:tc>
          <w:tcPr>
            <w:tcW w:w="4536" w:type="dxa"/>
            <w:tcBorders>
              <w:top w:val="single" w:sz="4" w:space="0" w:color="auto"/>
              <w:left w:val="single" w:sz="4" w:space="0" w:color="auto"/>
              <w:bottom w:val="single" w:sz="4" w:space="0" w:color="auto"/>
              <w:right w:val="single" w:sz="4" w:space="0" w:color="auto"/>
            </w:tcBorders>
            <w:vAlign w:val="center"/>
          </w:tcPr>
          <w:p w:rsidR="007C2C9C" w:rsidRPr="007C2C9C" w:rsidRDefault="007C2C9C" w:rsidP="007C2C9C"/>
        </w:tc>
        <w:tc>
          <w:tcPr>
            <w:tcW w:w="2235" w:type="dxa"/>
            <w:gridSpan w:val="3"/>
            <w:tcBorders>
              <w:top w:val="single" w:sz="4" w:space="0" w:color="auto"/>
              <w:left w:val="single" w:sz="4" w:space="0" w:color="auto"/>
              <w:bottom w:val="single" w:sz="4" w:space="0" w:color="auto"/>
              <w:right w:val="single" w:sz="4" w:space="0" w:color="auto"/>
            </w:tcBorders>
            <w:vAlign w:val="center"/>
          </w:tcPr>
          <w:p w:rsidR="007C2C9C" w:rsidRPr="007C2C9C" w:rsidRDefault="007C2C9C" w:rsidP="007C2C9C"/>
        </w:tc>
        <w:tc>
          <w:tcPr>
            <w:tcW w:w="2409" w:type="dxa"/>
            <w:tcBorders>
              <w:top w:val="single" w:sz="4" w:space="0" w:color="auto"/>
              <w:left w:val="single" w:sz="4" w:space="0" w:color="auto"/>
              <w:bottom w:val="single" w:sz="4" w:space="0" w:color="auto"/>
              <w:right w:val="single" w:sz="4" w:space="0" w:color="auto"/>
            </w:tcBorders>
            <w:vAlign w:val="center"/>
          </w:tcPr>
          <w:p w:rsidR="007C2C9C" w:rsidRPr="007C2C9C" w:rsidRDefault="007C2C9C" w:rsidP="007C2C9C"/>
        </w:tc>
      </w:tr>
      <w:tr w:rsidR="007C2C9C" w:rsidRPr="007C2C9C" w:rsidTr="007C2C9C">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7C2C9C" w:rsidRPr="007C2C9C" w:rsidRDefault="007C2C9C" w:rsidP="007C2C9C">
            <w:r w:rsidRPr="007C2C9C">
              <w:t>8</w:t>
            </w:r>
          </w:p>
        </w:tc>
        <w:tc>
          <w:tcPr>
            <w:tcW w:w="4536" w:type="dxa"/>
            <w:tcBorders>
              <w:top w:val="single" w:sz="4" w:space="0" w:color="auto"/>
              <w:left w:val="single" w:sz="4" w:space="0" w:color="auto"/>
              <w:bottom w:val="single" w:sz="4" w:space="0" w:color="auto"/>
              <w:right w:val="single" w:sz="4" w:space="0" w:color="auto"/>
            </w:tcBorders>
            <w:vAlign w:val="center"/>
          </w:tcPr>
          <w:p w:rsidR="007C2C9C" w:rsidRPr="007C2C9C" w:rsidRDefault="007C2C9C" w:rsidP="007C2C9C"/>
        </w:tc>
        <w:tc>
          <w:tcPr>
            <w:tcW w:w="2235" w:type="dxa"/>
            <w:gridSpan w:val="3"/>
            <w:tcBorders>
              <w:top w:val="single" w:sz="4" w:space="0" w:color="auto"/>
              <w:left w:val="single" w:sz="4" w:space="0" w:color="auto"/>
              <w:bottom w:val="single" w:sz="4" w:space="0" w:color="auto"/>
              <w:right w:val="single" w:sz="4" w:space="0" w:color="auto"/>
            </w:tcBorders>
            <w:vAlign w:val="center"/>
          </w:tcPr>
          <w:p w:rsidR="007C2C9C" w:rsidRPr="007C2C9C" w:rsidRDefault="007C2C9C" w:rsidP="007C2C9C"/>
        </w:tc>
        <w:tc>
          <w:tcPr>
            <w:tcW w:w="2409" w:type="dxa"/>
            <w:tcBorders>
              <w:top w:val="single" w:sz="4" w:space="0" w:color="auto"/>
              <w:left w:val="single" w:sz="4" w:space="0" w:color="auto"/>
              <w:bottom w:val="single" w:sz="4" w:space="0" w:color="auto"/>
              <w:right w:val="single" w:sz="4" w:space="0" w:color="auto"/>
            </w:tcBorders>
            <w:vAlign w:val="center"/>
          </w:tcPr>
          <w:p w:rsidR="007C2C9C" w:rsidRPr="007C2C9C" w:rsidRDefault="007C2C9C" w:rsidP="007C2C9C"/>
        </w:tc>
      </w:tr>
      <w:tr w:rsidR="007C2C9C" w:rsidRPr="007C2C9C" w:rsidTr="007C2C9C">
        <w:trPr>
          <w:gridBefore w:val="1"/>
          <w:wBefore w:w="318" w:type="dxa"/>
          <w:trHeight w:val="228"/>
        </w:trPr>
        <w:tc>
          <w:tcPr>
            <w:tcW w:w="567" w:type="dxa"/>
            <w:tcBorders>
              <w:top w:val="single" w:sz="4" w:space="0" w:color="auto"/>
              <w:left w:val="single" w:sz="4" w:space="0" w:color="auto"/>
              <w:bottom w:val="single" w:sz="4" w:space="0" w:color="auto"/>
              <w:right w:val="single" w:sz="4" w:space="0" w:color="auto"/>
            </w:tcBorders>
            <w:vAlign w:val="center"/>
            <w:hideMark/>
          </w:tcPr>
          <w:p w:rsidR="007C2C9C" w:rsidRPr="007C2C9C" w:rsidRDefault="007C2C9C" w:rsidP="007C2C9C">
            <w:r w:rsidRPr="007C2C9C">
              <w:t>9</w:t>
            </w:r>
          </w:p>
        </w:tc>
        <w:tc>
          <w:tcPr>
            <w:tcW w:w="4536" w:type="dxa"/>
            <w:tcBorders>
              <w:top w:val="single" w:sz="4" w:space="0" w:color="auto"/>
              <w:left w:val="single" w:sz="4" w:space="0" w:color="auto"/>
              <w:bottom w:val="single" w:sz="4" w:space="0" w:color="auto"/>
              <w:right w:val="single" w:sz="4" w:space="0" w:color="auto"/>
            </w:tcBorders>
            <w:vAlign w:val="center"/>
          </w:tcPr>
          <w:p w:rsidR="007C2C9C" w:rsidRPr="007C2C9C" w:rsidRDefault="007C2C9C" w:rsidP="007C2C9C"/>
        </w:tc>
        <w:tc>
          <w:tcPr>
            <w:tcW w:w="2235" w:type="dxa"/>
            <w:gridSpan w:val="3"/>
            <w:tcBorders>
              <w:top w:val="single" w:sz="4" w:space="0" w:color="auto"/>
              <w:left w:val="single" w:sz="4" w:space="0" w:color="auto"/>
              <w:bottom w:val="single" w:sz="4" w:space="0" w:color="auto"/>
              <w:right w:val="single" w:sz="4" w:space="0" w:color="auto"/>
            </w:tcBorders>
            <w:vAlign w:val="center"/>
          </w:tcPr>
          <w:p w:rsidR="007C2C9C" w:rsidRPr="007C2C9C" w:rsidRDefault="007C2C9C" w:rsidP="007C2C9C"/>
        </w:tc>
        <w:tc>
          <w:tcPr>
            <w:tcW w:w="2409" w:type="dxa"/>
            <w:tcBorders>
              <w:top w:val="single" w:sz="4" w:space="0" w:color="auto"/>
              <w:left w:val="single" w:sz="4" w:space="0" w:color="auto"/>
              <w:bottom w:val="single" w:sz="4" w:space="0" w:color="auto"/>
              <w:right w:val="single" w:sz="4" w:space="0" w:color="auto"/>
            </w:tcBorders>
            <w:vAlign w:val="center"/>
          </w:tcPr>
          <w:p w:rsidR="007C2C9C" w:rsidRPr="007C2C9C" w:rsidRDefault="007C2C9C" w:rsidP="007C2C9C"/>
        </w:tc>
      </w:tr>
      <w:tr w:rsidR="007C2C9C" w:rsidRPr="007C2C9C" w:rsidTr="007C2C9C">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7C2C9C" w:rsidRPr="007C2C9C" w:rsidRDefault="007C2C9C" w:rsidP="007C2C9C">
            <w:r w:rsidRPr="007C2C9C">
              <w:t>10</w:t>
            </w:r>
          </w:p>
        </w:tc>
        <w:tc>
          <w:tcPr>
            <w:tcW w:w="4536" w:type="dxa"/>
            <w:tcBorders>
              <w:top w:val="single" w:sz="4" w:space="0" w:color="auto"/>
              <w:left w:val="single" w:sz="4" w:space="0" w:color="auto"/>
              <w:bottom w:val="single" w:sz="4" w:space="0" w:color="auto"/>
              <w:right w:val="single" w:sz="4" w:space="0" w:color="auto"/>
            </w:tcBorders>
            <w:vAlign w:val="center"/>
          </w:tcPr>
          <w:p w:rsidR="007C2C9C" w:rsidRPr="007C2C9C" w:rsidRDefault="007C2C9C" w:rsidP="007C2C9C"/>
        </w:tc>
        <w:tc>
          <w:tcPr>
            <w:tcW w:w="2235" w:type="dxa"/>
            <w:gridSpan w:val="3"/>
            <w:tcBorders>
              <w:top w:val="single" w:sz="4" w:space="0" w:color="auto"/>
              <w:left w:val="single" w:sz="4" w:space="0" w:color="auto"/>
              <w:bottom w:val="single" w:sz="4" w:space="0" w:color="auto"/>
              <w:right w:val="single" w:sz="4" w:space="0" w:color="auto"/>
            </w:tcBorders>
            <w:vAlign w:val="center"/>
          </w:tcPr>
          <w:p w:rsidR="007C2C9C" w:rsidRPr="007C2C9C" w:rsidRDefault="007C2C9C" w:rsidP="007C2C9C"/>
        </w:tc>
        <w:tc>
          <w:tcPr>
            <w:tcW w:w="2409" w:type="dxa"/>
            <w:tcBorders>
              <w:top w:val="single" w:sz="4" w:space="0" w:color="auto"/>
              <w:left w:val="single" w:sz="4" w:space="0" w:color="auto"/>
              <w:bottom w:val="single" w:sz="4" w:space="0" w:color="auto"/>
              <w:right w:val="single" w:sz="4" w:space="0" w:color="auto"/>
            </w:tcBorders>
            <w:vAlign w:val="center"/>
          </w:tcPr>
          <w:p w:rsidR="007C2C9C" w:rsidRPr="007C2C9C" w:rsidRDefault="007C2C9C" w:rsidP="007C2C9C"/>
        </w:tc>
      </w:tr>
      <w:tr w:rsidR="007C2C9C" w:rsidRPr="007C2C9C" w:rsidTr="0040570A">
        <w:trPr>
          <w:trHeight w:val="148"/>
        </w:trPr>
        <w:tc>
          <w:tcPr>
            <w:tcW w:w="5454" w:type="dxa"/>
            <w:gridSpan w:val="4"/>
            <w:tcBorders>
              <w:top w:val="nil"/>
              <w:left w:val="nil"/>
              <w:bottom w:val="nil"/>
              <w:right w:val="nil"/>
            </w:tcBorders>
            <w:tcMar>
              <w:top w:w="0" w:type="dxa"/>
              <w:left w:w="70" w:type="dxa"/>
              <w:bottom w:w="0" w:type="dxa"/>
              <w:right w:w="70" w:type="dxa"/>
            </w:tcMar>
          </w:tcPr>
          <w:p w:rsidR="007C2C9C" w:rsidRPr="007C2C9C" w:rsidRDefault="007C2C9C" w:rsidP="007C2C9C"/>
        </w:tc>
        <w:tc>
          <w:tcPr>
            <w:tcW w:w="516" w:type="dxa"/>
            <w:tcBorders>
              <w:top w:val="nil"/>
              <w:left w:val="nil"/>
              <w:bottom w:val="nil"/>
              <w:right w:val="nil"/>
            </w:tcBorders>
            <w:tcMar>
              <w:top w:w="0" w:type="dxa"/>
              <w:left w:w="70" w:type="dxa"/>
              <w:bottom w:w="0" w:type="dxa"/>
              <w:right w:w="70" w:type="dxa"/>
            </w:tcMar>
          </w:tcPr>
          <w:p w:rsidR="007C2C9C" w:rsidRPr="007C2C9C" w:rsidRDefault="007C2C9C" w:rsidP="007C2C9C"/>
        </w:tc>
        <w:tc>
          <w:tcPr>
            <w:tcW w:w="4095" w:type="dxa"/>
            <w:gridSpan w:val="2"/>
            <w:tcBorders>
              <w:top w:val="nil"/>
              <w:left w:val="nil"/>
              <w:bottom w:val="nil"/>
              <w:right w:val="nil"/>
            </w:tcBorders>
            <w:tcMar>
              <w:top w:w="0" w:type="dxa"/>
              <w:left w:w="70" w:type="dxa"/>
              <w:bottom w:w="0" w:type="dxa"/>
              <w:right w:w="70" w:type="dxa"/>
            </w:tcMar>
          </w:tcPr>
          <w:p w:rsidR="007C2C9C" w:rsidRPr="007C2C9C" w:rsidRDefault="007C2C9C" w:rsidP="007C2C9C"/>
        </w:tc>
      </w:tr>
    </w:tbl>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7C2C9C" w:rsidRPr="00E03403" w:rsidTr="007C2C9C">
        <w:trPr>
          <w:trHeight w:val="1020"/>
        </w:trPr>
        <w:tc>
          <w:tcPr>
            <w:tcW w:w="4820" w:type="dxa"/>
            <w:tcBorders>
              <w:top w:val="nil"/>
              <w:left w:val="nil"/>
              <w:bottom w:val="nil"/>
              <w:right w:val="nil"/>
            </w:tcBorders>
            <w:hideMark/>
          </w:tcPr>
          <w:p w:rsidR="007C2C9C" w:rsidRDefault="007C2C9C" w:rsidP="007C2C9C">
            <w:pPr>
              <w:rPr>
                <w:lang w:val="ru-RU"/>
              </w:rPr>
            </w:pPr>
            <w:r w:rsidRPr="007C2C9C">
              <w:rPr>
                <w:lang w:val="ru-RU"/>
              </w:rPr>
              <w:t>Заказчик:</w:t>
            </w:r>
          </w:p>
          <w:p w:rsidR="00535EE6" w:rsidRPr="00535EE6" w:rsidRDefault="00535EE6" w:rsidP="00535EE6">
            <w:pPr>
              <w:rPr>
                <w:lang w:val="ru-RU"/>
              </w:rPr>
            </w:pPr>
            <w:r w:rsidRPr="00535EE6">
              <w:rPr>
                <w:lang w:val="ru-RU"/>
              </w:rPr>
              <w:t>Председатель Куйбышевского сельского совет</w:t>
            </w:r>
            <w:proofErr w:type="gramStart"/>
            <w:r w:rsidRPr="00535EE6">
              <w:rPr>
                <w:lang w:val="ru-RU"/>
              </w:rPr>
              <w:t>а-</w:t>
            </w:r>
            <w:proofErr w:type="gramEnd"/>
            <w:r w:rsidRPr="00535EE6">
              <w:rPr>
                <w:lang w:val="ru-RU"/>
              </w:rPr>
              <w:t xml:space="preserve"> глава администрации Куйбышевского сельского поселения</w:t>
            </w:r>
          </w:p>
          <w:p w:rsidR="00535EE6" w:rsidRPr="00535EE6" w:rsidRDefault="00535EE6" w:rsidP="00535EE6">
            <w:pPr>
              <w:rPr>
                <w:lang w:val="ru-RU"/>
              </w:rPr>
            </w:pPr>
          </w:p>
          <w:p w:rsidR="00535EE6" w:rsidRPr="007C2C9C" w:rsidRDefault="00535EE6" w:rsidP="00535EE6">
            <w:pPr>
              <w:rPr>
                <w:lang w:val="ru-RU"/>
              </w:rPr>
            </w:pPr>
            <w:r w:rsidRPr="00535EE6">
              <w:rPr>
                <w:lang w:val="ru-RU"/>
              </w:rPr>
              <w:t>______________</w:t>
            </w:r>
          </w:p>
          <w:p w:rsidR="007C2C9C" w:rsidRPr="007C2C9C" w:rsidRDefault="007C2C9C" w:rsidP="00535EE6">
            <w:pPr>
              <w:rPr>
                <w:lang w:val="ru-RU"/>
              </w:rPr>
            </w:pPr>
          </w:p>
        </w:tc>
        <w:tc>
          <w:tcPr>
            <w:tcW w:w="9922" w:type="dxa"/>
            <w:tcBorders>
              <w:top w:val="nil"/>
              <w:left w:val="nil"/>
              <w:bottom w:val="nil"/>
              <w:right w:val="nil"/>
            </w:tcBorders>
            <w:hideMark/>
          </w:tcPr>
          <w:p w:rsidR="007C2C9C" w:rsidRDefault="007C2C9C" w:rsidP="007C2C9C">
            <w:pPr>
              <w:rPr>
                <w:lang w:val="ru-RU"/>
              </w:rPr>
            </w:pPr>
            <w:r w:rsidRPr="007C2C9C">
              <w:rPr>
                <w:lang w:val="ru-RU"/>
              </w:rPr>
              <w:t xml:space="preserve">  Подрядчик:</w:t>
            </w:r>
          </w:p>
          <w:p w:rsidR="007C2C9C" w:rsidRDefault="007C2C9C" w:rsidP="007C2C9C">
            <w:pPr>
              <w:rPr>
                <w:lang w:val="ru-RU"/>
              </w:rPr>
            </w:pPr>
          </w:p>
          <w:p w:rsidR="00535EE6" w:rsidRDefault="00535EE6" w:rsidP="007C2C9C">
            <w:pPr>
              <w:rPr>
                <w:lang w:val="ru-RU"/>
              </w:rPr>
            </w:pPr>
          </w:p>
          <w:p w:rsidR="00535EE6" w:rsidRDefault="00535EE6" w:rsidP="007C2C9C">
            <w:pPr>
              <w:rPr>
                <w:lang w:val="ru-RU"/>
              </w:rPr>
            </w:pPr>
          </w:p>
          <w:p w:rsidR="00535EE6" w:rsidRDefault="00535EE6" w:rsidP="007C2C9C">
            <w:pPr>
              <w:rPr>
                <w:lang w:val="ru-RU"/>
              </w:rPr>
            </w:pPr>
          </w:p>
          <w:p w:rsidR="00535EE6" w:rsidRDefault="00535EE6" w:rsidP="007C2C9C">
            <w:pPr>
              <w:rPr>
                <w:lang w:val="ru-RU"/>
              </w:rPr>
            </w:pPr>
          </w:p>
          <w:p w:rsidR="00535EE6" w:rsidRDefault="00535EE6" w:rsidP="007C2C9C">
            <w:pPr>
              <w:rPr>
                <w:lang w:val="ru-RU"/>
              </w:rPr>
            </w:pPr>
          </w:p>
          <w:p w:rsidR="00535EE6" w:rsidRDefault="00535EE6" w:rsidP="007C2C9C">
            <w:pPr>
              <w:rPr>
                <w:lang w:val="ru-RU"/>
              </w:rPr>
            </w:pPr>
          </w:p>
          <w:p w:rsidR="00535EE6" w:rsidRDefault="00535EE6" w:rsidP="007C2C9C">
            <w:pPr>
              <w:rPr>
                <w:lang w:val="ru-RU"/>
              </w:rPr>
            </w:pPr>
          </w:p>
          <w:p w:rsidR="00535EE6" w:rsidRDefault="00535EE6" w:rsidP="007C2C9C">
            <w:pPr>
              <w:rPr>
                <w:lang w:val="ru-RU"/>
              </w:rPr>
            </w:pPr>
          </w:p>
          <w:p w:rsidR="00535EE6" w:rsidRDefault="00535EE6" w:rsidP="007C2C9C">
            <w:pPr>
              <w:rPr>
                <w:lang w:val="ru-RU"/>
              </w:rPr>
            </w:pPr>
          </w:p>
          <w:p w:rsidR="00535EE6" w:rsidRDefault="00535EE6" w:rsidP="007C2C9C">
            <w:pPr>
              <w:rPr>
                <w:lang w:val="ru-RU"/>
              </w:rPr>
            </w:pPr>
          </w:p>
          <w:p w:rsidR="00535EE6" w:rsidRDefault="00535EE6" w:rsidP="007C2C9C">
            <w:pPr>
              <w:rPr>
                <w:lang w:val="ru-RU"/>
              </w:rPr>
            </w:pPr>
          </w:p>
          <w:p w:rsidR="00535EE6" w:rsidRDefault="00535EE6" w:rsidP="007C2C9C">
            <w:pPr>
              <w:rPr>
                <w:lang w:val="ru-RU"/>
              </w:rPr>
            </w:pPr>
          </w:p>
          <w:p w:rsidR="00535EE6" w:rsidRDefault="00535EE6" w:rsidP="007C2C9C">
            <w:pPr>
              <w:rPr>
                <w:lang w:val="ru-RU"/>
              </w:rPr>
            </w:pPr>
          </w:p>
          <w:p w:rsidR="00535EE6" w:rsidRDefault="00535EE6" w:rsidP="007C2C9C">
            <w:pPr>
              <w:rPr>
                <w:lang w:val="ru-RU"/>
              </w:rPr>
            </w:pPr>
          </w:p>
          <w:p w:rsidR="00535EE6" w:rsidRDefault="00535EE6" w:rsidP="007C2C9C">
            <w:pPr>
              <w:rPr>
                <w:lang w:val="ru-RU"/>
              </w:rPr>
            </w:pPr>
          </w:p>
          <w:p w:rsidR="00535EE6" w:rsidRDefault="00535EE6" w:rsidP="007C2C9C">
            <w:pPr>
              <w:rPr>
                <w:lang w:val="ru-RU"/>
              </w:rPr>
            </w:pPr>
          </w:p>
          <w:p w:rsidR="00535EE6" w:rsidRDefault="00535EE6" w:rsidP="007C2C9C">
            <w:pPr>
              <w:rPr>
                <w:lang w:val="ru-RU"/>
              </w:rPr>
            </w:pPr>
          </w:p>
          <w:p w:rsidR="00535EE6" w:rsidRDefault="00535EE6" w:rsidP="007C2C9C">
            <w:pPr>
              <w:rPr>
                <w:lang w:val="ru-RU"/>
              </w:rPr>
            </w:pPr>
          </w:p>
          <w:p w:rsidR="00535EE6" w:rsidRDefault="00535EE6" w:rsidP="007C2C9C">
            <w:pPr>
              <w:rPr>
                <w:lang w:val="ru-RU"/>
              </w:rPr>
            </w:pPr>
          </w:p>
          <w:p w:rsidR="00535EE6" w:rsidRDefault="00535EE6" w:rsidP="007C2C9C">
            <w:pPr>
              <w:rPr>
                <w:lang w:val="ru-RU"/>
              </w:rPr>
            </w:pPr>
          </w:p>
          <w:p w:rsidR="00535EE6" w:rsidRDefault="00535EE6" w:rsidP="007C2C9C">
            <w:pPr>
              <w:rPr>
                <w:lang w:val="ru-RU"/>
              </w:rPr>
            </w:pPr>
          </w:p>
          <w:p w:rsidR="00535EE6" w:rsidRDefault="00535EE6" w:rsidP="007C2C9C">
            <w:pPr>
              <w:rPr>
                <w:lang w:val="ru-RU"/>
              </w:rPr>
            </w:pPr>
          </w:p>
          <w:p w:rsidR="00535EE6" w:rsidRPr="007C2C9C" w:rsidRDefault="00535EE6" w:rsidP="007C2C9C">
            <w:pPr>
              <w:rPr>
                <w:lang w:val="ru-RU"/>
              </w:rPr>
            </w:pPr>
          </w:p>
        </w:tc>
      </w:tr>
    </w:tbl>
    <w:p w:rsidR="007C2C9C" w:rsidRPr="007C2C9C" w:rsidRDefault="007C2C9C" w:rsidP="007C2C9C">
      <w:pPr>
        <w:widowControl/>
        <w:tabs>
          <w:tab w:val="left" w:pos="432"/>
        </w:tabs>
        <w:suppressAutoHyphens/>
        <w:autoSpaceDE/>
        <w:textAlignment w:val="baseline"/>
        <w:rPr>
          <w:rFonts w:cs="Mangal"/>
          <w:kern w:val="3"/>
          <w:sz w:val="24"/>
          <w:szCs w:val="24"/>
          <w:highlight w:val="yellow"/>
          <w:lang w:val="ru-RU" w:eastAsia="ar-SA"/>
        </w:rPr>
      </w:pPr>
    </w:p>
    <w:p w:rsidR="007C2C9C" w:rsidRPr="007C2C9C" w:rsidRDefault="007C2C9C" w:rsidP="007C2C9C">
      <w:pPr>
        <w:widowControl/>
        <w:tabs>
          <w:tab w:val="left" w:pos="432"/>
        </w:tabs>
        <w:suppressAutoHyphens/>
        <w:autoSpaceDE/>
        <w:jc w:val="right"/>
        <w:textAlignment w:val="baseline"/>
        <w:rPr>
          <w:rFonts w:cs="Mangal"/>
          <w:kern w:val="3"/>
          <w:sz w:val="24"/>
          <w:szCs w:val="24"/>
          <w:highlight w:val="yellow"/>
          <w:lang w:val="ru-RU" w:eastAsia="ar-SA"/>
        </w:rPr>
      </w:pPr>
    </w:p>
    <w:p w:rsidR="0040570A" w:rsidRDefault="0040570A" w:rsidP="0040570A">
      <w:pPr>
        <w:shd w:val="clear" w:color="auto" w:fill="FFFFFF"/>
        <w:suppressAutoHyphens/>
        <w:autoSpaceDE/>
        <w:autoSpaceDN/>
        <w:spacing w:line="100" w:lineRule="atLeast"/>
        <w:ind w:right="82"/>
        <w:jc w:val="right"/>
        <w:textAlignment w:val="baseline"/>
        <w:rPr>
          <w:b/>
          <w:bCs/>
          <w:color w:val="000000"/>
          <w:sz w:val="24"/>
          <w:szCs w:val="24"/>
          <w:lang w:val="ru-RU" w:eastAsia="ru-RU"/>
        </w:rPr>
      </w:pPr>
    </w:p>
    <w:p w:rsidR="00E03403" w:rsidRDefault="00E03403" w:rsidP="0040570A">
      <w:pPr>
        <w:shd w:val="clear" w:color="auto" w:fill="FFFFFF"/>
        <w:suppressAutoHyphens/>
        <w:autoSpaceDE/>
        <w:autoSpaceDN/>
        <w:spacing w:line="100" w:lineRule="atLeast"/>
        <w:ind w:right="82"/>
        <w:jc w:val="right"/>
        <w:textAlignment w:val="baseline"/>
        <w:rPr>
          <w:b/>
          <w:bCs/>
          <w:color w:val="000000"/>
          <w:sz w:val="24"/>
          <w:szCs w:val="24"/>
          <w:lang w:val="ru-RU" w:eastAsia="ru-RU"/>
        </w:rPr>
      </w:pPr>
    </w:p>
    <w:p w:rsidR="00E03403" w:rsidRDefault="00E03403" w:rsidP="0040570A">
      <w:pPr>
        <w:shd w:val="clear" w:color="auto" w:fill="FFFFFF"/>
        <w:suppressAutoHyphens/>
        <w:autoSpaceDE/>
        <w:autoSpaceDN/>
        <w:spacing w:line="100" w:lineRule="atLeast"/>
        <w:ind w:right="82"/>
        <w:jc w:val="right"/>
        <w:textAlignment w:val="baseline"/>
        <w:rPr>
          <w:b/>
          <w:bCs/>
          <w:color w:val="000000"/>
          <w:sz w:val="24"/>
          <w:szCs w:val="24"/>
          <w:lang w:val="ru-RU" w:eastAsia="ru-RU"/>
        </w:rPr>
      </w:pPr>
    </w:p>
    <w:p w:rsidR="00E03403" w:rsidRDefault="00E03403" w:rsidP="0040570A">
      <w:pPr>
        <w:shd w:val="clear" w:color="auto" w:fill="FFFFFF"/>
        <w:suppressAutoHyphens/>
        <w:autoSpaceDE/>
        <w:autoSpaceDN/>
        <w:spacing w:line="100" w:lineRule="atLeast"/>
        <w:ind w:right="82"/>
        <w:jc w:val="right"/>
        <w:textAlignment w:val="baseline"/>
        <w:rPr>
          <w:b/>
          <w:bCs/>
          <w:color w:val="000000"/>
          <w:sz w:val="24"/>
          <w:szCs w:val="24"/>
          <w:lang w:val="ru-RU" w:eastAsia="ru-RU"/>
        </w:rPr>
      </w:pPr>
    </w:p>
    <w:p w:rsidR="00E03403" w:rsidRDefault="00E03403" w:rsidP="0040570A">
      <w:pPr>
        <w:shd w:val="clear" w:color="auto" w:fill="FFFFFF"/>
        <w:suppressAutoHyphens/>
        <w:autoSpaceDE/>
        <w:autoSpaceDN/>
        <w:spacing w:line="100" w:lineRule="atLeast"/>
        <w:ind w:right="82"/>
        <w:jc w:val="right"/>
        <w:textAlignment w:val="baseline"/>
        <w:rPr>
          <w:b/>
          <w:bCs/>
          <w:color w:val="000000"/>
          <w:sz w:val="24"/>
          <w:szCs w:val="24"/>
          <w:lang w:val="ru-RU" w:eastAsia="ru-RU"/>
        </w:rPr>
      </w:pPr>
    </w:p>
    <w:p w:rsidR="00E03403" w:rsidRDefault="00E03403" w:rsidP="0040570A">
      <w:pPr>
        <w:shd w:val="clear" w:color="auto" w:fill="FFFFFF"/>
        <w:suppressAutoHyphens/>
        <w:autoSpaceDE/>
        <w:autoSpaceDN/>
        <w:spacing w:line="100" w:lineRule="atLeast"/>
        <w:ind w:right="82"/>
        <w:jc w:val="right"/>
        <w:textAlignment w:val="baseline"/>
        <w:rPr>
          <w:b/>
          <w:bCs/>
          <w:color w:val="000000"/>
          <w:sz w:val="24"/>
          <w:szCs w:val="24"/>
          <w:lang w:val="ru-RU" w:eastAsia="ru-RU"/>
        </w:rPr>
      </w:pPr>
    </w:p>
    <w:p w:rsidR="00E03403" w:rsidRDefault="00E03403" w:rsidP="0040570A">
      <w:pPr>
        <w:shd w:val="clear" w:color="auto" w:fill="FFFFFF"/>
        <w:suppressAutoHyphens/>
        <w:autoSpaceDE/>
        <w:autoSpaceDN/>
        <w:spacing w:line="100" w:lineRule="atLeast"/>
        <w:ind w:right="82"/>
        <w:jc w:val="right"/>
        <w:textAlignment w:val="baseline"/>
        <w:rPr>
          <w:b/>
          <w:bCs/>
          <w:color w:val="000000"/>
          <w:sz w:val="24"/>
          <w:szCs w:val="24"/>
          <w:lang w:val="ru-RU" w:eastAsia="ru-RU"/>
        </w:rPr>
      </w:pPr>
    </w:p>
    <w:p w:rsidR="0040570A" w:rsidRPr="0040570A" w:rsidRDefault="0040570A" w:rsidP="0040570A">
      <w:pPr>
        <w:shd w:val="clear" w:color="auto" w:fill="FFFFFF"/>
        <w:suppressAutoHyphens/>
        <w:autoSpaceDE/>
        <w:autoSpaceDN/>
        <w:spacing w:line="100" w:lineRule="atLeast"/>
        <w:ind w:right="82"/>
        <w:jc w:val="right"/>
        <w:textAlignment w:val="baseline"/>
        <w:rPr>
          <w:b/>
          <w:bCs/>
          <w:color w:val="000000"/>
          <w:sz w:val="24"/>
          <w:szCs w:val="24"/>
          <w:lang w:val="ru-RU" w:eastAsia="ru-RU"/>
        </w:rPr>
      </w:pPr>
      <w:r w:rsidRPr="0040570A">
        <w:rPr>
          <w:b/>
          <w:bCs/>
          <w:color w:val="000000"/>
          <w:sz w:val="24"/>
          <w:szCs w:val="24"/>
          <w:lang w:val="ru-RU" w:eastAsia="ru-RU"/>
        </w:rPr>
        <w:t xml:space="preserve">Приложение </w:t>
      </w:r>
      <w:r>
        <w:rPr>
          <w:b/>
          <w:bCs/>
          <w:color w:val="000000"/>
          <w:sz w:val="24"/>
          <w:szCs w:val="24"/>
          <w:lang w:val="ru-RU" w:eastAsia="ru-RU"/>
        </w:rPr>
        <w:t>3</w:t>
      </w:r>
      <w:r w:rsidRPr="0040570A">
        <w:rPr>
          <w:b/>
          <w:bCs/>
          <w:color w:val="000000"/>
          <w:sz w:val="24"/>
          <w:szCs w:val="24"/>
          <w:lang w:val="ru-RU" w:eastAsia="ru-RU"/>
        </w:rPr>
        <w:t xml:space="preserve"> к контракту </w:t>
      </w:r>
      <w:r w:rsidR="00B30BC4">
        <w:rPr>
          <w:b/>
          <w:bCs/>
          <w:color w:val="000000"/>
          <w:sz w:val="24"/>
          <w:szCs w:val="24"/>
          <w:lang w:val="ru-RU" w:eastAsia="ru-RU"/>
        </w:rPr>
        <w:t>№</w:t>
      </w:r>
      <w:r w:rsidR="00E03403">
        <w:rPr>
          <w:b/>
          <w:bCs/>
          <w:color w:val="000000"/>
          <w:sz w:val="24"/>
          <w:szCs w:val="24"/>
          <w:lang w:val="ru-RU" w:eastAsia="ru-RU"/>
        </w:rPr>
        <w:t>___</w:t>
      </w:r>
      <w:r w:rsidRPr="0040570A">
        <w:rPr>
          <w:b/>
          <w:bCs/>
          <w:color w:val="000000"/>
          <w:sz w:val="24"/>
          <w:szCs w:val="24"/>
          <w:lang w:val="ru-RU" w:eastAsia="ru-RU"/>
        </w:rPr>
        <w:t xml:space="preserve"> от</w:t>
      </w:r>
      <w:r w:rsidR="00E03403">
        <w:rPr>
          <w:b/>
          <w:bCs/>
          <w:color w:val="000000"/>
          <w:sz w:val="24"/>
          <w:szCs w:val="24"/>
          <w:lang w:val="ru-RU" w:eastAsia="ru-RU"/>
        </w:rPr>
        <w:t>___2024</w:t>
      </w:r>
    </w:p>
    <w:p w:rsidR="0040570A" w:rsidRPr="0040570A" w:rsidRDefault="0040570A" w:rsidP="0040570A">
      <w:pPr>
        <w:shd w:val="clear" w:color="auto" w:fill="FFFFFF"/>
        <w:suppressAutoHyphens/>
        <w:autoSpaceDE/>
        <w:autoSpaceDN/>
        <w:spacing w:line="100" w:lineRule="atLeast"/>
        <w:ind w:right="82"/>
        <w:jc w:val="center"/>
        <w:textAlignment w:val="baseline"/>
        <w:rPr>
          <w:b/>
          <w:bCs/>
          <w:color w:val="000000"/>
          <w:sz w:val="28"/>
          <w:szCs w:val="28"/>
          <w:lang w:val="ru-RU" w:eastAsia="ru-RU"/>
        </w:rPr>
      </w:pPr>
    </w:p>
    <w:p w:rsidR="0040570A" w:rsidRDefault="0040570A" w:rsidP="0040570A">
      <w:pPr>
        <w:shd w:val="clear" w:color="auto" w:fill="FFFFFF"/>
        <w:suppressAutoHyphens/>
        <w:autoSpaceDE/>
        <w:autoSpaceDN/>
        <w:spacing w:line="100" w:lineRule="atLeast"/>
        <w:ind w:right="82"/>
        <w:jc w:val="center"/>
        <w:textAlignment w:val="baseline"/>
        <w:rPr>
          <w:b/>
          <w:bCs/>
          <w:color w:val="000000"/>
          <w:sz w:val="28"/>
          <w:szCs w:val="28"/>
          <w:lang w:val="ru-RU" w:eastAsia="ru-RU"/>
        </w:rPr>
      </w:pPr>
      <w:r w:rsidRPr="0040570A">
        <w:rPr>
          <w:b/>
          <w:bCs/>
          <w:color w:val="000000"/>
          <w:sz w:val="28"/>
          <w:szCs w:val="28"/>
          <w:lang w:val="ru-RU" w:eastAsia="ru-RU"/>
        </w:rPr>
        <w:t>ТЕХНИЧЕСКОЕ ЗАДАНИЕ</w:t>
      </w:r>
    </w:p>
    <w:p w:rsidR="0040570A" w:rsidRPr="0040570A" w:rsidRDefault="0040570A" w:rsidP="0040570A">
      <w:pPr>
        <w:shd w:val="clear" w:color="auto" w:fill="FFFFFF"/>
        <w:suppressAutoHyphens/>
        <w:autoSpaceDE/>
        <w:autoSpaceDN/>
        <w:spacing w:line="100" w:lineRule="atLeast"/>
        <w:ind w:right="82"/>
        <w:jc w:val="center"/>
        <w:textAlignment w:val="baseline"/>
        <w:rPr>
          <w:b/>
          <w:bCs/>
          <w:color w:val="000000"/>
          <w:sz w:val="28"/>
          <w:szCs w:val="28"/>
          <w:lang w:val="ru-RU" w:eastAsia="ru-RU"/>
        </w:rPr>
      </w:pPr>
    </w:p>
    <w:p w:rsidR="0040570A" w:rsidRPr="0040570A" w:rsidRDefault="0040570A" w:rsidP="00697B4D">
      <w:pPr>
        <w:widowControl/>
        <w:numPr>
          <w:ilvl w:val="0"/>
          <w:numId w:val="33"/>
        </w:numPr>
        <w:suppressAutoHyphens/>
        <w:autoSpaceDE/>
        <w:autoSpaceDN/>
        <w:spacing w:after="200" w:line="276" w:lineRule="auto"/>
        <w:jc w:val="both"/>
        <w:rPr>
          <w:color w:val="000000"/>
          <w:sz w:val="24"/>
          <w:szCs w:val="24"/>
          <w:lang w:val="ru-RU" w:eastAsia="zh-CN"/>
        </w:rPr>
      </w:pPr>
      <w:r w:rsidRPr="0040570A">
        <w:rPr>
          <w:bCs/>
          <w:color w:val="000000"/>
          <w:sz w:val="24"/>
          <w:szCs w:val="24"/>
          <w:lang w:val="ru-RU" w:eastAsia="ru-RU"/>
        </w:rPr>
        <w:t>Наименование объекта закупки</w:t>
      </w:r>
      <w:r w:rsidRPr="0040570A">
        <w:rPr>
          <w:b/>
          <w:bCs/>
          <w:color w:val="000000"/>
          <w:sz w:val="24"/>
          <w:szCs w:val="24"/>
          <w:lang w:val="ru-RU" w:eastAsia="ru-RU"/>
        </w:rPr>
        <w:t xml:space="preserve">: </w:t>
      </w:r>
      <w:r w:rsidR="0050462A" w:rsidRPr="0050462A">
        <w:rPr>
          <w:b/>
          <w:bCs/>
          <w:color w:val="000000"/>
          <w:sz w:val="24"/>
          <w:szCs w:val="24"/>
          <w:lang w:val="ru-RU" w:eastAsia="ru-RU"/>
        </w:rPr>
        <w:t>выполн</w:t>
      </w:r>
      <w:r w:rsidR="0050462A">
        <w:rPr>
          <w:b/>
          <w:bCs/>
          <w:color w:val="000000"/>
          <w:sz w:val="24"/>
          <w:szCs w:val="24"/>
          <w:lang w:val="ru-RU" w:eastAsia="ru-RU"/>
        </w:rPr>
        <w:t>ение</w:t>
      </w:r>
      <w:r w:rsidR="0050462A" w:rsidRPr="0050462A">
        <w:rPr>
          <w:b/>
          <w:bCs/>
          <w:color w:val="000000"/>
          <w:sz w:val="24"/>
          <w:szCs w:val="24"/>
          <w:lang w:val="ru-RU" w:eastAsia="ru-RU"/>
        </w:rPr>
        <w:t xml:space="preserve"> работ по благоустройству территорий на объекте: «</w:t>
      </w:r>
      <w:r w:rsidR="00697B4D" w:rsidRPr="00697B4D">
        <w:rPr>
          <w:b/>
          <w:bCs/>
          <w:color w:val="000000"/>
          <w:sz w:val="24"/>
          <w:szCs w:val="24"/>
          <w:lang w:val="ru-RU" w:eastAsia="ru-RU"/>
        </w:rPr>
        <w:t xml:space="preserve">Установка ограждения мусульманского кладбища </w:t>
      </w:r>
      <w:proofErr w:type="gramStart"/>
      <w:r w:rsidR="00697B4D" w:rsidRPr="00697B4D">
        <w:rPr>
          <w:b/>
          <w:bCs/>
          <w:color w:val="000000"/>
          <w:sz w:val="24"/>
          <w:szCs w:val="24"/>
          <w:lang w:val="ru-RU" w:eastAsia="ru-RU"/>
        </w:rPr>
        <w:t>в</w:t>
      </w:r>
      <w:proofErr w:type="gramEnd"/>
      <w:r w:rsidR="00697B4D" w:rsidRPr="00697B4D">
        <w:rPr>
          <w:b/>
          <w:bCs/>
          <w:color w:val="000000"/>
          <w:sz w:val="24"/>
          <w:szCs w:val="24"/>
          <w:lang w:val="ru-RU" w:eastAsia="ru-RU"/>
        </w:rPr>
        <w:t xml:space="preserve"> </w:t>
      </w:r>
      <w:proofErr w:type="gramStart"/>
      <w:r w:rsidR="00697B4D" w:rsidRPr="00697B4D">
        <w:rPr>
          <w:b/>
          <w:bCs/>
          <w:color w:val="000000"/>
          <w:sz w:val="24"/>
          <w:szCs w:val="24"/>
          <w:lang w:val="ru-RU" w:eastAsia="ru-RU"/>
        </w:rPr>
        <w:t>с</w:t>
      </w:r>
      <w:proofErr w:type="gramEnd"/>
      <w:r w:rsidR="00697B4D" w:rsidRPr="00697B4D">
        <w:rPr>
          <w:b/>
          <w:bCs/>
          <w:color w:val="000000"/>
          <w:sz w:val="24"/>
          <w:szCs w:val="24"/>
          <w:lang w:val="ru-RU" w:eastAsia="ru-RU"/>
        </w:rPr>
        <w:t>. Малое Садовое Бахчисарайского района Республики Крым</w:t>
      </w:r>
      <w:r w:rsidR="00697B4D">
        <w:rPr>
          <w:b/>
          <w:bCs/>
          <w:color w:val="000000"/>
          <w:sz w:val="24"/>
          <w:szCs w:val="24"/>
          <w:lang w:val="ru-RU" w:eastAsia="ru-RU"/>
        </w:rPr>
        <w:t>»</w:t>
      </w:r>
      <w:r w:rsidR="0050462A" w:rsidRPr="0050462A">
        <w:rPr>
          <w:b/>
          <w:bCs/>
          <w:color w:val="000000"/>
          <w:sz w:val="24"/>
          <w:szCs w:val="24"/>
          <w:lang w:val="ru-RU" w:eastAsia="ru-RU"/>
        </w:rPr>
        <w:t xml:space="preserve"> </w:t>
      </w:r>
      <w:r w:rsidRPr="0040570A">
        <w:rPr>
          <w:color w:val="000000"/>
          <w:sz w:val="24"/>
          <w:szCs w:val="24"/>
          <w:lang w:val="ru-RU" w:eastAsia="ar-SA"/>
        </w:rPr>
        <w:t>(далее – работы)</w:t>
      </w:r>
      <w:r w:rsidRPr="0040570A">
        <w:rPr>
          <w:color w:val="C9211E"/>
          <w:sz w:val="24"/>
          <w:szCs w:val="24"/>
          <w:lang w:val="ru-RU" w:eastAsia="ar-SA"/>
        </w:rPr>
        <w:t>.</w:t>
      </w:r>
    </w:p>
    <w:p w:rsidR="0040570A" w:rsidRPr="0040570A" w:rsidRDefault="0040570A" w:rsidP="0040570A">
      <w:pPr>
        <w:widowControl/>
        <w:numPr>
          <w:ilvl w:val="0"/>
          <w:numId w:val="33"/>
        </w:numPr>
        <w:suppressAutoHyphens/>
        <w:autoSpaceDE/>
        <w:autoSpaceDN/>
        <w:spacing w:after="200" w:line="276" w:lineRule="auto"/>
        <w:jc w:val="both"/>
        <w:rPr>
          <w:color w:val="000000"/>
          <w:sz w:val="24"/>
          <w:szCs w:val="24"/>
          <w:lang w:val="ru-RU" w:eastAsia="zh-CN"/>
        </w:rPr>
      </w:pPr>
      <w:r w:rsidRPr="0040570A">
        <w:rPr>
          <w:b/>
          <w:bCs/>
          <w:color w:val="000000"/>
          <w:sz w:val="24"/>
          <w:szCs w:val="24"/>
          <w:lang w:val="ru-RU" w:eastAsia="zh-CN"/>
        </w:rPr>
        <w:t xml:space="preserve">Сроки выполнения работ: </w:t>
      </w:r>
      <w:r w:rsidRPr="0040570A">
        <w:rPr>
          <w:bCs/>
          <w:color w:val="000000"/>
          <w:sz w:val="24"/>
          <w:szCs w:val="24"/>
          <w:lang w:val="ru-RU" w:eastAsia="zh-CN"/>
        </w:rPr>
        <w:t>работы по благоустро</w:t>
      </w:r>
      <w:r w:rsidR="00E03403">
        <w:rPr>
          <w:bCs/>
          <w:color w:val="000000"/>
          <w:sz w:val="24"/>
          <w:szCs w:val="24"/>
          <w:lang w:val="ru-RU" w:eastAsia="zh-CN"/>
        </w:rPr>
        <w:t xml:space="preserve">йству должны быть выполнены до </w:t>
      </w:r>
      <w:r w:rsidR="0050462A">
        <w:rPr>
          <w:bCs/>
          <w:color w:val="000000"/>
          <w:sz w:val="24"/>
          <w:szCs w:val="24"/>
          <w:lang w:val="ru-RU" w:eastAsia="zh-CN"/>
        </w:rPr>
        <w:t>15 ноября</w:t>
      </w:r>
      <w:r w:rsidRPr="0040570A">
        <w:rPr>
          <w:bCs/>
          <w:color w:val="000000"/>
          <w:sz w:val="24"/>
          <w:szCs w:val="24"/>
          <w:lang w:val="ru-RU" w:eastAsia="zh-CN"/>
        </w:rPr>
        <w:t xml:space="preserve"> 202</w:t>
      </w:r>
      <w:r w:rsidR="00E03403">
        <w:rPr>
          <w:bCs/>
          <w:color w:val="000000"/>
          <w:sz w:val="24"/>
          <w:szCs w:val="24"/>
          <w:lang w:val="ru-RU" w:eastAsia="zh-CN"/>
        </w:rPr>
        <w:t>4</w:t>
      </w:r>
      <w:r w:rsidRPr="0040570A">
        <w:rPr>
          <w:bCs/>
          <w:color w:val="000000"/>
          <w:sz w:val="24"/>
          <w:szCs w:val="24"/>
          <w:lang w:val="ru-RU" w:eastAsia="zh-CN"/>
        </w:rPr>
        <w:t xml:space="preserve"> года.</w:t>
      </w:r>
    </w:p>
    <w:p w:rsidR="00E03403" w:rsidRDefault="0040570A" w:rsidP="00E03403">
      <w:pPr>
        <w:widowControl/>
        <w:numPr>
          <w:ilvl w:val="0"/>
          <w:numId w:val="33"/>
        </w:numPr>
        <w:suppressAutoHyphens/>
        <w:autoSpaceDE/>
        <w:autoSpaceDN/>
        <w:spacing w:after="200" w:line="276" w:lineRule="auto"/>
        <w:jc w:val="both"/>
        <w:rPr>
          <w:color w:val="000000"/>
          <w:sz w:val="24"/>
          <w:szCs w:val="24"/>
          <w:lang w:val="ru-RU" w:eastAsia="zh-CN"/>
        </w:rPr>
      </w:pPr>
      <w:r w:rsidRPr="00E03403">
        <w:rPr>
          <w:b/>
          <w:bCs/>
          <w:color w:val="000000"/>
          <w:sz w:val="24"/>
          <w:szCs w:val="24"/>
          <w:lang w:val="ru-RU" w:eastAsia="zh-CN"/>
        </w:rPr>
        <w:t xml:space="preserve">Место выполнения работ: </w:t>
      </w:r>
      <w:r w:rsidRPr="00E03403">
        <w:rPr>
          <w:sz w:val="24"/>
          <w:szCs w:val="24"/>
          <w:lang w:val="ru-RU" w:eastAsia="ar-SA"/>
        </w:rPr>
        <w:t xml:space="preserve">Республика Крым, </w:t>
      </w:r>
      <w:r w:rsidRPr="00E03403">
        <w:rPr>
          <w:color w:val="000000"/>
          <w:sz w:val="24"/>
          <w:szCs w:val="24"/>
          <w:lang w:val="ru-RU" w:eastAsia="ar-SA"/>
        </w:rPr>
        <w:t>Бахчисарайский район</w:t>
      </w:r>
      <w:r w:rsidR="00E03403" w:rsidRPr="00E03403">
        <w:rPr>
          <w:lang w:val="ru-RU"/>
        </w:rPr>
        <w:t xml:space="preserve"> </w:t>
      </w:r>
      <w:r w:rsidR="00E03403" w:rsidRPr="00E03403">
        <w:rPr>
          <w:color w:val="000000"/>
          <w:sz w:val="24"/>
          <w:szCs w:val="24"/>
          <w:lang w:val="ru-RU" w:eastAsia="ar-SA"/>
        </w:rPr>
        <w:t xml:space="preserve">с. </w:t>
      </w:r>
      <w:r w:rsidR="00697B4D">
        <w:rPr>
          <w:color w:val="000000"/>
          <w:sz w:val="24"/>
          <w:szCs w:val="24"/>
          <w:lang w:val="ru-RU" w:eastAsia="ar-SA"/>
        </w:rPr>
        <w:t>Малое Садовое</w:t>
      </w:r>
      <w:proofErr w:type="gramStart"/>
      <w:r w:rsidR="00697B4D">
        <w:rPr>
          <w:color w:val="000000"/>
          <w:sz w:val="24"/>
          <w:szCs w:val="24"/>
          <w:lang w:val="ru-RU" w:eastAsia="ar-SA"/>
        </w:rPr>
        <w:t xml:space="preserve"> ,</w:t>
      </w:r>
      <w:proofErr w:type="gramEnd"/>
      <w:r w:rsidR="00697B4D">
        <w:rPr>
          <w:color w:val="000000"/>
          <w:sz w:val="24"/>
          <w:szCs w:val="24"/>
          <w:lang w:val="ru-RU" w:eastAsia="ar-SA"/>
        </w:rPr>
        <w:t xml:space="preserve"> мусульманское кладбище</w:t>
      </w:r>
      <w:r w:rsidR="0050462A">
        <w:rPr>
          <w:color w:val="000000"/>
          <w:sz w:val="24"/>
          <w:szCs w:val="24"/>
          <w:lang w:val="ru-RU" w:eastAsia="ar-SA"/>
        </w:rPr>
        <w:t>.</w:t>
      </w:r>
    </w:p>
    <w:p w:rsidR="0040570A" w:rsidRPr="00E03403" w:rsidRDefault="0040570A" w:rsidP="00E03403">
      <w:pPr>
        <w:widowControl/>
        <w:numPr>
          <w:ilvl w:val="0"/>
          <w:numId w:val="33"/>
        </w:numPr>
        <w:suppressAutoHyphens/>
        <w:autoSpaceDE/>
        <w:autoSpaceDN/>
        <w:spacing w:after="200" w:line="276" w:lineRule="auto"/>
        <w:jc w:val="both"/>
        <w:rPr>
          <w:color w:val="000000"/>
          <w:sz w:val="24"/>
          <w:szCs w:val="24"/>
          <w:lang w:val="ru-RU" w:eastAsia="zh-CN"/>
        </w:rPr>
      </w:pPr>
      <w:r w:rsidRPr="00E03403">
        <w:rPr>
          <w:b/>
          <w:bCs/>
          <w:color w:val="000000"/>
          <w:sz w:val="24"/>
          <w:szCs w:val="24"/>
          <w:lang w:val="ru-RU" w:eastAsia="zh-CN"/>
        </w:rPr>
        <w:t>Условия выпо</w:t>
      </w:r>
      <w:r w:rsidR="00F97B0F" w:rsidRPr="00E03403">
        <w:rPr>
          <w:b/>
          <w:bCs/>
          <w:color w:val="000000"/>
          <w:sz w:val="24"/>
          <w:szCs w:val="24"/>
          <w:lang w:val="ru-RU" w:eastAsia="zh-CN"/>
        </w:rPr>
        <w:t>л</w:t>
      </w:r>
      <w:r w:rsidRPr="00E03403">
        <w:rPr>
          <w:b/>
          <w:bCs/>
          <w:color w:val="000000"/>
          <w:sz w:val="24"/>
          <w:szCs w:val="24"/>
          <w:lang w:val="ru-RU" w:eastAsia="zh-CN"/>
        </w:rPr>
        <w:t xml:space="preserve">нения работ: </w:t>
      </w:r>
    </w:p>
    <w:p w:rsidR="0040570A" w:rsidRPr="0040570A" w:rsidRDefault="0040570A" w:rsidP="0040570A">
      <w:pPr>
        <w:widowControl/>
        <w:autoSpaceDE/>
        <w:autoSpaceDN/>
        <w:ind w:firstLine="708"/>
        <w:jc w:val="both"/>
        <w:rPr>
          <w:color w:val="000000"/>
          <w:sz w:val="24"/>
          <w:szCs w:val="24"/>
          <w:lang w:val="ru-RU" w:eastAsia="ru-RU"/>
        </w:rPr>
      </w:pPr>
      <w:r w:rsidRPr="0040570A">
        <w:rPr>
          <w:color w:val="000000"/>
          <w:sz w:val="24"/>
          <w:szCs w:val="24"/>
          <w:lang w:val="ru-RU" w:eastAsia="ru-RU"/>
        </w:rPr>
        <w:t xml:space="preserve">Подрядчик должен выполнить работы в соответствии с проектно-сметной документацией. </w:t>
      </w:r>
    </w:p>
    <w:p w:rsidR="0040570A" w:rsidRPr="0040570A" w:rsidRDefault="0040570A" w:rsidP="0040570A">
      <w:pPr>
        <w:widowControl/>
        <w:autoSpaceDE/>
        <w:autoSpaceDN/>
        <w:ind w:firstLine="709"/>
        <w:jc w:val="both"/>
        <w:rPr>
          <w:color w:val="000000"/>
          <w:sz w:val="24"/>
          <w:szCs w:val="24"/>
          <w:lang w:val="ru-RU" w:eastAsia="ru-RU"/>
        </w:rPr>
      </w:pPr>
      <w:r w:rsidRPr="0040570A">
        <w:rPr>
          <w:color w:val="000000"/>
          <w:sz w:val="24"/>
          <w:szCs w:val="24"/>
          <w:lang w:val="ru-RU" w:eastAsia="ru-RU"/>
        </w:rPr>
        <w:t>Выполнение работ производится в соответствии с требованиями, установленными соответствующими нормативными документами, нормами и действующим законодательством к видам работ, являющихся объектом закупки.</w:t>
      </w:r>
    </w:p>
    <w:p w:rsidR="0040570A" w:rsidRPr="0040570A" w:rsidRDefault="0040570A" w:rsidP="0040570A">
      <w:pPr>
        <w:widowControl/>
        <w:autoSpaceDE/>
        <w:autoSpaceDN/>
        <w:ind w:firstLine="709"/>
        <w:jc w:val="both"/>
        <w:rPr>
          <w:color w:val="000000"/>
          <w:sz w:val="24"/>
          <w:szCs w:val="24"/>
          <w:lang w:val="ru-RU" w:eastAsia="ru-RU"/>
        </w:rPr>
      </w:pPr>
      <w:r w:rsidRPr="0040570A">
        <w:rPr>
          <w:color w:val="000000"/>
          <w:sz w:val="24"/>
          <w:szCs w:val="24"/>
          <w:lang w:val="ru-RU" w:eastAsia="ru-RU"/>
        </w:rPr>
        <w:t>Качество работ и технология их выполнения должна соответствовать положениям строительных норм и правил по видам работ, являющихся объектом закупки.</w:t>
      </w:r>
    </w:p>
    <w:p w:rsidR="00F97B0F" w:rsidRPr="00F97B0F" w:rsidRDefault="00F97B0F" w:rsidP="00F97B0F">
      <w:pPr>
        <w:widowControl/>
        <w:autoSpaceDE/>
        <w:autoSpaceDN/>
        <w:ind w:right="-1" w:firstLine="708"/>
        <w:jc w:val="both"/>
        <w:rPr>
          <w:color w:val="000000"/>
          <w:sz w:val="24"/>
          <w:szCs w:val="24"/>
          <w:lang w:val="ru-RU" w:eastAsia="ru-RU"/>
        </w:rPr>
      </w:pPr>
      <w:r w:rsidRPr="00F97B0F">
        <w:rPr>
          <w:color w:val="000000"/>
          <w:sz w:val="24"/>
          <w:szCs w:val="24"/>
          <w:lang w:val="ru-RU" w:eastAsia="ru-RU"/>
        </w:rPr>
        <w:tab/>
      </w:r>
      <w:proofErr w:type="gramStart"/>
      <w:r w:rsidRPr="00F97B0F">
        <w:rPr>
          <w:color w:val="000000"/>
          <w:sz w:val="24"/>
          <w:szCs w:val="24"/>
          <w:lang w:val="ru-RU" w:eastAsia="ru-RU"/>
        </w:rPr>
        <w:t xml:space="preserve">Материалы и оборудование, используемые при выполнении работ, их качество и комплектация должны соответствовать требованиям действующих государственных стандартов (ГОСТов), </w:t>
      </w:r>
      <w:proofErr w:type="spellStart"/>
      <w:r w:rsidRPr="00F97B0F">
        <w:rPr>
          <w:color w:val="000000"/>
          <w:sz w:val="24"/>
          <w:szCs w:val="24"/>
          <w:lang w:val="ru-RU" w:eastAsia="ru-RU"/>
        </w:rPr>
        <w:t>САНПиНам</w:t>
      </w:r>
      <w:proofErr w:type="spellEnd"/>
      <w:r w:rsidRPr="00F97B0F">
        <w:rPr>
          <w:color w:val="000000"/>
          <w:sz w:val="24"/>
          <w:szCs w:val="24"/>
          <w:lang w:val="ru-RU" w:eastAsia="ru-RU"/>
        </w:rPr>
        <w:t>, ТУ, требованиям иных нормативных документов, а также требованиям действующего законодательства Российской Федерации, что должно подтверждаться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и т.п.).</w:t>
      </w:r>
      <w:proofErr w:type="gramEnd"/>
      <w:r w:rsidRPr="00F97B0F">
        <w:rPr>
          <w:color w:val="000000"/>
          <w:sz w:val="24"/>
          <w:szCs w:val="24"/>
          <w:lang w:val="ru-RU" w:eastAsia="ru-RU"/>
        </w:rPr>
        <w:t xml:space="preserve"> Материалы, не подлежащие сертификации, должны иметь декларацию о соответствии, при наличии такого требования в законодательстве РФ. </w:t>
      </w:r>
    </w:p>
    <w:p w:rsidR="0040570A" w:rsidRPr="0040570A" w:rsidRDefault="00F97B0F" w:rsidP="00F97B0F">
      <w:pPr>
        <w:widowControl/>
        <w:autoSpaceDE/>
        <w:autoSpaceDN/>
        <w:ind w:right="-1" w:firstLine="708"/>
        <w:jc w:val="both"/>
        <w:rPr>
          <w:color w:val="000000"/>
          <w:sz w:val="24"/>
          <w:szCs w:val="24"/>
          <w:lang w:val="ru-RU" w:eastAsia="ru-RU"/>
        </w:rPr>
      </w:pPr>
      <w:r w:rsidRPr="00F97B0F">
        <w:rPr>
          <w:color w:val="000000"/>
          <w:sz w:val="24"/>
          <w:szCs w:val="24"/>
          <w:lang w:val="ru-RU" w:eastAsia="ru-RU"/>
        </w:rPr>
        <w:tab/>
        <w:t>Используемые при выполнении работ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roofErr w:type="gramStart"/>
      <w:r w:rsidRPr="00F97B0F">
        <w:rPr>
          <w:color w:val="000000"/>
          <w:sz w:val="24"/>
          <w:szCs w:val="24"/>
          <w:lang w:val="ru-RU" w:eastAsia="ru-RU"/>
        </w:rPr>
        <w:t>.</w:t>
      </w:r>
      <w:proofErr w:type="gramEnd"/>
      <w:r w:rsidRPr="00F97B0F">
        <w:rPr>
          <w:color w:val="000000"/>
          <w:sz w:val="24"/>
          <w:szCs w:val="24"/>
          <w:lang w:val="ru-RU" w:eastAsia="ru-RU"/>
        </w:rPr>
        <w:t xml:space="preserve"> </w:t>
      </w:r>
      <w:proofErr w:type="gramStart"/>
      <w:r w:rsidR="0040570A" w:rsidRPr="0040570A">
        <w:rPr>
          <w:color w:val="000000"/>
          <w:sz w:val="24"/>
          <w:szCs w:val="24"/>
          <w:lang w:val="ru-RU" w:eastAsia="ru-RU"/>
        </w:rPr>
        <w:t>ч</w:t>
      </w:r>
      <w:proofErr w:type="gramEnd"/>
      <w:r w:rsidR="0040570A" w:rsidRPr="0040570A">
        <w:rPr>
          <w:color w:val="000000"/>
          <w:sz w:val="24"/>
          <w:szCs w:val="24"/>
          <w:lang w:val="ru-RU" w:eastAsia="ru-RU"/>
        </w:rPr>
        <w:t>ия в сметной документации материалов и (или) оборудования с указанием производителя и (или) товарного знака допускается при выполнении работ использование материалов и (или) оборудования, имеющих иные товарные знаки и (или) других производителей, при условии соответствия предлагаемых материалов и (или) оборудования установленным в настоящем Техническом задании показателям.</w:t>
      </w:r>
    </w:p>
    <w:p w:rsidR="0040570A" w:rsidRPr="0040570A" w:rsidRDefault="0040570A" w:rsidP="0040570A">
      <w:pPr>
        <w:widowControl/>
        <w:autoSpaceDE/>
        <w:autoSpaceDN/>
        <w:ind w:firstLine="709"/>
        <w:jc w:val="both"/>
        <w:rPr>
          <w:color w:val="000000"/>
          <w:sz w:val="24"/>
          <w:szCs w:val="24"/>
          <w:lang w:val="ru-RU" w:eastAsia="ru-RU"/>
        </w:rPr>
      </w:pPr>
      <w:r w:rsidRPr="0040570A">
        <w:rPr>
          <w:color w:val="000000"/>
          <w:sz w:val="24"/>
          <w:szCs w:val="24"/>
          <w:lang w:val="ru-RU" w:eastAsia="ru-RU"/>
        </w:rPr>
        <w:t>Применяемые товары (материалы, изделия и комплектующие) должны быть новыми.</w:t>
      </w:r>
    </w:p>
    <w:p w:rsidR="0040570A" w:rsidRDefault="0040570A" w:rsidP="0040570A">
      <w:pPr>
        <w:widowControl/>
        <w:autoSpaceDE/>
        <w:autoSpaceDN/>
        <w:ind w:firstLine="709"/>
        <w:jc w:val="both"/>
        <w:rPr>
          <w:color w:val="000000"/>
          <w:sz w:val="24"/>
          <w:szCs w:val="24"/>
          <w:lang w:val="ru-RU" w:eastAsia="zh-CN"/>
        </w:rPr>
      </w:pPr>
    </w:p>
    <w:tbl>
      <w:tblPr>
        <w:tblW w:w="10075" w:type="dxa"/>
        <w:tblLayout w:type="fixed"/>
        <w:tblCellMar>
          <w:left w:w="10" w:type="dxa"/>
          <w:right w:w="10" w:type="dxa"/>
        </w:tblCellMar>
        <w:tblLook w:val="0000" w:firstRow="0" w:lastRow="0" w:firstColumn="0" w:lastColumn="0" w:noHBand="0" w:noVBand="0"/>
      </w:tblPr>
      <w:tblGrid>
        <w:gridCol w:w="4972"/>
        <w:gridCol w:w="5103"/>
      </w:tblGrid>
      <w:tr w:rsidR="0040570A" w:rsidRPr="00E03403" w:rsidTr="00F97B0F">
        <w:trPr>
          <w:trHeight w:val="80"/>
        </w:trPr>
        <w:tc>
          <w:tcPr>
            <w:tcW w:w="4972" w:type="dxa"/>
            <w:shd w:val="clear" w:color="auto" w:fill="auto"/>
          </w:tcPr>
          <w:p w:rsidR="0040570A" w:rsidRPr="0040570A" w:rsidRDefault="0040570A" w:rsidP="0040570A">
            <w:pPr>
              <w:tabs>
                <w:tab w:val="num" w:pos="0"/>
              </w:tabs>
              <w:suppressAutoHyphens/>
              <w:autoSpaceDE/>
              <w:jc w:val="both"/>
              <w:textAlignment w:val="baseline"/>
              <w:rPr>
                <w:rFonts w:eastAsia="Andale Sans UI"/>
                <w:bCs/>
                <w:kern w:val="3"/>
                <w:sz w:val="24"/>
                <w:szCs w:val="24"/>
                <w:lang w:val="ru-RU" w:eastAsia="zh-CN" w:bidi="fa-IR"/>
              </w:rPr>
            </w:pPr>
            <w:r w:rsidRPr="0040570A">
              <w:rPr>
                <w:rFonts w:eastAsia="Andale Sans UI"/>
                <w:b/>
                <w:bCs/>
                <w:kern w:val="3"/>
                <w:sz w:val="24"/>
                <w:szCs w:val="24"/>
                <w:lang w:val="ru-RU" w:eastAsia="zh-CN" w:bidi="fa-IR"/>
              </w:rPr>
              <w:t xml:space="preserve"> ЗАКАЗЧИК:</w:t>
            </w:r>
          </w:p>
          <w:p w:rsidR="0040570A" w:rsidRPr="0040570A" w:rsidRDefault="0040570A" w:rsidP="0040570A">
            <w:pPr>
              <w:tabs>
                <w:tab w:val="num" w:pos="0"/>
              </w:tabs>
              <w:suppressAutoHyphens/>
              <w:autoSpaceDE/>
              <w:textAlignment w:val="baseline"/>
              <w:rPr>
                <w:rFonts w:eastAsia="Andale Sans UI"/>
                <w:bCs/>
                <w:kern w:val="3"/>
                <w:sz w:val="24"/>
                <w:szCs w:val="24"/>
                <w:lang w:val="ru-RU" w:eastAsia="zh-CN" w:bidi="fa-IR"/>
              </w:rPr>
            </w:pPr>
            <w:r w:rsidRPr="0040570A">
              <w:rPr>
                <w:rFonts w:eastAsia="Andale Sans UI"/>
                <w:bCs/>
                <w:kern w:val="3"/>
                <w:sz w:val="24"/>
                <w:szCs w:val="24"/>
                <w:lang w:val="ru-RU" w:eastAsia="zh-CN" w:bidi="fa-IR"/>
              </w:rPr>
              <w:t>Председатель Куйбышевского сельского совет</w:t>
            </w:r>
            <w:proofErr w:type="gramStart"/>
            <w:r w:rsidRPr="0040570A">
              <w:rPr>
                <w:rFonts w:eastAsia="Andale Sans UI"/>
                <w:bCs/>
                <w:kern w:val="3"/>
                <w:sz w:val="24"/>
                <w:szCs w:val="24"/>
                <w:lang w:val="ru-RU" w:eastAsia="zh-CN" w:bidi="fa-IR"/>
              </w:rPr>
              <w:t>а-</w:t>
            </w:r>
            <w:proofErr w:type="gramEnd"/>
            <w:r w:rsidRPr="0040570A">
              <w:rPr>
                <w:rFonts w:eastAsia="Andale Sans UI"/>
                <w:bCs/>
                <w:kern w:val="3"/>
                <w:sz w:val="24"/>
                <w:szCs w:val="24"/>
                <w:lang w:val="ru-RU" w:eastAsia="zh-CN" w:bidi="fa-IR"/>
              </w:rPr>
              <w:t xml:space="preserve"> глава администрации Куйбышевского сельского поселения</w:t>
            </w:r>
          </w:p>
          <w:p w:rsidR="0040570A" w:rsidRPr="0040570A" w:rsidRDefault="0040570A" w:rsidP="0040570A">
            <w:pPr>
              <w:tabs>
                <w:tab w:val="num" w:pos="0"/>
              </w:tabs>
              <w:suppressAutoHyphens/>
              <w:autoSpaceDE/>
              <w:textAlignment w:val="baseline"/>
              <w:rPr>
                <w:rFonts w:eastAsia="Andale Sans UI"/>
                <w:bCs/>
                <w:kern w:val="3"/>
                <w:sz w:val="24"/>
                <w:szCs w:val="24"/>
                <w:lang w:val="ru-RU" w:eastAsia="zh-CN" w:bidi="fa-IR"/>
              </w:rPr>
            </w:pPr>
          </w:p>
          <w:p w:rsidR="0040570A" w:rsidRPr="0040570A" w:rsidRDefault="0040570A" w:rsidP="00E03403">
            <w:pPr>
              <w:tabs>
                <w:tab w:val="num" w:pos="0"/>
              </w:tabs>
              <w:suppressAutoHyphens/>
              <w:autoSpaceDE/>
              <w:textAlignment w:val="baseline"/>
              <w:rPr>
                <w:rFonts w:eastAsia="Andale Sans UI"/>
                <w:b/>
                <w:bCs/>
                <w:kern w:val="3"/>
                <w:sz w:val="24"/>
                <w:szCs w:val="24"/>
                <w:lang w:val="ru-RU" w:eastAsia="zh-CN" w:bidi="fa-IR"/>
              </w:rPr>
            </w:pPr>
            <w:r w:rsidRPr="0040570A">
              <w:rPr>
                <w:rFonts w:eastAsia="Andale Sans UI"/>
                <w:bCs/>
                <w:kern w:val="3"/>
                <w:sz w:val="24"/>
                <w:szCs w:val="24"/>
                <w:lang w:val="ru-RU" w:eastAsia="zh-CN" w:bidi="fa-IR"/>
              </w:rPr>
              <w:t>______________</w:t>
            </w:r>
          </w:p>
        </w:tc>
        <w:tc>
          <w:tcPr>
            <w:tcW w:w="5103" w:type="dxa"/>
            <w:shd w:val="clear" w:color="auto" w:fill="auto"/>
          </w:tcPr>
          <w:p w:rsidR="0040570A" w:rsidRPr="0040570A" w:rsidRDefault="0040570A" w:rsidP="0040570A">
            <w:pPr>
              <w:widowControl/>
              <w:tabs>
                <w:tab w:val="num" w:pos="0"/>
              </w:tabs>
              <w:suppressAutoHyphens/>
              <w:autoSpaceDE/>
              <w:textAlignment w:val="baseline"/>
              <w:rPr>
                <w:rFonts w:cs="Mangal"/>
                <w:kern w:val="3"/>
                <w:sz w:val="24"/>
                <w:szCs w:val="24"/>
                <w:lang w:val="ru-RU" w:eastAsia="ar-SA"/>
              </w:rPr>
            </w:pPr>
            <w:r w:rsidRPr="0040570A">
              <w:rPr>
                <w:rFonts w:cs="Mangal"/>
                <w:b/>
                <w:bCs/>
                <w:kern w:val="3"/>
                <w:sz w:val="24"/>
                <w:szCs w:val="24"/>
                <w:lang w:val="ru-RU" w:eastAsia="ar-SA"/>
              </w:rPr>
              <w:t>ПОДРЯДЧИК:</w:t>
            </w:r>
          </w:p>
          <w:p w:rsidR="00E03403" w:rsidRPr="0040570A" w:rsidRDefault="00535EE6" w:rsidP="00E03403">
            <w:pPr>
              <w:tabs>
                <w:tab w:val="num" w:pos="0"/>
                <w:tab w:val="left" w:pos="1125"/>
              </w:tabs>
              <w:suppressAutoHyphens/>
              <w:autoSpaceDE/>
              <w:textAlignment w:val="baseline"/>
              <w:rPr>
                <w:rFonts w:eastAsia="SimSun" w:cs="Mangal"/>
                <w:kern w:val="3"/>
                <w:sz w:val="24"/>
                <w:szCs w:val="24"/>
                <w:lang w:val="ru-RU" w:eastAsia="zh-CN" w:bidi="hi-IN"/>
              </w:rPr>
            </w:pPr>
            <w:r>
              <w:rPr>
                <w:rFonts w:cs="Mangal"/>
                <w:kern w:val="3"/>
                <w:sz w:val="24"/>
                <w:szCs w:val="24"/>
                <w:lang w:val="ru-RU" w:eastAsia="ar-SA"/>
              </w:rPr>
              <w:t xml:space="preserve">   </w:t>
            </w:r>
          </w:p>
          <w:p w:rsidR="0040570A" w:rsidRPr="0040570A" w:rsidRDefault="0040570A" w:rsidP="00535EE6">
            <w:pPr>
              <w:tabs>
                <w:tab w:val="num" w:pos="0"/>
                <w:tab w:val="left" w:pos="1125"/>
              </w:tabs>
              <w:suppressAutoHyphens/>
              <w:autoSpaceDE/>
              <w:textAlignment w:val="baseline"/>
              <w:rPr>
                <w:rFonts w:eastAsia="SimSun" w:cs="Mangal"/>
                <w:kern w:val="3"/>
                <w:sz w:val="24"/>
                <w:szCs w:val="24"/>
                <w:lang w:val="ru-RU" w:eastAsia="zh-CN" w:bidi="hi-IN"/>
              </w:rPr>
            </w:pPr>
          </w:p>
        </w:tc>
      </w:tr>
    </w:tbl>
    <w:p w:rsidR="00766CF3" w:rsidRPr="007C2C9C" w:rsidRDefault="00766CF3">
      <w:pPr>
        <w:pStyle w:val="a3"/>
        <w:rPr>
          <w:b/>
          <w:bCs/>
          <w:lang w:val="ru-RU"/>
        </w:rPr>
      </w:pPr>
    </w:p>
    <w:sectPr w:rsidR="00766CF3" w:rsidRPr="007C2C9C" w:rsidSect="00B30BC4">
      <w:footerReference w:type="default" r:id="rId10"/>
      <w:pgSz w:w="11900" w:h="16820"/>
      <w:pgMar w:top="977" w:right="701" w:bottom="142" w:left="1418" w:header="720" w:footer="720" w:gutter="0"/>
      <w:pgNumType w:start="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126" w:rsidRDefault="00435126">
      <w:r>
        <w:separator/>
      </w:r>
    </w:p>
  </w:endnote>
  <w:endnote w:type="continuationSeparator" w:id="0">
    <w:p w:rsidR="00435126" w:rsidRDefault="0043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DejaVu Sans">
    <w:altName w:val="Arial"/>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921" w:rsidRDefault="00890921">
    <w:pPr>
      <w:pStyle w:val="a3"/>
      <w:spacing w:line="14" w:lineRule="auto"/>
      <w:rPr>
        <w:sz w:val="19"/>
        <w:szCs w:val="19"/>
      </w:rPr>
    </w:pPr>
    <w:r>
      <w:rPr>
        <w:noProof/>
        <w:lang w:val="ru-RU" w:eastAsia="ru-RU"/>
      </w:rPr>
      <mc:AlternateContent>
        <mc:Choice Requires="wps">
          <w:drawing>
            <wp:anchor distT="0" distB="0" distL="114300" distR="114300" simplePos="0" relativeHeight="251660288" behindDoc="1" locked="0" layoutInCell="1" allowOverlap="1" wp14:anchorId="41671E82" wp14:editId="2C0A3213">
              <wp:simplePos x="0" y="0"/>
              <wp:positionH relativeFrom="page">
                <wp:posOffset>10160</wp:posOffset>
              </wp:positionH>
              <wp:positionV relativeFrom="page">
                <wp:posOffset>10288270</wp:posOffset>
              </wp:positionV>
              <wp:extent cx="7549515" cy="146050"/>
              <wp:effectExtent l="10160" t="10795" r="12700"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9515" cy="146050"/>
                      </a:xfrm>
                      <a:custGeom>
                        <a:avLst/>
                        <a:gdLst>
                          <a:gd name="T0" fmla="*/ 2147483647 w 11889"/>
                          <a:gd name="T1" fmla="*/ 2147483647 h 230"/>
                          <a:gd name="T2" fmla="*/ 2147483647 w 11889"/>
                          <a:gd name="T3" fmla="*/ 2147483647 h 230"/>
                          <a:gd name="T4" fmla="*/ 2147483647 w 11889"/>
                          <a:gd name="T5" fmla="*/ 2147483647 h 230"/>
                          <a:gd name="T6" fmla="*/ 2147483647 w 11889"/>
                          <a:gd name="T7" fmla="*/ 2147483647 h 230"/>
                          <a:gd name="T8" fmla="*/ 0 w 11889"/>
                          <a:gd name="T9" fmla="*/ 2147483647 h 230"/>
                          <a:gd name="T10" fmla="*/ 2147483647 w 11889"/>
                          <a:gd name="T11" fmla="*/ 2147483647 h 230"/>
                          <a:gd name="T12" fmla="*/ 2147483647 w 11889"/>
                          <a:gd name="T13" fmla="*/ 2147483647 h 230"/>
                          <a:gd name="T14" fmla="*/ 2147483647 w 11889"/>
                          <a:gd name="T15" fmla="*/ 2147483647 h 230"/>
                          <a:gd name="T16" fmla="*/ 0 60000 65536"/>
                          <a:gd name="T17" fmla="*/ 0 60000 65536"/>
                          <a:gd name="T18" fmla="*/ 0 60000 65536"/>
                          <a:gd name="T19" fmla="*/ 0 60000 65536"/>
                          <a:gd name="T20" fmla="*/ 0 60000 65536"/>
                          <a:gd name="T21" fmla="*/ 0 60000 65536"/>
                          <a:gd name="T22" fmla="*/ 0 60000 65536"/>
                          <a:gd name="T23" fmla="*/ 0 60000 65536"/>
                          <a:gd name="T24" fmla="*/ 3163 w 11889"/>
                          <a:gd name="T25" fmla="*/ 3163 h 230"/>
                          <a:gd name="T26" fmla="*/ 18437 w 11889"/>
                          <a:gd name="T27" fmla="*/ 18437 h 23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1889" h="230">
                            <a:moveTo>
                              <a:pt x="11889" y="230"/>
                            </a:moveTo>
                            <a:lnTo>
                              <a:pt x="11278" y="230"/>
                            </a:lnTo>
                            <a:lnTo>
                              <a:pt x="11278" y="0"/>
                            </a:lnTo>
                            <a:lnTo>
                              <a:pt x="10667" y="0"/>
                            </a:lnTo>
                            <a:moveTo>
                              <a:pt x="0" y="230"/>
                            </a:moveTo>
                            <a:lnTo>
                              <a:pt x="10323" y="230"/>
                            </a:lnTo>
                            <a:lnTo>
                              <a:pt x="10323" y="0"/>
                            </a:lnTo>
                            <a:lnTo>
                              <a:pt x="10667"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C7D5DB8" id="AutoShape 2" o:spid="_x0000_s1026" style="position:absolute;margin-left:.8pt;margin-top:810.1pt;width:594.45pt;height: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" path="m11889,230r-611,l11278,r-611,m,230r10323,l10323,r344,e" filled="f" strokecolor="#a4a4a4">
              <v:path arrowok="t" o:connecttype="custom" o:connectlocs="2147483646,2147483646;2147483646,2147483646;2147483646,2147483646;2147483646,2147483646;0,2147483646;2147483646,2147483646;2147483646,2147483646;2147483646,2147483646" o:connectangles="0,0,0,0,0,0,0,0" textboxrect="3163,3163,18437,18437"/>
              <w10:wrap anchorx="page" anchory="page"/>
            </v:shape>
          </w:pict>
        </mc:Fallback>
      </mc:AlternateContent>
    </w:r>
    <w:r>
      <w:rPr>
        <w:noProof/>
        <w:lang w:val="ru-RU" w:eastAsia="ru-RU"/>
      </w:rPr>
      <mc:AlternateContent>
        <mc:Choice Requires="wps">
          <w:drawing>
            <wp:anchor distT="0" distB="0" distL="114300" distR="114300" simplePos="0" relativeHeight="251661312" behindDoc="1" locked="0" layoutInCell="1" allowOverlap="1" wp14:anchorId="1E2FDC5E" wp14:editId="2D25D758">
              <wp:simplePos x="0" y="0"/>
              <wp:positionH relativeFrom="page">
                <wp:posOffset>6766560</wp:posOffset>
              </wp:positionH>
              <wp:positionV relativeFrom="page">
                <wp:posOffset>10292715</wp:posOffset>
              </wp:positionV>
              <wp:extent cx="203200" cy="194310"/>
              <wp:effectExtent l="381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921" w:rsidRDefault="00890921">
                          <w:pPr>
                            <w:pStyle w:val="a3"/>
                            <w:spacing w:before="10"/>
                            <w:ind w:left="40"/>
                          </w:pPr>
                          <w:r>
                            <w:rPr>
                              <w:color w:val="8B8B8B"/>
                            </w:rPr>
                            <w:fldChar w:fldCharType="begin"/>
                          </w:r>
                          <w:r>
                            <w:rPr>
                              <w:color w:val="8B8B8B"/>
                            </w:rPr>
                            <w:instrText xml:space="preserve"> PAGE </w:instrText>
                          </w:r>
                          <w:r>
                            <w:rPr>
                              <w:color w:val="8B8B8B"/>
                            </w:rPr>
                            <w:fldChar w:fldCharType="separate"/>
                          </w:r>
                          <w:r w:rsidR="00697B4D">
                            <w:rPr>
                              <w:noProof/>
                              <w:color w:val="8B8B8B"/>
                            </w:rPr>
                            <w:t>1</w:t>
                          </w:r>
                          <w:r>
                            <w:rPr>
                              <w:color w:val="8B8B8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8pt;margin-top:810.45pt;width:16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" filled="f" stroked="f">
              <v:textbox inset="0,0,0,0">
                <w:txbxContent>
                  <w:p w:rsidR="00890921" w:rsidRDefault="00890921">
                    <w:pPr>
                      <w:pStyle w:val="a3"/>
                      <w:spacing w:before="10"/>
                      <w:ind w:left="40"/>
                    </w:pPr>
                    <w:r>
                      <w:rPr>
                        <w:color w:val="8B8B8B"/>
                      </w:rPr>
                      <w:fldChar w:fldCharType="begin"/>
                    </w:r>
                    <w:r>
                      <w:rPr>
                        <w:color w:val="8B8B8B"/>
                      </w:rPr>
                      <w:instrText xml:space="preserve"> PAGE </w:instrText>
                    </w:r>
                    <w:r>
                      <w:rPr>
                        <w:color w:val="8B8B8B"/>
                      </w:rPr>
                      <w:fldChar w:fldCharType="separate"/>
                    </w:r>
                    <w:r w:rsidR="00697B4D">
                      <w:rPr>
                        <w:noProof/>
                        <w:color w:val="8B8B8B"/>
                      </w:rPr>
                      <w:t>1</w:t>
                    </w:r>
                    <w:r>
                      <w:rPr>
                        <w:color w:val="8B8B8B"/>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126" w:rsidRDefault="00435126">
      <w:r>
        <w:separator/>
      </w:r>
    </w:p>
  </w:footnote>
  <w:footnote w:type="continuationSeparator" w:id="0">
    <w:p w:rsidR="00435126" w:rsidRDefault="00435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B47D26"/>
    <w:lvl w:ilvl="0">
      <w:numFmt w:val="bullet"/>
      <w:lvlText w:val="*"/>
      <w:lvlJc w:val="left"/>
    </w:lvl>
  </w:abstractNum>
  <w:abstractNum w:abstractNumId="1">
    <w:nsid w:val="00000002"/>
    <w:multiLevelType w:val="singleLevel"/>
    <w:tmpl w:val="00000002"/>
    <w:lvl w:ilvl="0">
      <w:start w:val="1"/>
      <w:numFmt w:val="bullet"/>
      <w:lvlText w:val=""/>
      <w:lvlJc w:val="left"/>
      <w:pPr>
        <w:tabs>
          <w:tab w:val="num" w:pos="0"/>
        </w:tabs>
        <w:ind w:left="720" w:hanging="360"/>
      </w:pPr>
      <w:rPr>
        <w:rFonts w:ascii="Wingdings" w:hAnsi="Wingdings" w:cs="Wingdings" w:hint="default"/>
        <w:spacing w:val="-10"/>
        <w:sz w:val="24"/>
        <w:szCs w:val="24"/>
      </w:rPr>
    </w:lvl>
  </w:abstractNum>
  <w:abstractNum w:abstractNumId="2">
    <w:nsid w:val="00000004"/>
    <w:multiLevelType w:val="multilevel"/>
    <w:tmpl w:val="00000004"/>
    <w:name w:val="WW8Num5"/>
    <w:lvl w:ilvl="0">
      <w:start w:val="1"/>
      <w:numFmt w:val="none"/>
      <w:suff w:val="nothing"/>
      <w:lvlText w:val=""/>
      <w:lvlJc w:val="left"/>
      <w:pPr>
        <w:tabs>
          <w:tab w:val="num" w:pos="0"/>
        </w:tabs>
        <w:ind w:left="432" w:hanging="432"/>
      </w:pPr>
      <w:rPr>
        <w:rFonts w:eastAsia="Times New Roman"/>
        <w:lang w:val="ru-RU" w:eastAsia="ar-SA" w:bidi="ar-SA"/>
      </w:rPr>
    </w:lvl>
    <w:lvl w:ilvl="1">
      <w:start w:val="1"/>
      <w:numFmt w:val="none"/>
      <w:suff w:val="nothing"/>
      <w:lvlText w:val=""/>
      <w:lvlJc w:val="left"/>
      <w:pPr>
        <w:tabs>
          <w:tab w:val="num" w:pos="0"/>
        </w:tabs>
        <w:ind w:left="576" w:hanging="576"/>
      </w:pPr>
      <w:rPr>
        <w:i w:val="0"/>
        <w:sz w:val="24"/>
      </w:rPr>
    </w:lvl>
    <w:lvl w:ilvl="2">
      <w:start w:val="1"/>
      <w:numFmt w:val="none"/>
      <w:suff w:val="nothing"/>
      <w:lvlText w:val=""/>
      <w:lvlJc w:val="left"/>
      <w:pPr>
        <w:tabs>
          <w:tab w:val="num" w:pos="0"/>
        </w:tabs>
        <w:ind w:left="720" w:hanging="720"/>
      </w:pPr>
      <w:rPr>
        <w:i w:val="0"/>
        <w:sz w:val="24"/>
        <w:szCs w:val="24"/>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5"/>
    <w:multiLevelType w:val="multilevel"/>
    <w:tmpl w:val="00000005"/>
    <w:name w:val="WW8Num6"/>
    <w:lvl w:ilvl="0">
      <w:start w:val="1"/>
      <w:numFmt w:val="none"/>
      <w:suff w:val="nothing"/>
      <w:lvlText w:val=""/>
      <w:lvlJc w:val="left"/>
      <w:pPr>
        <w:tabs>
          <w:tab w:val="num" w:pos="0"/>
        </w:tabs>
        <w:ind w:left="432" w:hanging="432"/>
      </w:pPr>
      <w:rPr>
        <w:rFonts w:eastAsia="Times New Roman"/>
        <w:b/>
        <w:bCs/>
        <w:shd w:val="clear" w:color="auto" w:fill="FFFFFF"/>
        <w:lang w:val="ru-RU" w:eastAsia="ar-SA" w:bidi="ar-SA"/>
      </w:rPr>
    </w:lvl>
    <w:lvl w:ilvl="1">
      <w:start w:val="1"/>
      <w:numFmt w:val="none"/>
      <w:suff w:val="nothing"/>
      <w:lvlText w:val=""/>
      <w:lvlJc w:val="left"/>
      <w:pPr>
        <w:tabs>
          <w:tab w:val="num" w:pos="0"/>
        </w:tabs>
        <w:ind w:left="576" w:hanging="576"/>
      </w:pPr>
      <w:rPr>
        <w:i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6"/>
    <w:multiLevelType w:val="multilevel"/>
    <w:tmpl w:val="00000006"/>
    <w:name w:val="WW8Num7"/>
    <w:lvl w:ilvl="0">
      <w:start w:val="1"/>
      <w:numFmt w:val="none"/>
      <w:suff w:val="nothing"/>
      <w:lvlText w:val=""/>
      <w:lvlJc w:val="left"/>
      <w:pPr>
        <w:tabs>
          <w:tab w:val="num" w:pos="0"/>
        </w:tabs>
        <w:ind w:left="432" w:hanging="432"/>
      </w:pPr>
      <w:rPr>
        <w:rFonts w:eastAsia="Calibri" w:cs="Times New Roman"/>
        <w:b/>
        <w:bCs/>
        <w:i/>
        <w:iCs/>
        <w:sz w:val="12"/>
        <w:shd w:val="clear" w:color="auto" w:fill="FFFFFF"/>
        <w:lang w:val="ru-RU" w:eastAsia="ar-SA" w:bidi="ar-SA"/>
      </w:rPr>
    </w:lvl>
    <w:lvl w:ilvl="1">
      <w:start w:val="1"/>
      <w:numFmt w:val="none"/>
      <w:suff w:val="nothing"/>
      <w:lvlText w:val=""/>
      <w:lvlJc w:val="left"/>
      <w:pPr>
        <w:tabs>
          <w:tab w:val="num" w:pos="0"/>
        </w:tabs>
        <w:ind w:left="576" w:hanging="576"/>
      </w:pPr>
      <w:rPr>
        <w:rFonts w:cs="Times New Roman"/>
        <w:i w:val="0"/>
        <w:iCs/>
        <w:sz w:val="24"/>
        <w:szCs w:val="24"/>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62D0AB0"/>
    <w:multiLevelType w:val="hybridMultilevel"/>
    <w:tmpl w:val="BCE08B60"/>
    <w:lvl w:ilvl="0" w:tplc="81FE66B8">
      <w:start w:val="1"/>
      <w:numFmt w:val="decimal"/>
      <w:suff w:val="space"/>
      <w:lvlText w:val="%1."/>
      <w:lvlJc w:val="left"/>
      <w:rPr>
        <w:rFonts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4081BEB"/>
    <w:multiLevelType w:val="hybridMultilevel"/>
    <w:tmpl w:val="91842258"/>
    <w:name w:val="WW8Num4"/>
    <w:lvl w:ilvl="0" w:tplc="4DF65138">
      <w:start w:val="5"/>
      <w:numFmt w:val="decimal"/>
      <w:lvlText w:val="%1)"/>
      <w:lvlJc w:val="left"/>
      <w:pPr>
        <w:ind w:left="107" w:hanging="331"/>
      </w:pPr>
      <w:rPr>
        <w:rFonts w:ascii="Times New Roman" w:eastAsia="Times New Roman" w:hAnsi="Times New Roman" w:hint="default"/>
        <w:spacing w:val="-16"/>
        <w:w w:val="99"/>
        <w:sz w:val="24"/>
        <w:szCs w:val="24"/>
      </w:rPr>
    </w:lvl>
    <w:lvl w:ilvl="1" w:tplc="51164AF4">
      <w:numFmt w:val="bullet"/>
      <w:lvlText w:val="•"/>
      <w:lvlJc w:val="left"/>
      <w:pPr>
        <w:ind w:left="791" w:hanging="331"/>
      </w:pPr>
      <w:rPr>
        <w:rFonts w:hint="default"/>
      </w:rPr>
    </w:lvl>
    <w:lvl w:ilvl="2" w:tplc="F0D003DE">
      <w:numFmt w:val="bullet"/>
      <w:lvlText w:val="•"/>
      <w:lvlJc w:val="left"/>
      <w:pPr>
        <w:ind w:left="1483" w:hanging="331"/>
      </w:pPr>
      <w:rPr>
        <w:rFonts w:hint="default"/>
      </w:rPr>
    </w:lvl>
    <w:lvl w:ilvl="3" w:tplc="9A5670A4">
      <w:numFmt w:val="bullet"/>
      <w:lvlText w:val="•"/>
      <w:lvlJc w:val="left"/>
      <w:pPr>
        <w:ind w:left="2175" w:hanging="331"/>
      </w:pPr>
      <w:rPr>
        <w:rFonts w:hint="default"/>
      </w:rPr>
    </w:lvl>
    <w:lvl w:ilvl="4" w:tplc="9D5EB6A4">
      <w:numFmt w:val="bullet"/>
      <w:lvlText w:val="•"/>
      <w:lvlJc w:val="left"/>
      <w:pPr>
        <w:ind w:left="2867" w:hanging="331"/>
      </w:pPr>
      <w:rPr>
        <w:rFonts w:hint="default"/>
      </w:rPr>
    </w:lvl>
    <w:lvl w:ilvl="5" w:tplc="56F2D308">
      <w:numFmt w:val="bullet"/>
      <w:lvlText w:val="•"/>
      <w:lvlJc w:val="left"/>
      <w:pPr>
        <w:ind w:left="3559" w:hanging="331"/>
      </w:pPr>
      <w:rPr>
        <w:rFonts w:hint="default"/>
      </w:rPr>
    </w:lvl>
    <w:lvl w:ilvl="6" w:tplc="83721DE8">
      <w:numFmt w:val="bullet"/>
      <w:lvlText w:val="•"/>
      <w:lvlJc w:val="left"/>
      <w:pPr>
        <w:ind w:left="4251" w:hanging="331"/>
      </w:pPr>
      <w:rPr>
        <w:rFonts w:hint="default"/>
      </w:rPr>
    </w:lvl>
    <w:lvl w:ilvl="7" w:tplc="C4348C50">
      <w:numFmt w:val="bullet"/>
      <w:lvlText w:val="•"/>
      <w:lvlJc w:val="left"/>
      <w:pPr>
        <w:ind w:left="4943" w:hanging="331"/>
      </w:pPr>
      <w:rPr>
        <w:rFonts w:hint="default"/>
      </w:rPr>
    </w:lvl>
    <w:lvl w:ilvl="8" w:tplc="4420ED18">
      <w:numFmt w:val="bullet"/>
      <w:lvlText w:val="•"/>
      <w:lvlJc w:val="left"/>
      <w:pPr>
        <w:ind w:left="5635" w:hanging="331"/>
      </w:pPr>
      <w:rPr>
        <w:rFonts w:hint="default"/>
      </w:rPr>
    </w:lvl>
  </w:abstractNum>
  <w:abstractNum w:abstractNumId="7">
    <w:nsid w:val="147911C1"/>
    <w:multiLevelType w:val="hybridMultilevel"/>
    <w:tmpl w:val="9F2E408A"/>
    <w:lvl w:ilvl="0" w:tplc="FC04E502">
      <w:start w:val="1"/>
      <w:numFmt w:val="decimal"/>
      <w:lvlText w:val="%1)"/>
      <w:lvlJc w:val="left"/>
      <w:pPr>
        <w:ind w:left="107" w:hanging="322"/>
      </w:pPr>
      <w:rPr>
        <w:rFonts w:ascii="Times New Roman" w:eastAsia="Times New Roman" w:hAnsi="Times New Roman" w:hint="default"/>
        <w:spacing w:val="-8"/>
        <w:w w:val="100"/>
        <w:sz w:val="24"/>
        <w:szCs w:val="24"/>
      </w:rPr>
    </w:lvl>
    <w:lvl w:ilvl="1" w:tplc="1A243F0A">
      <w:numFmt w:val="bullet"/>
      <w:lvlText w:val="•"/>
      <w:lvlJc w:val="left"/>
      <w:pPr>
        <w:ind w:left="791" w:hanging="322"/>
      </w:pPr>
      <w:rPr>
        <w:rFonts w:hint="default"/>
      </w:rPr>
    </w:lvl>
    <w:lvl w:ilvl="2" w:tplc="DA767D2A">
      <w:numFmt w:val="bullet"/>
      <w:lvlText w:val="•"/>
      <w:lvlJc w:val="left"/>
      <w:pPr>
        <w:ind w:left="1483" w:hanging="322"/>
      </w:pPr>
      <w:rPr>
        <w:rFonts w:hint="default"/>
      </w:rPr>
    </w:lvl>
    <w:lvl w:ilvl="3" w:tplc="1B7A9B2A">
      <w:numFmt w:val="bullet"/>
      <w:lvlText w:val="•"/>
      <w:lvlJc w:val="left"/>
      <w:pPr>
        <w:ind w:left="2175" w:hanging="322"/>
      </w:pPr>
      <w:rPr>
        <w:rFonts w:hint="default"/>
      </w:rPr>
    </w:lvl>
    <w:lvl w:ilvl="4" w:tplc="32AAF850">
      <w:numFmt w:val="bullet"/>
      <w:lvlText w:val="•"/>
      <w:lvlJc w:val="left"/>
      <w:pPr>
        <w:ind w:left="2867" w:hanging="322"/>
      </w:pPr>
      <w:rPr>
        <w:rFonts w:hint="default"/>
      </w:rPr>
    </w:lvl>
    <w:lvl w:ilvl="5" w:tplc="A96CFF16">
      <w:numFmt w:val="bullet"/>
      <w:lvlText w:val="•"/>
      <w:lvlJc w:val="left"/>
      <w:pPr>
        <w:ind w:left="3559" w:hanging="322"/>
      </w:pPr>
      <w:rPr>
        <w:rFonts w:hint="default"/>
      </w:rPr>
    </w:lvl>
    <w:lvl w:ilvl="6" w:tplc="9B766FC8">
      <w:numFmt w:val="bullet"/>
      <w:lvlText w:val="•"/>
      <w:lvlJc w:val="left"/>
      <w:pPr>
        <w:ind w:left="4251" w:hanging="322"/>
      </w:pPr>
      <w:rPr>
        <w:rFonts w:hint="default"/>
      </w:rPr>
    </w:lvl>
    <w:lvl w:ilvl="7" w:tplc="D52A3056">
      <w:numFmt w:val="bullet"/>
      <w:lvlText w:val="•"/>
      <w:lvlJc w:val="left"/>
      <w:pPr>
        <w:ind w:left="4943" w:hanging="322"/>
      </w:pPr>
      <w:rPr>
        <w:rFonts w:hint="default"/>
      </w:rPr>
    </w:lvl>
    <w:lvl w:ilvl="8" w:tplc="9D1CD1D8">
      <w:numFmt w:val="bullet"/>
      <w:lvlText w:val="•"/>
      <w:lvlJc w:val="left"/>
      <w:pPr>
        <w:ind w:left="5635" w:hanging="322"/>
      </w:pPr>
      <w:rPr>
        <w:rFonts w:hint="default"/>
      </w:rPr>
    </w:lvl>
  </w:abstractNum>
  <w:abstractNum w:abstractNumId="8">
    <w:nsid w:val="16573FD6"/>
    <w:multiLevelType w:val="multilevel"/>
    <w:tmpl w:val="7F9604F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1F6F2578"/>
    <w:multiLevelType w:val="multilevel"/>
    <w:tmpl w:val="6644C816"/>
    <w:lvl w:ilvl="0">
      <w:start w:val="1"/>
      <w:numFmt w:val="decimal"/>
      <w:lvlText w:val="%1."/>
      <w:lvlJc w:val="left"/>
      <w:rPr>
        <w:rFonts w:ascii="Times New Roman" w:eastAsia="Times New Roman" w:hAnsi="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E82460"/>
    <w:multiLevelType w:val="multilevel"/>
    <w:tmpl w:val="A7AE72F8"/>
    <w:lvl w:ilvl="0">
      <w:start w:val="1"/>
      <w:numFmt w:val="decimal"/>
      <w:lvlText w:val="%1."/>
      <w:lvlJc w:val="left"/>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613254"/>
    <w:multiLevelType w:val="multilevel"/>
    <w:tmpl w:val="FFFFFFFF"/>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2D5133F3"/>
    <w:multiLevelType w:val="multilevel"/>
    <w:tmpl w:val="EC90EBDE"/>
    <w:lvl w:ilvl="0">
      <w:start w:val="1"/>
      <w:numFmt w:val="decimal"/>
      <w:lvlText w:val="%1."/>
      <w:lvlJc w:val="left"/>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D1121F"/>
    <w:multiLevelType w:val="hybridMultilevel"/>
    <w:tmpl w:val="CA5602EC"/>
    <w:lvl w:ilvl="0" w:tplc="04190001">
      <w:start w:val="1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F3A4FC1"/>
    <w:multiLevelType w:val="multilevel"/>
    <w:tmpl w:val="C8A04302"/>
    <w:lvl w:ilvl="0">
      <w:start w:val="4"/>
      <w:numFmt w:val="decimal"/>
      <w:lvlText w:val="%1"/>
      <w:lvlJc w:val="left"/>
      <w:pPr>
        <w:ind w:left="107" w:hanging="658"/>
      </w:pPr>
      <w:rPr>
        <w:rFonts w:hint="default"/>
      </w:rPr>
    </w:lvl>
    <w:lvl w:ilvl="1">
      <w:start w:val="5"/>
      <w:numFmt w:val="decimal"/>
      <w:lvlText w:val="%1.%2."/>
      <w:lvlJc w:val="left"/>
      <w:pPr>
        <w:ind w:left="107" w:hanging="658"/>
      </w:pPr>
      <w:rPr>
        <w:rFonts w:hint="default"/>
        <w:spacing w:val="-3"/>
        <w:u w:val="none"/>
      </w:rPr>
    </w:lvl>
    <w:lvl w:ilvl="2">
      <w:start w:val="1"/>
      <w:numFmt w:val="decimal"/>
      <w:lvlText w:val="%3)"/>
      <w:lvlJc w:val="left"/>
      <w:pPr>
        <w:ind w:left="107" w:hanging="264"/>
      </w:pPr>
      <w:rPr>
        <w:rFonts w:ascii="Times New Roman" w:eastAsia="Times New Roman" w:hAnsi="Times New Roman" w:hint="default"/>
        <w:w w:val="100"/>
        <w:sz w:val="24"/>
        <w:szCs w:val="24"/>
      </w:rPr>
    </w:lvl>
    <w:lvl w:ilvl="3">
      <w:numFmt w:val="bullet"/>
      <w:lvlText w:val="•"/>
      <w:lvlJc w:val="left"/>
      <w:pPr>
        <w:ind w:left="2353" w:hanging="264"/>
      </w:pPr>
      <w:rPr>
        <w:rFonts w:hint="default"/>
      </w:rPr>
    </w:lvl>
    <w:lvl w:ilvl="4">
      <w:numFmt w:val="bullet"/>
      <w:lvlText w:val="•"/>
      <w:lvlJc w:val="left"/>
      <w:pPr>
        <w:ind w:left="3019" w:hanging="264"/>
      </w:pPr>
      <w:rPr>
        <w:rFonts w:hint="default"/>
      </w:rPr>
    </w:lvl>
    <w:lvl w:ilvl="5">
      <w:numFmt w:val="bullet"/>
      <w:lvlText w:val="•"/>
      <w:lvlJc w:val="left"/>
      <w:pPr>
        <w:ind w:left="3686" w:hanging="264"/>
      </w:pPr>
      <w:rPr>
        <w:rFonts w:hint="default"/>
      </w:rPr>
    </w:lvl>
    <w:lvl w:ilvl="6">
      <w:numFmt w:val="bullet"/>
      <w:lvlText w:val="•"/>
      <w:lvlJc w:val="left"/>
      <w:pPr>
        <w:ind w:left="4352" w:hanging="264"/>
      </w:pPr>
      <w:rPr>
        <w:rFonts w:hint="default"/>
      </w:rPr>
    </w:lvl>
    <w:lvl w:ilvl="7">
      <w:numFmt w:val="bullet"/>
      <w:lvlText w:val="•"/>
      <w:lvlJc w:val="left"/>
      <w:pPr>
        <w:ind w:left="5019" w:hanging="264"/>
      </w:pPr>
      <w:rPr>
        <w:rFonts w:hint="default"/>
      </w:rPr>
    </w:lvl>
    <w:lvl w:ilvl="8">
      <w:numFmt w:val="bullet"/>
      <w:lvlText w:val="•"/>
      <w:lvlJc w:val="left"/>
      <w:pPr>
        <w:ind w:left="5685" w:hanging="264"/>
      </w:pPr>
      <w:rPr>
        <w:rFonts w:hint="default"/>
      </w:rPr>
    </w:lvl>
  </w:abstractNum>
  <w:abstractNum w:abstractNumId="15">
    <w:nsid w:val="41EB19ED"/>
    <w:multiLevelType w:val="multilevel"/>
    <w:tmpl w:val="980A3934"/>
    <w:lvl w:ilvl="0">
      <w:start w:val="1"/>
      <w:numFmt w:val="decimal"/>
      <w:lvlText w:val="%1."/>
      <w:lvlJc w:val="left"/>
      <w:pPr>
        <w:ind w:left="444" w:hanging="444"/>
      </w:pPr>
      <w:rPr>
        <w:rFonts w:hint="default"/>
      </w:rPr>
    </w:lvl>
    <w:lvl w:ilvl="1">
      <w:start w:val="1"/>
      <w:numFmt w:val="decimal"/>
      <w:lvlText w:val="%1.%2."/>
      <w:lvlJc w:val="left"/>
      <w:pPr>
        <w:ind w:left="1153"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460209B1"/>
    <w:multiLevelType w:val="hybridMultilevel"/>
    <w:tmpl w:val="70AA8F1C"/>
    <w:lvl w:ilvl="0" w:tplc="F3AEE02A">
      <w:start w:val="1"/>
      <w:numFmt w:val="decimal"/>
      <w:lvlText w:val="%1)"/>
      <w:lvlJc w:val="left"/>
      <w:pPr>
        <w:ind w:left="722" w:hanging="615"/>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7">
    <w:nsid w:val="49730D89"/>
    <w:multiLevelType w:val="multilevel"/>
    <w:tmpl w:val="5F9A0B24"/>
    <w:lvl w:ilvl="0">
      <w:start w:val="4"/>
      <w:numFmt w:val="decimal"/>
      <w:lvlText w:val="%1"/>
      <w:lvlJc w:val="left"/>
      <w:pPr>
        <w:ind w:left="107" w:hanging="680"/>
      </w:pPr>
      <w:rPr>
        <w:rFonts w:hint="default"/>
      </w:rPr>
    </w:lvl>
    <w:lvl w:ilvl="1">
      <w:start w:val="4"/>
      <w:numFmt w:val="decimal"/>
      <w:lvlText w:val="%1.%2"/>
      <w:lvlJc w:val="left"/>
      <w:pPr>
        <w:ind w:left="107" w:hanging="680"/>
      </w:pPr>
      <w:rPr>
        <w:rFonts w:hint="default"/>
      </w:rPr>
    </w:lvl>
    <w:lvl w:ilvl="2">
      <w:start w:val="1"/>
      <w:numFmt w:val="decimal"/>
      <w:lvlText w:val="%1.%2.%3."/>
      <w:lvlJc w:val="left"/>
      <w:pPr>
        <w:ind w:left="107" w:hanging="680"/>
      </w:pPr>
      <w:rPr>
        <w:rFonts w:ascii="Times New Roman" w:eastAsia="Times New Roman" w:hAnsi="Times New Roman" w:hint="default"/>
        <w:spacing w:val="-2"/>
        <w:w w:val="100"/>
        <w:sz w:val="24"/>
        <w:szCs w:val="24"/>
      </w:rPr>
    </w:lvl>
    <w:lvl w:ilvl="3">
      <w:numFmt w:val="bullet"/>
      <w:lvlText w:val="•"/>
      <w:lvlJc w:val="left"/>
      <w:pPr>
        <w:ind w:left="2175" w:hanging="680"/>
      </w:pPr>
      <w:rPr>
        <w:rFonts w:hint="default"/>
      </w:rPr>
    </w:lvl>
    <w:lvl w:ilvl="4">
      <w:numFmt w:val="bullet"/>
      <w:lvlText w:val="•"/>
      <w:lvlJc w:val="left"/>
      <w:pPr>
        <w:ind w:left="2867" w:hanging="680"/>
      </w:pPr>
      <w:rPr>
        <w:rFonts w:hint="default"/>
      </w:rPr>
    </w:lvl>
    <w:lvl w:ilvl="5">
      <w:numFmt w:val="bullet"/>
      <w:lvlText w:val="•"/>
      <w:lvlJc w:val="left"/>
      <w:pPr>
        <w:ind w:left="3559" w:hanging="680"/>
      </w:pPr>
      <w:rPr>
        <w:rFonts w:hint="default"/>
      </w:rPr>
    </w:lvl>
    <w:lvl w:ilvl="6">
      <w:numFmt w:val="bullet"/>
      <w:lvlText w:val="•"/>
      <w:lvlJc w:val="left"/>
      <w:pPr>
        <w:ind w:left="4251" w:hanging="680"/>
      </w:pPr>
      <w:rPr>
        <w:rFonts w:hint="default"/>
      </w:rPr>
    </w:lvl>
    <w:lvl w:ilvl="7">
      <w:numFmt w:val="bullet"/>
      <w:lvlText w:val="•"/>
      <w:lvlJc w:val="left"/>
      <w:pPr>
        <w:ind w:left="4943" w:hanging="680"/>
      </w:pPr>
      <w:rPr>
        <w:rFonts w:hint="default"/>
      </w:rPr>
    </w:lvl>
    <w:lvl w:ilvl="8">
      <w:numFmt w:val="bullet"/>
      <w:lvlText w:val="•"/>
      <w:lvlJc w:val="left"/>
      <w:pPr>
        <w:ind w:left="5635" w:hanging="680"/>
      </w:pPr>
      <w:rPr>
        <w:rFonts w:hint="default"/>
      </w:rPr>
    </w:lvl>
  </w:abstractNum>
  <w:abstractNum w:abstractNumId="18">
    <w:nsid w:val="51E04E84"/>
    <w:multiLevelType w:val="multilevel"/>
    <w:tmpl w:val="DCBCB094"/>
    <w:lvl w:ilvl="0">
      <w:start w:val="4"/>
      <w:numFmt w:val="decimal"/>
      <w:lvlText w:val="%1"/>
      <w:lvlJc w:val="left"/>
      <w:pPr>
        <w:ind w:left="107" w:hanging="624"/>
      </w:pPr>
      <w:rPr>
        <w:rFonts w:hint="default"/>
      </w:rPr>
    </w:lvl>
    <w:lvl w:ilvl="1">
      <w:start w:val="1"/>
      <w:numFmt w:val="decimal"/>
      <w:lvlText w:val="%1.%2."/>
      <w:lvlJc w:val="left"/>
      <w:pPr>
        <w:ind w:left="624" w:hanging="624"/>
      </w:pPr>
      <w:rPr>
        <w:rFonts w:ascii="Times New Roman" w:eastAsia="Times New Roman" w:hAnsi="Times New Roman" w:hint="default"/>
        <w:spacing w:val="-21"/>
        <w:w w:val="100"/>
        <w:sz w:val="24"/>
        <w:szCs w:val="24"/>
      </w:rPr>
    </w:lvl>
    <w:lvl w:ilvl="2">
      <w:start w:val="1"/>
      <w:numFmt w:val="decimal"/>
      <w:lvlText w:val="%3)"/>
      <w:lvlJc w:val="left"/>
      <w:pPr>
        <w:ind w:left="906" w:hanging="260"/>
      </w:pPr>
      <w:rPr>
        <w:rFonts w:ascii="Times New Roman" w:eastAsia="Times New Roman" w:hAnsi="Times New Roman" w:hint="default"/>
        <w:w w:val="100"/>
        <w:sz w:val="24"/>
        <w:szCs w:val="24"/>
      </w:rPr>
    </w:lvl>
    <w:lvl w:ilvl="3">
      <w:numFmt w:val="bullet"/>
      <w:lvlText w:val="•"/>
      <w:lvlJc w:val="left"/>
      <w:pPr>
        <w:ind w:left="2259" w:hanging="260"/>
      </w:pPr>
      <w:rPr>
        <w:rFonts w:hint="default"/>
      </w:rPr>
    </w:lvl>
    <w:lvl w:ilvl="4">
      <w:numFmt w:val="bullet"/>
      <w:lvlText w:val="•"/>
      <w:lvlJc w:val="left"/>
      <w:pPr>
        <w:ind w:left="2939" w:hanging="260"/>
      </w:pPr>
      <w:rPr>
        <w:rFonts w:hint="default"/>
      </w:rPr>
    </w:lvl>
    <w:lvl w:ilvl="5">
      <w:numFmt w:val="bullet"/>
      <w:lvlText w:val="•"/>
      <w:lvlJc w:val="left"/>
      <w:pPr>
        <w:ind w:left="3619" w:hanging="260"/>
      </w:pPr>
      <w:rPr>
        <w:rFonts w:hint="default"/>
      </w:rPr>
    </w:lvl>
    <w:lvl w:ilvl="6">
      <w:numFmt w:val="bullet"/>
      <w:lvlText w:val="•"/>
      <w:lvlJc w:val="left"/>
      <w:pPr>
        <w:ind w:left="4299" w:hanging="260"/>
      </w:pPr>
      <w:rPr>
        <w:rFonts w:hint="default"/>
      </w:rPr>
    </w:lvl>
    <w:lvl w:ilvl="7">
      <w:numFmt w:val="bullet"/>
      <w:lvlText w:val="•"/>
      <w:lvlJc w:val="left"/>
      <w:pPr>
        <w:ind w:left="4979" w:hanging="260"/>
      </w:pPr>
      <w:rPr>
        <w:rFonts w:hint="default"/>
      </w:rPr>
    </w:lvl>
    <w:lvl w:ilvl="8">
      <w:numFmt w:val="bullet"/>
      <w:lvlText w:val="•"/>
      <w:lvlJc w:val="left"/>
      <w:pPr>
        <w:ind w:left="5659" w:hanging="260"/>
      </w:pPr>
      <w:rPr>
        <w:rFonts w:hint="default"/>
      </w:rPr>
    </w:lvl>
  </w:abstractNum>
  <w:abstractNum w:abstractNumId="19">
    <w:nsid w:val="536C0ACF"/>
    <w:multiLevelType w:val="multilevel"/>
    <w:tmpl w:val="C8E222C8"/>
    <w:lvl w:ilvl="0">
      <w:start w:val="1"/>
      <w:numFmt w:val="decimal"/>
      <w:lvlText w:val="%1."/>
      <w:lvlJc w:val="left"/>
      <w:rPr>
        <w:rFonts w:ascii="Times New Roman" w:eastAsia="Times New Roman" w:hAnsi="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8B6798"/>
    <w:multiLevelType w:val="multilevel"/>
    <w:tmpl w:val="8F8A2756"/>
    <w:lvl w:ilvl="0">
      <w:start w:val="1"/>
      <w:numFmt w:val="decimal"/>
      <w:lvlText w:val="%1."/>
      <w:lvlJc w:val="left"/>
      <w:pPr>
        <w:tabs>
          <w:tab w:val="num" w:pos="432"/>
        </w:tabs>
        <w:ind w:left="432" w:hanging="432"/>
      </w:pPr>
      <w:rPr>
        <w:rFonts w:hint="default"/>
        <w:b w:val="0"/>
        <w:bCs w:val="0"/>
        <w:sz w:val="22"/>
        <w:szCs w:val="22"/>
      </w:rPr>
    </w:lvl>
    <w:lvl w:ilvl="1">
      <w:start w:val="1"/>
      <w:numFmt w:val="decimal"/>
      <w:lvlText w:val="%1.%2."/>
      <w:lvlJc w:val="left"/>
      <w:pPr>
        <w:tabs>
          <w:tab w:val="num" w:pos="576"/>
        </w:tabs>
        <w:ind w:left="576" w:hanging="576"/>
      </w:pPr>
      <w:rPr>
        <w:rFonts w:hint="default"/>
        <w:b w:val="0"/>
        <w:bCs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4DE574C"/>
    <w:multiLevelType w:val="multilevel"/>
    <w:tmpl w:val="AD0C155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4B3EAB"/>
    <w:multiLevelType w:val="hybridMultilevel"/>
    <w:tmpl w:val="DE16AFAC"/>
    <w:lvl w:ilvl="0" w:tplc="AC9C4E14">
      <w:numFmt w:val="bullet"/>
      <w:lvlText w:val="-"/>
      <w:lvlJc w:val="left"/>
      <w:pPr>
        <w:ind w:left="107" w:hanging="257"/>
      </w:pPr>
      <w:rPr>
        <w:rFonts w:ascii="Times New Roman" w:eastAsia="Times New Roman" w:hAnsi="Times New Roman" w:hint="default"/>
        <w:spacing w:val="-15"/>
        <w:w w:val="99"/>
        <w:sz w:val="24"/>
        <w:szCs w:val="24"/>
      </w:rPr>
    </w:lvl>
    <w:lvl w:ilvl="1" w:tplc="EDBAA156">
      <w:numFmt w:val="bullet"/>
      <w:lvlText w:val="•"/>
      <w:lvlJc w:val="left"/>
      <w:pPr>
        <w:ind w:left="791" w:hanging="257"/>
      </w:pPr>
      <w:rPr>
        <w:rFonts w:hint="default"/>
      </w:rPr>
    </w:lvl>
    <w:lvl w:ilvl="2" w:tplc="E33C108A">
      <w:numFmt w:val="bullet"/>
      <w:lvlText w:val="•"/>
      <w:lvlJc w:val="left"/>
      <w:pPr>
        <w:ind w:left="1483" w:hanging="257"/>
      </w:pPr>
      <w:rPr>
        <w:rFonts w:hint="default"/>
      </w:rPr>
    </w:lvl>
    <w:lvl w:ilvl="3" w:tplc="BA68A2F6">
      <w:numFmt w:val="bullet"/>
      <w:lvlText w:val="•"/>
      <w:lvlJc w:val="left"/>
      <w:pPr>
        <w:ind w:left="2175" w:hanging="257"/>
      </w:pPr>
      <w:rPr>
        <w:rFonts w:hint="default"/>
      </w:rPr>
    </w:lvl>
    <w:lvl w:ilvl="4" w:tplc="3BEAED88">
      <w:numFmt w:val="bullet"/>
      <w:lvlText w:val="•"/>
      <w:lvlJc w:val="left"/>
      <w:pPr>
        <w:ind w:left="2867" w:hanging="257"/>
      </w:pPr>
      <w:rPr>
        <w:rFonts w:hint="default"/>
      </w:rPr>
    </w:lvl>
    <w:lvl w:ilvl="5" w:tplc="420AFCB2">
      <w:numFmt w:val="bullet"/>
      <w:lvlText w:val="•"/>
      <w:lvlJc w:val="left"/>
      <w:pPr>
        <w:ind w:left="3559" w:hanging="257"/>
      </w:pPr>
      <w:rPr>
        <w:rFonts w:hint="default"/>
      </w:rPr>
    </w:lvl>
    <w:lvl w:ilvl="6" w:tplc="BEA0AC18">
      <w:numFmt w:val="bullet"/>
      <w:lvlText w:val="•"/>
      <w:lvlJc w:val="left"/>
      <w:pPr>
        <w:ind w:left="4251" w:hanging="257"/>
      </w:pPr>
      <w:rPr>
        <w:rFonts w:hint="default"/>
      </w:rPr>
    </w:lvl>
    <w:lvl w:ilvl="7" w:tplc="94AE4F48">
      <w:numFmt w:val="bullet"/>
      <w:lvlText w:val="•"/>
      <w:lvlJc w:val="left"/>
      <w:pPr>
        <w:ind w:left="4943" w:hanging="257"/>
      </w:pPr>
      <w:rPr>
        <w:rFonts w:hint="default"/>
      </w:rPr>
    </w:lvl>
    <w:lvl w:ilvl="8" w:tplc="0EDC9090">
      <w:numFmt w:val="bullet"/>
      <w:lvlText w:val="•"/>
      <w:lvlJc w:val="left"/>
      <w:pPr>
        <w:ind w:left="5635" w:hanging="257"/>
      </w:pPr>
      <w:rPr>
        <w:rFonts w:hint="default"/>
      </w:rPr>
    </w:lvl>
  </w:abstractNum>
  <w:abstractNum w:abstractNumId="23">
    <w:nsid w:val="6C9278F8"/>
    <w:multiLevelType w:val="hybridMultilevel"/>
    <w:tmpl w:val="3EBAB4CE"/>
    <w:name w:val="WW8Num9"/>
    <w:lvl w:ilvl="0" w:tplc="D6EA8932">
      <w:start w:val="1"/>
      <w:numFmt w:val="none"/>
      <w:suff w:val="nothing"/>
      <w:lvlText w:val=""/>
      <w:lvlJc w:val="left"/>
      <w:rPr>
        <w:rFonts w:ascii="Times New Roman" w:hAnsi="Times New Roman" w:cs="Times New Roman"/>
        <w:b w:val="0"/>
        <w:bCs w:val="0"/>
        <w:sz w:val="24"/>
        <w:szCs w:val="24"/>
      </w:rPr>
    </w:lvl>
    <w:lvl w:ilvl="1" w:tplc="C76CF960">
      <w:start w:val="1"/>
      <w:numFmt w:val="none"/>
      <w:suff w:val="nothing"/>
      <w:lvlText w:val=""/>
      <w:lvlJc w:val="left"/>
    </w:lvl>
    <w:lvl w:ilvl="2" w:tplc="63540F62">
      <w:start w:val="1"/>
      <w:numFmt w:val="none"/>
      <w:suff w:val="nothing"/>
      <w:lvlText w:val=""/>
      <w:lvlJc w:val="left"/>
      <w:rPr>
        <w:rFonts w:ascii="Times New Roman" w:hAnsi="Times New Roman" w:cs="Times New Roman"/>
      </w:rPr>
    </w:lvl>
    <w:lvl w:ilvl="3" w:tplc="64F8F808">
      <w:start w:val="1"/>
      <w:numFmt w:val="none"/>
      <w:suff w:val="nothing"/>
      <w:lvlText w:val=""/>
      <w:lvlJc w:val="left"/>
    </w:lvl>
    <w:lvl w:ilvl="4" w:tplc="D92894AE">
      <w:start w:val="1"/>
      <w:numFmt w:val="none"/>
      <w:suff w:val="nothing"/>
      <w:lvlText w:val=""/>
      <w:lvlJc w:val="left"/>
    </w:lvl>
    <w:lvl w:ilvl="5" w:tplc="436CECC2">
      <w:start w:val="1"/>
      <w:numFmt w:val="none"/>
      <w:suff w:val="nothing"/>
      <w:lvlText w:val=""/>
      <w:lvlJc w:val="left"/>
    </w:lvl>
    <w:lvl w:ilvl="6" w:tplc="66C407CE">
      <w:start w:val="1"/>
      <w:numFmt w:val="none"/>
      <w:suff w:val="nothing"/>
      <w:lvlText w:val=""/>
      <w:lvlJc w:val="left"/>
    </w:lvl>
    <w:lvl w:ilvl="7" w:tplc="DCC87DBE">
      <w:start w:val="1"/>
      <w:numFmt w:val="none"/>
      <w:suff w:val="nothing"/>
      <w:lvlText w:val=""/>
      <w:lvlJc w:val="left"/>
    </w:lvl>
    <w:lvl w:ilvl="8" w:tplc="74EAC47C">
      <w:start w:val="1"/>
      <w:numFmt w:val="none"/>
      <w:suff w:val="nothing"/>
      <w:lvlText w:val=""/>
      <w:lvlJc w:val="left"/>
    </w:lvl>
  </w:abstractNum>
  <w:abstractNum w:abstractNumId="24">
    <w:nsid w:val="7AE60DBF"/>
    <w:multiLevelType w:val="multilevel"/>
    <w:tmpl w:val="0592F8F6"/>
    <w:lvl w:ilvl="0">
      <w:start w:val="6"/>
      <w:numFmt w:val="upperRoman"/>
      <w:lvlText w:val="%1."/>
      <w:lvlJc w:val="left"/>
      <w:pPr>
        <w:ind w:left="1841" w:hanging="709"/>
      </w:pPr>
      <w:rPr>
        <w:rFonts w:ascii="Times New Roman" w:eastAsia="Times New Roman" w:hAnsi="Times New Roman" w:hint="default"/>
        <w:b/>
        <w:bCs/>
        <w:w w:val="99"/>
        <w:sz w:val="20"/>
        <w:szCs w:val="20"/>
      </w:rPr>
    </w:lvl>
    <w:lvl w:ilvl="1">
      <w:start w:val="1"/>
      <w:numFmt w:val="upperRoman"/>
      <w:lvlText w:val="%2."/>
      <w:lvlJc w:val="left"/>
      <w:pPr>
        <w:ind w:left="5631" w:hanging="420"/>
      </w:pPr>
      <w:rPr>
        <w:rFonts w:ascii="Times New Roman" w:eastAsia="Times New Roman" w:hAnsi="Times New Roman" w:hint="default"/>
        <w:b/>
        <w:bCs/>
        <w:w w:val="99"/>
        <w:sz w:val="24"/>
        <w:szCs w:val="24"/>
      </w:rPr>
    </w:lvl>
    <w:lvl w:ilvl="2">
      <w:start w:val="1"/>
      <w:numFmt w:val="upperRoman"/>
      <w:lvlText w:val="%2.%3."/>
      <w:lvlJc w:val="left"/>
      <w:pPr>
        <w:ind w:left="4371" w:hanging="461"/>
      </w:pPr>
      <w:rPr>
        <w:rFonts w:ascii="Times New Roman" w:eastAsia="Times New Roman" w:hAnsi="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abstractNum w:abstractNumId="25">
    <w:nsid w:val="7C21627B"/>
    <w:multiLevelType w:val="hybridMultilevel"/>
    <w:tmpl w:val="6B7262AE"/>
    <w:lvl w:ilvl="0" w:tplc="D0F6E544">
      <w:start w:val="3"/>
      <w:numFmt w:val="decimal"/>
      <w:lvlText w:val="%1)"/>
      <w:lvlJc w:val="left"/>
      <w:pPr>
        <w:ind w:left="107" w:hanging="367"/>
      </w:pPr>
      <w:rPr>
        <w:rFonts w:ascii="Times New Roman" w:eastAsia="Times New Roman" w:hAnsi="Times New Roman" w:hint="default"/>
        <w:b/>
        <w:bCs/>
        <w:spacing w:val="-14"/>
        <w:w w:val="100"/>
        <w:sz w:val="24"/>
        <w:szCs w:val="24"/>
      </w:rPr>
    </w:lvl>
    <w:lvl w:ilvl="1" w:tplc="06F413CE">
      <w:numFmt w:val="bullet"/>
      <w:lvlText w:val="•"/>
      <w:lvlJc w:val="left"/>
      <w:pPr>
        <w:ind w:left="791" w:hanging="367"/>
      </w:pPr>
      <w:rPr>
        <w:rFonts w:hint="default"/>
      </w:rPr>
    </w:lvl>
    <w:lvl w:ilvl="2" w:tplc="43348DDE">
      <w:numFmt w:val="bullet"/>
      <w:lvlText w:val="•"/>
      <w:lvlJc w:val="left"/>
      <w:pPr>
        <w:ind w:left="1483" w:hanging="367"/>
      </w:pPr>
      <w:rPr>
        <w:rFonts w:hint="default"/>
      </w:rPr>
    </w:lvl>
    <w:lvl w:ilvl="3" w:tplc="ED047750">
      <w:numFmt w:val="bullet"/>
      <w:lvlText w:val="•"/>
      <w:lvlJc w:val="left"/>
      <w:pPr>
        <w:ind w:left="2175" w:hanging="367"/>
      </w:pPr>
      <w:rPr>
        <w:rFonts w:hint="default"/>
      </w:rPr>
    </w:lvl>
    <w:lvl w:ilvl="4" w:tplc="930A89C2">
      <w:numFmt w:val="bullet"/>
      <w:lvlText w:val="•"/>
      <w:lvlJc w:val="left"/>
      <w:pPr>
        <w:ind w:left="2867" w:hanging="367"/>
      </w:pPr>
      <w:rPr>
        <w:rFonts w:hint="default"/>
      </w:rPr>
    </w:lvl>
    <w:lvl w:ilvl="5" w:tplc="443AE768">
      <w:numFmt w:val="bullet"/>
      <w:lvlText w:val="•"/>
      <w:lvlJc w:val="left"/>
      <w:pPr>
        <w:ind w:left="3559" w:hanging="367"/>
      </w:pPr>
      <w:rPr>
        <w:rFonts w:hint="default"/>
      </w:rPr>
    </w:lvl>
    <w:lvl w:ilvl="6" w:tplc="2E9C626C">
      <w:numFmt w:val="bullet"/>
      <w:lvlText w:val="•"/>
      <w:lvlJc w:val="left"/>
      <w:pPr>
        <w:ind w:left="4251" w:hanging="367"/>
      </w:pPr>
      <w:rPr>
        <w:rFonts w:hint="default"/>
      </w:rPr>
    </w:lvl>
    <w:lvl w:ilvl="7" w:tplc="4BE4BF34">
      <w:numFmt w:val="bullet"/>
      <w:lvlText w:val="•"/>
      <w:lvlJc w:val="left"/>
      <w:pPr>
        <w:ind w:left="4943" w:hanging="367"/>
      </w:pPr>
      <w:rPr>
        <w:rFonts w:hint="default"/>
      </w:rPr>
    </w:lvl>
    <w:lvl w:ilvl="8" w:tplc="9E00F436">
      <w:numFmt w:val="bullet"/>
      <w:lvlText w:val="•"/>
      <w:lvlJc w:val="left"/>
      <w:pPr>
        <w:ind w:left="5635" w:hanging="367"/>
      </w:pPr>
      <w:rPr>
        <w:rFonts w:hint="default"/>
      </w:rPr>
    </w:lvl>
  </w:abstractNum>
  <w:abstractNum w:abstractNumId="26">
    <w:nsid w:val="7C825E27"/>
    <w:multiLevelType w:val="hybridMultilevel"/>
    <w:tmpl w:val="1924F2EA"/>
    <w:lvl w:ilvl="0" w:tplc="3032509A">
      <w:start w:val="1"/>
      <w:numFmt w:val="decimal"/>
      <w:lvlText w:val="%1."/>
      <w:lvlJc w:val="left"/>
      <w:pPr>
        <w:ind w:left="720" w:hanging="360"/>
      </w:pPr>
      <w:rPr>
        <w:rFonts w:hint="default"/>
        <w:b/>
        <w:bCs/>
        <w:color w:val="auto"/>
      </w:rPr>
    </w:lvl>
    <w:lvl w:ilvl="1" w:tplc="FB0ED38A">
      <w:start w:val="1"/>
      <w:numFmt w:val="decimal"/>
      <w:lvlText w:val="%2."/>
      <w:lvlJc w:val="left"/>
      <w:pPr>
        <w:ind w:left="1440" w:hanging="360"/>
      </w:pPr>
    </w:lvl>
    <w:lvl w:ilvl="2" w:tplc="1174E944">
      <w:start w:val="1"/>
      <w:numFmt w:val="lowerRoman"/>
      <w:lvlText w:val="%3."/>
      <w:lvlJc w:val="right"/>
      <w:pPr>
        <w:ind w:left="2160" w:hanging="180"/>
      </w:pPr>
    </w:lvl>
    <w:lvl w:ilvl="3" w:tplc="8E70F382">
      <w:start w:val="1"/>
      <w:numFmt w:val="decimal"/>
      <w:lvlText w:val="%4."/>
      <w:lvlJc w:val="left"/>
      <w:pPr>
        <w:ind w:left="2880" w:hanging="360"/>
      </w:pPr>
    </w:lvl>
    <w:lvl w:ilvl="4" w:tplc="61045C62">
      <w:start w:val="1"/>
      <w:numFmt w:val="lowerLetter"/>
      <w:lvlText w:val="%5."/>
      <w:lvlJc w:val="left"/>
      <w:pPr>
        <w:ind w:left="3600" w:hanging="360"/>
      </w:pPr>
    </w:lvl>
    <w:lvl w:ilvl="5" w:tplc="93468748">
      <w:start w:val="1"/>
      <w:numFmt w:val="lowerRoman"/>
      <w:lvlText w:val="%6."/>
      <w:lvlJc w:val="right"/>
      <w:pPr>
        <w:ind w:left="4320" w:hanging="180"/>
      </w:pPr>
    </w:lvl>
    <w:lvl w:ilvl="6" w:tplc="58F2D2B4">
      <w:start w:val="1"/>
      <w:numFmt w:val="decimal"/>
      <w:lvlText w:val="%7."/>
      <w:lvlJc w:val="left"/>
      <w:pPr>
        <w:ind w:left="5040" w:hanging="360"/>
      </w:pPr>
    </w:lvl>
    <w:lvl w:ilvl="7" w:tplc="C7627902">
      <w:start w:val="1"/>
      <w:numFmt w:val="lowerLetter"/>
      <w:lvlText w:val="%8."/>
      <w:lvlJc w:val="left"/>
      <w:pPr>
        <w:ind w:left="5760" w:hanging="360"/>
      </w:pPr>
    </w:lvl>
    <w:lvl w:ilvl="8" w:tplc="E6226624">
      <w:start w:val="1"/>
      <w:numFmt w:val="lowerRoman"/>
      <w:lvlText w:val="%9."/>
      <w:lvlJc w:val="right"/>
      <w:pPr>
        <w:ind w:left="6480" w:hanging="180"/>
      </w:pPr>
    </w:lvl>
  </w:abstractNum>
  <w:abstractNum w:abstractNumId="27">
    <w:nsid w:val="7CAC17CE"/>
    <w:multiLevelType w:val="hybridMultilevel"/>
    <w:tmpl w:val="81D2C72E"/>
    <w:lvl w:ilvl="0" w:tplc="250480F4">
      <w:start w:val="1"/>
      <w:numFmt w:val="decimal"/>
      <w:lvlText w:val="%1."/>
      <w:lvlJc w:val="left"/>
      <w:pPr>
        <w:ind w:left="467" w:hanging="360"/>
      </w:pPr>
      <w:rPr>
        <w:rFonts w:hint="default"/>
      </w:rPr>
    </w:lvl>
    <w:lvl w:ilvl="1" w:tplc="04190019">
      <w:start w:val="1"/>
      <w:numFmt w:val="lowerLetter"/>
      <w:lvlText w:val="%2."/>
      <w:lvlJc w:val="left"/>
      <w:pPr>
        <w:ind w:left="1187" w:hanging="360"/>
      </w:pPr>
    </w:lvl>
    <w:lvl w:ilvl="2" w:tplc="0419001B">
      <w:start w:val="1"/>
      <w:numFmt w:val="lowerRoman"/>
      <w:lvlText w:val="%3."/>
      <w:lvlJc w:val="right"/>
      <w:pPr>
        <w:ind w:left="1907" w:hanging="180"/>
      </w:pPr>
    </w:lvl>
    <w:lvl w:ilvl="3" w:tplc="0419000F">
      <w:start w:val="1"/>
      <w:numFmt w:val="decimal"/>
      <w:lvlText w:val="%4."/>
      <w:lvlJc w:val="left"/>
      <w:pPr>
        <w:ind w:left="2627" w:hanging="360"/>
      </w:pPr>
    </w:lvl>
    <w:lvl w:ilvl="4" w:tplc="04190019">
      <w:start w:val="1"/>
      <w:numFmt w:val="lowerLetter"/>
      <w:lvlText w:val="%5."/>
      <w:lvlJc w:val="left"/>
      <w:pPr>
        <w:ind w:left="3347" w:hanging="360"/>
      </w:pPr>
    </w:lvl>
    <w:lvl w:ilvl="5" w:tplc="0419001B">
      <w:start w:val="1"/>
      <w:numFmt w:val="lowerRoman"/>
      <w:lvlText w:val="%6."/>
      <w:lvlJc w:val="right"/>
      <w:pPr>
        <w:ind w:left="4067" w:hanging="180"/>
      </w:pPr>
    </w:lvl>
    <w:lvl w:ilvl="6" w:tplc="0419000F">
      <w:start w:val="1"/>
      <w:numFmt w:val="decimal"/>
      <w:lvlText w:val="%7."/>
      <w:lvlJc w:val="left"/>
      <w:pPr>
        <w:ind w:left="4787" w:hanging="360"/>
      </w:pPr>
    </w:lvl>
    <w:lvl w:ilvl="7" w:tplc="04190019">
      <w:start w:val="1"/>
      <w:numFmt w:val="lowerLetter"/>
      <w:lvlText w:val="%8."/>
      <w:lvlJc w:val="left"/>
      <w:pPr>
        <w:ind w:left="5507" w:hanging="360"/>
      </w:pPr>
    </w:lvl>
    <w:lvl w:ilvl="8" w:tplc="0419001B">
      <w:start w:val="1"/>
      <w:numFmt w:val="lowerRoman"/>
      <w:lvlText w:val="%9."/>
      <w:lvlJc w:val="right"/>
      <w:pPr>
        <w:ind w:left="6227" w:hanging="180"/>
      </w:pPr>
    </w:lvl>
  </w:abstractNum>
  <w:num w:numId="1">
    <w:abstractNumId w:val="14"/>
  </w:num>
  <w:num w:numId="2">
    <w:abstractNumId w:val="17"/>
  </w:num>
  <w:num w:numId="3">
    <w:abstractNumId w:val="18"/>
  </w:num>
  <w:num w:numId="4">
    <w:abstractNumId w:val="6"/>
  </w:num>
  <w:num w:numId="5">
    <w:abstractNumId w:val="25"/>
  </w:num>
  <w:num w:numId="6">
    <w:abstractNumId w:val="7"/>
  </w:num>
  <w:num w:numId="7">
    <w:abstractNumId w:val="22"/>
  </w:num>
  <w:num w:numId="8">
    <w:abstractNumId w:val="24"/>
  </w:num>
  <w:num w:numId="9">
    <w:abstractNumId w:val="26"/>
  </w:num>
  <w:num w:numId="10">
    <w:abstractNumId w:val="8"/>
  </w:num>
  <w:num w:numId="11">
    <w:abstractNumId w:val="0"/>
    <w:lvlOverride w:ilvl="0">
      <w:lvl w:ilvl="0">
        <w:numFmt w:val="bullet"/>
        <w:lvlText w:val="-"/>
        <w:legacy w:legacy="1" w:legacySpace="0" w:legacyIndent="177"/>
        <w:lvlJc w:val="left"/>
        <w:rPr>
          <w:rFonts w:ascii="Times New Roman" w:hAnsi="Times New Roman" w:cs="Times New Roman" w:hint="default"/>
        </w:rPr>
      </w:lvl>
    </w:lvlOverride>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21"/>
  </w:num>
  <w:num w:numId="16">
    <w:abstractNumId w:val="19"/>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12"/>
  </w:num>
  <w:num w:numId="19">
    <w:abstractNumId w:val="10"/>
  </w:num>
  <w:num w:numId="20">
    <w:abstractNumId w:val="19"/>
  </w:num>
  <w:num w:numId="21">
    <w:abstractNumId w:val="23"/>
  </w:num>
  <w:num w:numId="22">
    <w:abstractNumId w:val="20"/>
  </w:num>
  <w:num w:numId="23">
    <w:abstractNumId w:val="13"/>
  </w:num>
  <w:num w:numId="24">
    <w:abstractNumId w:val="5"/>
  </w:num>
  <w:num w:numId="25">
    <w:abstractNumId w:val="27"/>
  </w:num>
  <w:num w:numId="26">
    <w:abstractNumId w:val="15"/>
  </w:num>
  <w:num w:numId="27">
    <w:abstractNumId w:val="7"/>
    <w:lvlOverride w:ilvl="0">
      <w:startOverride w:val="1"/>
    </w:lvlOverride>
    <w:lvlOverride w:ilvl="1"/>
    <w:lvlOverride w:ilvl="2"/>
    <w:lvlOverride w:ilvl="3"/>
    <w:lvlOverride w:ilvl="4"/>
    <w:lvlOverride w:ilvl="5"/>
    <w:lvlOverride w:ilvl="6"/>
    <w:lvlOverride w:ilvl="7"/>
    <w:lvlOverride w:ilvl="8"/>
  </w:num>
  <w:num w:numId="28">
    <w:abstractNumId w:val="16"/>
  </w:num>
  <w:num w:numId="29">
    <w:abstractNumId w:val="1"/>
  </w:num>
  <w:num w:numId="30">
    <w:abstractNumId w:val="2"/>
  </w:num>
  <w:num w:numId="31">
    <w:abstractNumId w:val="3"/>
  </w:num>
  <w:num w:numId="32">
    <w:abstractNumId w:val="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4F"/>
    <w:rsid w:val="00000491"/>
    <w:rsid w:val="00002E50"/>
    <w:rsid w:val="00007D58"/>
    <w:rsid w:val="00007E37"/>
    <w:rsid w:val="00011FDA"/>
    <w:rsid w:val="0001238A"/>
    <w:rsid w:val="00012EB6"/>
    <w:rsid w:val="00013F22"/>
    <w:rsid w:val="000147DC"/>
    <w:rsid w:val="00016492"/>
    <w:rsid w:val="000209AA"/>
    <w:rsid w:val="00024A7D"/>
    <w:rsid w:val="00024E77"/>
    <w:rsid w:val="00027886"/>
    <w:rsid w:val="00031312"/>
    <w:rsid w:val="00034514"/>
    <w:rsid w:val="00040BCA"/>
    <w:rsid w:val="0004237E"/>
    <w:rsid w:val="000429B3"/>
    <w:rsid w:val="000438E8"/>
    <w:rsid w:val="00043CCC"/>
    <w:rsid w:val="000449C1"/>
    <w:rsid w:val="0004724C"/>
    <w:rsid w:val="00047859"/>
    <w:rsid w:val="00054194"/>
    <w:rsid w:val="00062DDF"/>
    <w:rsid w:val="000657C9"/>
    <w:rsid w:val="00066571"/>
    <w:rsid w:val="00072982"/>
    <w:rsid w:val="000761C9"/>
    <w:rsid w:val="0008020E"/>
    <w:rsid w:val="000831B3"/>
    <w:rsid w:val="00084215"/>
    <w:rsid w:val="00085E20"/>
    <w:rsid w:val="00087FDA"/>
    <w:rsid w:val="00091518"/>
    <w:rsid w:val="00091FDA"/>
    <w:rsid w:val="00092EE2"/>
    <w:rsid w:val="0009486A"/>
    <w:rsid w:val="000A285B"/>
    <w:rsid w:val="000A2E95"/>
    <w:rsid w:val="000A2F29"/>
    <w:rsid w:val="000A5B3A"/>
    <w:rsid w:val="000B08B6"/>
    <w:rsid w:val="000B3231"/>
    <w:rsid w:val="000B4024"/>
    <w:rsid w:val="000B4B53"/>
    <w:rsid w:val="000B7B4F"/>
    <w:rsid w:val="000C434F"/>
    <w:rsid w:val="000C79ED"/>
    <w:rsid w:val="000D09D3"/>
    <w:rsid w:val="000D38C7"/>
    <w:rsid w:val="000D44A9"/>
    <w:rsid w:val="000D7293"/>
    <w:rsid w:val="000E0125"/>
    <w:rsid w:val="000E2AB4"/>
    <w:rsid w:val="000E724F"/>
    <w:rsid w:val="000F17E8"/>
    <w:rsid w:val="00102ECC"/>
    <w:rsid w:val="00104EA4"/>
    <w:rsid w:val="0010637D"/>
    <w:rsid w:val="00106FBC"/>
    <w:rsid w:val="00107157"/>
    <w:rsid w:val="00110545"/>
    <w:rsid w:val="00111407"/>
    <w:rsid w:val="001152BB"/>
    <w:rsid w:val="00116AEF"/>
    <w:rsid w:val="001173C8"/>
    <w:rsid w:val="0011762B"/>
    <w:rsid w:val="00117CCF"/>
    <w:rsid w:val="00120350"/>
    <w:rsid w:val="00121C12"/>
    <w:rsid w:val="00124B6C"/>
    <w:rsid w:val="00132D6B"/>
    <w:rsid w:val="0014186D"/>
    <w:rsid w:val="00146746"/>
    <w:rsid w:val="00151F4B"/>
    <w:rsid w:val="00153BD9"/>
    <w:rsid w:val="00156EBB"/>
    <w:rsid w:val="00165466"/>
    <w:rsid w:val="00167C03"/>
    <w:rsid w:val="00173EF5"/>
    <w:rsid w:val="00175E9B"/>
    <w:rsid w:val="00177914"/>
    <w:rsid w:val="001800D7"/>
    <w:rsid w:val="00180BBB"/>
    <w:rsid w:val="00181A3E"/>
    <w:rsid w:val="00181E40"/>
    <w:rsid w:val="00184EB9"/>
    <w:rsid w:val="00185120"/>
    <w:rsid w:val="0018558D"/>
    <w:rsid w:val="00187AEC"/>
    <w:rsid w:val="00192531"/>
    <w:rsid w:val="00194C99"/>
    <w:rsid w:val="001A0BD1"/>
    <w:rsid w:val="001A1DD0"/>
    <w:rsid w:val="001A48E9"/>
    <w:rsid w:val="001A6242"/>
    <w:rsid w:val="001B0E8E"/>
    <w:rsid w:val="001C2F42"/>
    <w:rsid w:val="001C4389"/>
    <w:rsid w:val="001C5682"/>
    <w:rsid w:val="001C5EBF"/>
    <w:rsid w:val="001C70EB"/>
    <w:rsid w:val="001C72D5"/>
    <w:rsid w:val="001D3EA1"/>
    <w:rsid w:val="001D56F5"/>
    <w:rsid w:val="001E0C01"/>
    <w:rsid w:val="001E2658"/>
    <w:rsid w:val="001E2E16"/>
    <w:rsid w:val="001E355A"/>
    <w:rsid w:val="001E5A4A"/>
    <w:rsid w:val="001E6888"/>
    <w:rsid w:val="001F211F"/>
    <w:rsid w:val="001F5E14"/>
    <w:rsid w:val="001F6ED5"/>
    <w:rsid w:val="00200058"/>
    <w:rsid w:val="00201E9E"/>
    <w:rsid w:val="00201EE6"/>
    <w:rsid w:val="00206F8C"/>
    <w:rsid w:val="00215F0C"/>
    <w:rsid w:val="00216908"/>
    <w:rsid w:val="00225243"/>
    <w:rsid w:val="00225704"/>
    <w:rsid w:val="00225AE1"/>
    <w:rsid w:val="0022687E"/>
    <w:rsid w:val="00226974"/>
    <w:rsid w:val="00227C0E"/>
    <w:rsid w:val="00243416"/>
    <w:rsid w:val="0024517B"/>
    <w:rsid w:val="00247CED"/>
    <w:rsid w:val="00247EBB"/>
    <w:rsid w:val="002536AE"/>
    <w:rsid w:val="002536B6"/>
    <w:rsid w:val="0025536A"/>
    <w:rsid w:val="002555F8"/>
    <w:rsid w:val="00257274"/>
    <w:rsid w:val="002649F0"/>
    <w:rsid w:val="00270F89"/>
    <w:rsid w:val="0027473D"/>
    <w:rsid w:val="002773C8"/>
    <w:rsid w:val="00282D7A"/>
    <w:rsid w:val="00284796"/>
    <w:rsid w:val="0028554D"/>
    <w:rsid w:val="00286115"/>
    <w:rsid w:val="002861B4"/>
    <w:rsid w:val="00286EC5"/>
    <w:rsid w:val="002871AC"/>
    <w:rsid w:val="00290E58"/>
    <w:rsid w:val="0029476C"/>
    <w:rsid w:val="002971AE"/>
    <w:rsid w:val="00297AA6"/>
    <w:rsid w:val="002A1C45"/>
    <w:rsid w:val="002A2B05"/>
    <w:rsid w:val="002B04BF"/>
    <w:rsid w:val="002B1100"/>
    <w:rsid w:val="002B1454"/>
    <w:rsid w:val="002B217B"/>
    <w:rsid w:val="002B3610"/>
    <w:rsid w:val="002B3736"/>
    <w:rsid w:val="002B7B39"/>
    <w:rsid w:val="002B7F78"/>
    <w:rsid w:val="002C0F59"/>
    <w:rsid w:val="002C167F"/>
    <w:rsid w:val="002C387D"/>
    <w:rsid w:val="002C4586"/>
    <w:rsid w:val="002C66AD"/>
    <w:rsid w:val="002D44E7"/>
    <w:rsid w:val="002D5B2E"/>
    <w:rsid w:val="002D5C92"/>
    <w:rsid w:val="002E075B"/>
    <w:rsid w:val="002E0A1B"/>
    <w:rsid w:val="002E3C84"/>
    <w:rsid w:val="002E779B"/>
    <w:rsid w:val="002F09B2"/>
    <w:rsid w:val="002F0E32"/>
    <w:rsid w:val="002F4047"/>
    <w:rsid w:val="002F5FA0"/>
    <w:rsid w:val="002F7924"/>
    <w:rsid w:val="0030304A"/>
    <w:rsid w:val="00304E40"/>
    <w:rsid w:val="0030792D"/>
    <w:rsid w:val="00310CB7"/>
    <w:rsid w:val="0032316C"/>
    <w:rsid w:val="00324456"/>
    <w:rsid w:val="003248B9"/>
    <w:rsid w:val="003324ED"/>
    <w:rsid w:val="003330C5"/>
    <w:rsid w:val="003356AE"/>
    <w:rsid w:val="00343779"/>
    <w:rsid w:val="00345610"/>
    <w:rsid w:val="003458DC"/>
    <w:rsid w:val="00360B03"/>
    <w:rsid w:val="0036109D"/>
    <w:rsid w:val="00362D6A"/>
    <w:rsid w:val="003635ED"/>
    <w:rsid w:val="003636C0"/>
    <w:rsid w:val="0037279B"/>
    <w:rsid w:val="00377B28"/>
    <w:rsid w:val="0038234A"/>
    <w:rsid w:val="0038295C"/>
    <w:rsid w:val="00382D41"/>
    <w:rsid w:val="00386A8C"/>
    <w:rsid w:val="00392FDF"/>
    <w:rsid w:val="00397FAC"/>
    <w:rsid w:val="003A04DE"/>
    <w:rsid w:val="003A20D8"/>
    <w:rsid w:val="003A3ECB"/>
    <w:rsid w:val="003A61A3"/>
    <w:rsid w:val="003A6C8D"/>
    <w:rsid w:val="003B1FE0"/>
    <w:rsid w:val="003C2AC6"/>
    <w:rsid w:val="003C34AF"/>
    <w:rsid w:val="003C656D"/>
    <w:rsid w:val="003C7B6A"/>
    <w:rsid w:val="003D085E"/>
    <w:rsid w:val="003D3A4E"/>
    <w:rsid w:val="003E2755"/>
    <w:rsid w:val="003E53D2"/>
    <w:rsid w:val="003F160E"/>
    <w:rsid w:val="00401412"/>
    <w:rsid w:val="00401E62"/>
    <w:rsid w:val="00402F4D"/>
    <w:rsid w:val="00404CB5"/>
    <w:rsid w:val="00404CD7"/>
    <w:rsid w:val="0040570A"/>
    <w:rsid w:val="00410401"/>
    <w:rsid w:val="004121B6"/>
    <w:rsid w:val="00412B5C"/>
    <w:rsid w:val="00414868"/>
    <w:rsid w:val="00415299"/>
    <w:rsid w:val="004153CA"/>
    <w:rsid w:val="00417D00"/>
    <w:rsid w:val="00421145"/>
    <w:rsid w:val="004227B6"/>
    <w:rsid w:val="00423E3A"/>
    <w:rsid w:val="00424596"/>
    <w:rsid w:val="00427D03"/>
    <w:rsid w:val="00434D1E"/>
    <w:rsid w:val="00435126"/>
    <w:rsid w:val="0043517D"/>
    <w:rsid w:val="004379E3"/>
    <w:rsid w:val="00442221"/>
    <w:rsid w:val="004427DC"/>
    <w:rsid w:val="00443023"/>
    <w:rsid w:val="004475D6"/>
    <w:rsid w:val="00451CFB"/>
    <w:rsid w:val="00452E26"/>
    <w:rsid w:val="004542E9"/>
    <w:rsid w:val="00456790"/>
    <w:rsid w:val="004603C9"/>
    <w:rsid w:val="00465AB7"/>
    <w:rsid w:val="00466BB6"/>
    <w:rsid w:val="00467332"/>
    <w:rsid w:val="00470FD5"/>
    <w:rsid w:val="00471884"/>
    <w:rsid w:val="004723F7"/>
    <w:rsid w:val="004829A5"/>
    <w:rsid w:val="00485036"/>
    <w:rsid w:val="004905C8"/>
    <w:rsid w:val="00492278"/>
    <w:rsid w:val="00492391"/>
    <w:rsid w:val="004923CA"/>
    <w:rsid w:val="004929FD"/>
    <w:rsid w:val="00493074"/>
    <w:rsid w:val="004950D0"/>
    <w:rsid w:val="00495E9F"/>
    <w:rsid w:val="00496EAA"/>
    <w:rsid w:val="00497171"/>
    <w:rsid w:val="004A0A59"/>
    <w:rsid w:val="004A51C7"/>
    <w:rsid w:val="004B2FA8"/>
    <w:rsid w:val="004B5D0E"/>
    <w:rsid w:val="004B5D7A"/>
    <w:rsid w:val="004B60F7"/>
    <w:rsid w:val="004B6E70"/>
    <w:rsid w:val="004B7389"/>
    <w:rsid w:val="004B7429"/>
    <w:rsid w:val="004C0508"/>
    <w:rsid w:val="004C070E"/>
    <w:rsid w:val="004C3742"/>
    <w:rsid w:val="004C40D4"/>
    <w:rsid w:val="004C77AD"/>
    <w:rsid w:val="004D3D5C"/>
    <w:rsid w:val="004D49F9"/>
    <w:rsid w:val="004E2964"/>
    <w:rsid w:val="004E33F7"/>
    <w:rsid w:val="004F1FA8"/>
    <w:rsid w:val="004F2AA2"/>
    <w:rsid w:val="004F30DB"/>
    <w:rsid w:val="004F50C4"/>
    <w:rsid w:val="004F5534"/>
    <w:rsid w:val="004F7EE5"/>
    <w:rsid w:val="0050432D"/>
    <w:rsid w:val="0050462A"/>
    <w:rsid w:val="00505F74"/>
    <w:rsid w:val="00517B62"/>
    <w:rsid w:val="00520DB2"/>
    <w:rsid w:val="00526558"/>
    <w:rsid w:val="0053132C"/>
    <w:rsid w:val="00535EE6"/>
    <w:rsid w:val="00540313"/>
    <w:rsid w:val="00544D3C"/>
    <w:rsid w:val="005461B7"/>
    <w:rsid w:val="00550584"/>
    <w:rsid w:val="005556C7"/>
    <w:rsid w:val="00557E80"/>
    <w:rsid w:val="00566015"/>
    <w:rsid w:val="0057017A"/>
    <w:rsid w:val="0057550B"/>
    <w:rsid w:val="0058189E"/>
    <w:rsid w:val="00582615"/>
    <w:rsid w:val="00582B30"/>
    <w:rsid w:val="00585249"/>
    <w:rsid w:val="0058684F"/>
    <w:rsid w:val="00586A1C"/>
    <w:rsid w:val="00592F25"/>
    <w:rsid w:val="00593837"/>
    <w:rsid w:val="005A1C12"/>
    <w:rsid w:val="005A61CA"/>
    <w:rsid w:val="005A68CD"/>
    <w:rsid w:val="005A7BB6"/>
    <w:rsid w:val="005B052C"/>
    <w:rsid w:val="005B349A"/>
    <w:rsid w:val="005B45F4"/>
    <w:rsid w:val="005B4C7D"/>
    <w:rsid w:val="005B77F3"/>
    <w:rsid w:val="005C1382"/>
    <w:rsid w:val="005C16D2"/>
    <w:rsid w:val="005C4551"/>
    <w:rsid w:val="005C46A2"/>
    <w:rsid w:val="005C5BD7"/>
    <w:rsid w:val="005C5C01"/>
    <w:rsid w:val="005C79F9"/>
    <w:rsid w:val="005D1482"/>
    <w:rsid w:val="005D5D23"/>
    <w:rsid w:val="005D6957"/>
    <w:rsid w:val="005D6B7A"/>
    <w:rsid w:val="005D6FA5"/>
    <w:rsid w:val="005D7658"/>
    <w:rsid w:val="005D7A27"/>
    <w:rsid w:val="005E24FF"/>
    <w:rsid w:val="005F0188"/>
    <w:rsid w:val="005F30A7"/>
    <w:rsid w:val="005F44F1"/>
    <w:rsid w:val="00604251"/>
    <w:rsid w:val="006046F6"/>
    <w:rsid w:val="0060544C"/>
    <w:rsid w:val="006071DA"/>
    <w:rsid w:val="00611157"/>
    <w:rsid w:val="006139FA"/>
    <w:rsid w:val="00615BA0"/>
    <w:rsid w:val="00615EA7"/>
    <w:rsid w:val="006165D1"/>
    <w:rsid w:val="00617DD2"/>
    <w:rsid w:val="00620266"/>
    <w:rsid w:val="00621192"/>
    <w:rsid w:val="00625414"/>
    <w:rsid w:val="006278F9"/>
    <w:rsid w:val="00632331"/>
    <w:rsid w:val="006350A9"/>
    <w:rsid w:val="006358F5"/>
    <w:rsid w:val="00637B9A"/>
    <w:rsid w:val="00640095"/>
    <w:rsid w:val="00642916"/>
    <w:rsid w:val="0064404F"/>
    <w:rsid w:val="00646C30"/>
    <w:rsid w:val="006513A3"/>
    <w:rsid w:val="006560CC"/>
    <w:rsid w:val="0065666B"/>
    <w:rsid w:val="006607D4"/>
    <w:rsid w:val="00661C6C"/>
    <w:rsid w:val="00665B90"/>
    <w:rsid w:val="006679CD"/>
    <w:rsid w:val="00671D15"/>
    <w:rsid w:val="00673C25"/>
    <w:rsid w:val="00676643"/>
    <w:rsid w:val="0067788E"/>
    <w:rsid w:val="0068006A"/>
    <w:rsid w:val="00681AFB"/>
    <w:rsid w:val="0068544D"/>
    <w:rsid w:val="0068632E"/>
    <w:rsid w:val="00686A29"/>
    <w:rsid w:val="006903C5"/>
    <w:rsid w:val="006916B8"/>
    <w:rsid w:val="00692FEB"/>
    <w:rsid w:val="00696F0A"/>
    <w:rsid w:val="006978C8"/>
    <w:rsid w:val="00697B4D"/>
    <w:rsid w:val="006A4AFA"/>
    <w:rsid w:val="006A50F2"/>
    <w:rsid w:val="006B1F4E"/>
    <w:rsid w:val="006B38BC"/>
    <w:rsid w:val="006B39A5"/>
    <w:rsid w:val="006B409F"/>
    <w:rsid w:val="006C002F"/>
    <w:rsid w:val="006C0642"/>
    <w:rsid w:val="006C5613"/>
    <w:rsid w:val="006C6D68"/>
    <w:rsid w:val="006D0B7C"/>
    <w:rsid w:val="006D0CC1"/>
    <w:rsid w:val="006D50EA"/>
    <w:rsid w:val="006D661B"/>
    <w:rsid w:val="006D71E4"/>
    <w:rsid w:val="006E166A"/>
    <w:rsid w:val="006E41EB"/>
    <w:rsid w:val="006E4D06"/>
    <w:rsid w:val="006F0D66"/>
    <w:rsid w:val="006F132E"/>
    <w:rsid w:val="006F222A"/>
    <w:rsid w:val="006F53A7"/>
    <w:rsid w:val="00701145"/>
    <w:rsid w:val="0070736F"/>
    <w:rsid w:val="0071055A"/>
    <w:rsid w:val="007116ED"/>
    <w:rsid w:val="0071218C"/>
    <w:rsid w:val="00713C7F"/>
    <w:rsid w:val="00714F9B"/>
    <w:rsid w:val="00717ED9"/>
    <w:rsid w:val="0072031A"/>
    <w:rsid w:val="00722062"/>
    <w:rsid w:val="007233FC"/>
    <w:rsid w:val="007260B8"/>
    <w:rsid w:val="007265DD"/>
    <w:rsid w:val="00731D71"/>
    <w:rsid w:val="0073582E"/>
    <w:rsid w:val="00736834"/>
    <w:rsid w:val="00736B60"/>
    <w:rsid w:val="00736CD8"/>
    <w:rsid w:val="007406E9"/>
    <w:rsid w:val="007446CA"/>
    <w:rsid w:val="00746151"/>
    <w:rsid w:val="0074766F"/>
    <w:rsid w:val="00751A96"/>
    <w:rsid w:val="00754425"/>
    <w:rsid w:val="007552E4"/>
    <w:rsid w:val="00756607"/>
    <w:rsid w:val="00760135"/>
    <w:rsid w:val="00762FF8"/>
    <w:rsid w:val="007650A4"/>
    <w:rsid w:val="00766CF3"/>
    <w:rsid w:val="007748AC"/>
    <w:rsid w:val="00775049"/>
    <w:rsid w:val="00776A0F"/>
    <w:rsid w:val="0078065A"/>
    <w:rsid w:val="00784947"/>
    <w:rsid w:val="00784E64"/>
    <w:rsid w:val="007873B5"/>
    <w:rsid w:val="0078793B"/>
    <w:rsid w:val="007916B6"/>
    <w:rsid w:val="0079301F"/>
    <w:rsid w:val="007947EB"/>
    <w:rsid w:val="00795AAA"/>
    <w:rsid w:val="00796610"/>
    <w:rsid w:val="0079668D"/>
    <w:rsid w:val="0079740F"/>
    <w:rsid w:val="007A07B3"/>
    <w:rsid w:val="007A1806"/>
    <w:rsid w:val="007B2558"/>
    <w:rsid w:val="007B41E4"/>
    <w:rsid w:val="007C0DCB"/>
    <w:rsid w:val="007C11F0"/>
    <w:rsid w:val="007C2ADB"/>
    <w:rsid w:val="007C2C9C"/>
    <w:rsid w:val="007D053C"/>
    <w:rsid w:val="007D09D2"/>
    <w:rsid w:val="007E0079"/>
    <w:rsid w:val="007E3FC9"/>
    <w:rsid w:val="007E5829"/>
    <w:rsid w:val="007E713B"/>
    <w:rsid w:val="007E7D82"/>
    <w:rsid w:val="007F36A5"/>
    <w:rsid w:val="007F4343"/>
    <w:rsid w:val="007F4A05"/>
    <w:rsid w:val="007F7074"/>
    <w:rsid w:val="007F7A01"/>
    <w:rsid w:val="00803A73"/>
    <w:rsid w:val="00804722"/>
    <w:rsid w:val="00804A16"/>
    <w:rsid w:val="008075D3"/>
    <w:rsid w:val="0081252C"/>
    <w:rsid w:val="00812670"/>
    <w:rsid w:val="008142CE"/>
    <w:rsid w:val="00820D16"/>
    <w:rsid w:val="00822740"/>
    <w:rsid w:val="00822D62"/>
    <w:rsid w:val="00823B62"/>
    <w:rsid w:val="00824549"/>
    <w:rsid w:val="008266B6"/>
    <w:rsid w:val="00830835"/>
    <w:rsid w:val="00830C63"/>
    <w:rsid w:val="00831042"/>
    <w:rsid w:val="00834428"/>
    <w:rsid w:val="00835F1B"/>
    <w:rsid w:val="0084085A"/>
    <w:rsid w:val="00840922"/>
    <w:rsid w:val="00843FFC"/>
    <w:rsid w:val="008473FB"/>
    <w:rsid w:val="00853956"/>
    <w:rsid w:val="00853CB9"/>
    <w:rsid w:val="00856FAE"/>
    <w:rsid w:val="00861258"/>
    <w:rsid w:val="008653E6"/>
    <w:rsid w:val="00866730"/>
    <w:rsid w:val="008669F6"/>
    <w:rsid w:val="00866CF4"/>
    <w:rsid w:val="008677ED"/>
    <w:rsid w:val="00872268"/>
    <w:rsid w:val="00872BBA"/>
    <w:rsid w:val="00874022"/>
    <w:rsid w:val="0087579A"/>
    <w:rsid w:val="00877068"/>
    <w:rsid w:val="00881975"/>
    <w:rsid w:val="00890921"/>
    <w:rsid w:val="008944B3"/>
    <w:rsid w:val="008A4C4D"/>
    <w:rsid w:val="008A557E"/>
    <w:rsid w:val="008B0901"/>
    <w:rsid w:val="008B158A"/>
    <w:rsid w:val="008B3131"/>
    <w:rsid w:val="008B3EE4"/>
    <w:rsid w:val="008B78DE"/>
    <w:rsid w:val="008C0469"/>
    <w:rsid w:val="008C2BCB"/>
    <w:rsid w:val="008C3E02"/>
    <w:rsid w:val="008C642A"/>
    <w:rsid w:val="008D11F6"/>
    <w:rsid w:val="008D27B0"/>
    <w:rsid w:val="008D2C7F"/>
    <w:rsid w:val="008D3E8C"/>
    <w:rsid w:val="008D55C1"/>
    <w:rsid w:val="008D6E60"/>
    <w:rsid w:val="008E3D19"/>
    <w:rsid w:val="008F2287"/>
    <w:rsid w:val="008F5265"/>
    <w:rsid w:val="008F7E80"/>
    <w:rsid w:val="00903265"/>
    <w:rsid w:val="00911A7D"/>
    <w:rsid w:val="00911C01"/>
    <w:rsid w:val="00912653"/>
    <w:rsid w:val="009131BC"/>
    <w:rsid w:val="00913E66"/>
    <w:rsid w:val="00915B7A"/>
    <w:rsid w:val="00920C0D"/>
    <w:rsid w:val="009228B7"/>
    <w:rsid w:val="00922C55"/>
    <w:rsid w:val="00923EC1"/>
    <w:rsid w:val="00924C9C"/>
    <w:rsid w:val="00925866"/>
    <w:rsid w:val="009259B1"/>
    <w:rsid w:val="00930C0C"/>
    <w:rsid w:val="009330EF"/>
    <w:rsid w:val="00935373"/>
    <w:rsid w:val="00937804"/>
    <w:rsid w:val="00940504"/>
    <w:rsid w:val="009451E3"/>
    <w:rsid w:val="00953C53"/>
    <w:rsid w:val="009608B9"/>
    <w:rsid w:val="00966101"/>
    <w:rsid w:val="00966613"/>
    <w:rsid w:val="009709B3"/>
    <w:rsid w:val="00970FF5"/>
    <w:rsid w:val="00977225"/>
    <w:rsid w:val="009814D4"/>
    <w:rsid w:val="009838A1"/>
    <w:rsid w:val="00984140"/>
    <w:rsid w:val="009867DE"/>
    <w:rsid w:val="009877BB"/>
    <w:rsid w:val="00992815"/>
    <w:rsid w:val="00994824"/>
    <w:rsid w:val="00995032"/>
    <w:rsid w:val="009A0014"/>
    <w:rsid w:val="009A1E48"/>
    <w:rsid w:val="009A4ED1"/>
    <w:rsid w:val="009A58CF"/>
    <w:rsid w:val="009A6FE8"/>
    <w:rsid w:val="009A7140"/>
    <w:rsid w:val="009B257A"/>
    <w:rsid w:val="009B50B5"/>
    <w:rsid w:val="009B79FD"/>
    <w:rsid w:val="009C1FB1"/>
    <w:rsid w:val="009C2F0C"/>
    <w:rsid w:val="009C4844"/>
    <w:rsid w:val="009C5968"/>
    <w:rsid w:val="009C6DF9"/>
    <w:rsid w:val="009C7CBD"/>
    <w:rsid w:val="009D0806"/>
    <w:rsid w:val="009D732A"/>
    <w:rsid w:val="009E11BA"/>
    <w:rsid w:val="009E15B4"/>
    <w:rsid w:val="009E243E"/>
    <w:rsid w:val="009E32E3"/>
    <w:rsid w:val="009F04B4"/>
    <w:rsid w:val="009F1B91"/>
    <w:rsid w:val="009F1EB4"/>
    <w:rsid w:val="009F2CDB"/>
    <w:rsid w:val="009F6130"/>
    <w:rsid w:val="00A00664"/>
    <w:rsid w:val="00A01F73"/>
    <w:rsid w:val="00A15EEB"/>
    <w:rsid w:val="00A161F9"/>
    <w:rsid w:val="00A224DA"/>
    <w:rsid w:val="00A233B8"/>
    <w:rsid w:val="00A2650D"/>
    <w:rsid w:val="00A27135"/>
    <w:rsid w:val="00A30A17"/>
    <w:rsid w:val="00A30D42"/>
    <w:rsid w:val="00A31F74"/>
    <w:rsid w:val="00A40069"/>
    <w:rsid w:val="00A42B51"/>
    <w:rsid w:val="00A4394C"/>
    <w:rsid w:val="00A44018"/>
    <w:rsid w:val="00A50DFF"/>
    <w:rsid w:val="00A52FDD"/>
    <w:rsid w:val="00A533F4"/>
    <w:rsid w:val="00A54D28"/>
    <w:rsid w:val="00A5696D"/>
    <w:rsid w:val="00A60FBC"/>
    <w:rsid w:val="00A61720"/>
    <w:rsid w:val="00A624E4"/>
    <w:rsid w:val="00A635F9"/>
    <w:rsid w:val="00A642FE"/>
    <w:rsid w:val="00A645E1"/>
    <w:rsid w:val="00A67A14"/>
    <w:rsid w:val="00A72193"/>
    <w:rsid w:val="00A72AD3"/>
    <w:rsid w:val="00A8050D"/>
    <w:rsid w:val="00A8530E"/>
    <w:rsid w:val="00A87751"/>
    <w:rsid w:val="00A9191E"/>
    <w:rsid w:val="00A96E30"/>
    <w:rsid w:val="00AA3060"/>
    <w:rsid w:val="00AA32E5"/>
    <w:rsid w:val="00AA5824"/>
    <w:rsid w:val="00AA5C72"/>
    <w:rsid w:val="00AA60B4"/>
    <w:rsid w:val="00AA6361"/>
    <w:rsid w:val="00AA73A6"/>
    <w:rsid w:val="00AB59BA"/>
    <w:rsid w:val="00AB61A3"/>
    <w:rsid w:val="00AB6EAE"/>
    <w:rsid w:val="00AC0462"/>
    <w:rsid w:val="00AC4B75"/>
    <w:rsid w:val="00AC5677"/>
    <w:rsid w:val="00AC5A7A"/>
    <w:rsid w:val="00AD1AE6"/>
    <w:rsid w:val="00AD3B50"/>
    <w:rsid w:val="00AD40D3"/>
    <w:rsid w:val="00AD43A3"/>
    <w:rsid w:val="00AD6AC9"/>
    <w:rsid w:val="00AE49A4"/>
    <w:rsid w:val="00AE612D"/>
    <w:rsid w:val="00AF4098"/>
    <w:rsid w:val="00AF55F7"/>
    <w:rsid w:val="00AF6A81"/>
    <w:rsid w:val="00B0172B"/>
    <w:rsid w:val="00B02D2C"/>
    <w:rsid w:val="00B033B7"/>
    <w:rsid w:val="00B03B42"/>
    <w:rsid w:val="00B061BC"/>
    <w:rsid w:val="00B0690C"/>
    <w:rsid w:val="00B06FDA"/>
    <w:rsid w:val="00B10BFD"/>
    <w:rsid w:val="00B15AE2"/>
    <w:rsid w:val="00B257DB"/>
    <w:rsid w:val="00B268D5"/>
    <w:rsid w:val="00B30604"/>
    <w:rsid w:val="00B30BC4"/>
    <w:rsid w:val="00B32297"/>
    <w:rsid w:val="00B33D42"/>
    <w:rsid w:val="00B3727D"/>
    <w:rsid w:val="00B43F87"/>
    <w:rsid w:val="00B45241"/>
    <w:rsid w:val="00B4772A"/>
    <w:rsid w:val="00B50AD6"/>
    <w:rsid w:val="00B550E1"/>
    <w:rsid w:val="00B55EB9"/>
    <w:rsid w:val="00B567B4"/>
    <w:rsid w:val="00B62BB4"/>
    <w:rsid w:val="00B713C6"/>
    <w:rsid w:val="00B77154"/>
    <w:rsid w:val="00B81167"/>
    <w:rsid w:val="00B91DEC"/>
    <w:rsid w:val="00B95EED"/>
    <w:rsid w:val="00BA0EA1"/>
    <w:rsid w:val="00BA198E"/>
    <w:rsid w:val="00BA308A"/>
    <w:rsid w:val="00BB06B4"/>
    <w:rsid w:val="00BB3FDB"/>
    <w:rsid w:val="00BB78E4"/>
    <w:rsid w:val="00BC1E46"/>
    <w:rsid w:val="00BC4FB9"/>
    <w:rsid w:val="00BD19A6"/>
    <w:rsid w:val="00BD3458"/>
    <w:rsid w:val="00BD5F6D"/>
    <w:rsid w:val="00BE1C02"/>
    <w:rsid w:val="00BE5E36"/>
    <w:rsid w:val="00BF00F8"/>
    <w:rsid w:val="00BF15BD"/>
    <w:rsid w:val="00BF230C"/>
    <w:rsid w:val="00BF352C"/>
    <w:rsid w:val="00BF4F2E"/>
    <w:rsid w:val="00C026F3"/>
    <w:rsid w:val="00C02FB5"/>
    <w:rsid w:val="00C04B14"/>
    <w:rsid w:val="00C05049"/>
    <w:rsid w:val="00C05122"/>
    <w:rsid w:val="00C053C0"/>
    <w:rsid w:val="00C070F2"/>
    <w:rsid w:val="00C07625"/>
    <w:rsid w:val="00C1163C"/>
    <w:rsid w:val="00C154C9"/>
    <w:rsid w:val="00C15601"/>
    <w:rsid w:val="00C15884"/>
    <w:rsid w:val="00C21D98"/>
    <w:rsid w:val="00C2414E"/>
    <w:rsid w:val="00C25173"/>
    <w:rsid w:val="00C273ED"/>
    <w:rsid w:val="00C31414"/>
    <w:rsid w:val="00C31FDB"/>
    <w:rsid w:val="00C35908"/>
    <w:rsid w:val="00C40C34"/>
    <w:rsid w:val="00C4140A"/>
    <w:rsid w:val="00C45047"/>
    <w:rsid w:val="00C6628A"/>
    <w:rsid w:val="00C67CD5"/>
    <w:rsid w:val="00C7701C"/>
    <w:rsid w:val="00C844B6"/>
    <w:rsid w:val="00C853DA"/>
    <w:rsid w:val="00C86A51"/>
    <w:rsid w:val="00C87BCD"/>
    <w:rsid w:val="00C908C0"/>
    <w:rsid w:val="00C91A82"/>
    <w:rsid w:val="00C94151"/>
    <w:rsid w:val="00C9477A"/>
    <w:rsid w:val="00C94E8F"/>
    <w:rsid w:val="00C97CA4"/>
    <w:rsid w:val="00CA428B"/>
    <w:rsid w:val="00CA4C85"/>
    <w:rsid w:val="00CA7120"/>
    <w:rsid w:val="00CB02BF"/>
    <w:rsid w:val="00CB0445"/>
    <w:rsid w:val="00CB1A10"/>
    <w:rsid w:val="00CB5589"/>
    <w:rsid w:val="00CB6299"/>
    <w:rsid w:val="00CC0FF3"/>
    <w:rsid w:val="00CC6C52"/>
    <w:rsid w:val="00CC7328"/>
    <w:rsid w:val="00CD3430"/>
    <w:rsid w:val="00CD621C"/>
    <w:rsid w:val="00CE2AA5"/>
    <w:rsid w:val="00CE67D4"/>
    <w:rsid w:val="00CF1A7C"/>
    <w:rsid w:val="00CF278D"/>
    <w:rsid w:val="00CF2DF6"/>
    <w:rsid w:val="00CF3F8D"/>
    <w:rsid w:val="00D03238"/>
    <w:rsid w:val="00D04E3B"/>
    <w:rsid w:val="00D12810"/>
    <w:rsid w:val="00D1411E"/>
    <w:rsid w:val="00D16917"/>
    <w:rsid w:val="00D171C2"/>
    <w:rsid w:val="00D2116B"/>
    <w:rsid w:val="00D22294"/>
    <w:rsid w:val="00D244D2"/>
    <w:rsid w:val="00D25FD0"/>
    <w:rsid w:val="00D26343"/>
    <w:rsid w:val="00D26530"/>
    <w:rsid w:val="00D354F8"/>
    <w:rsid w:val="00D36047"/>
    <w:rsid w:val="00D40EEF"/>
    <w:rsid w:val="00D438C5"/>
    <w:rsid w:val="00D43AC9"/>
    <w:rsid w:val="00D43F05"/>
    <w:rsid w:val="00D43F3F"/>
    <w:rsid w:val="00D445CA"/>
    <w:rsid w:val="00D47ACC"/>
    <w:rsid w:val="00D51402"/>
    <w:rsid w:val="00D525E0"/>
    <w:rsid w:val="00D52712"/>
    <w:rsid w:val="00D5717E"/>
    <w:rsid w:val="00D627A1"/>
    <w:rsid w:val="00D648FD"/>
    <w:rsid w:val="00D6654F"/>
    <w:rsid w:val="00D66AB6"/>
    <w:rsid w:val="00D674B9"/>
    <w:rsid w:val="00D709CB"/>
    <w:rsid w:val="00D72BBB"/>
    <w:rsid w:val="00D81FBA"/>
    <w:rsid w:val="00D8392F"/>
    <w:rsid w:val="00D8448F"/>
    <w:rsid w:val="00D84FBC"/>
    <w:rsid w:val="00D852A2"/>
    <w:rsid w:val="00D86EE4"/>
    <w:rsid w:val="00D910C1"/>
    <w:rsid w:val="00D948EC"/>
    <w:rsid w:val="00D95CA4"/>
    <w:rsid w:val="00D96CB2"/>
    <w:rsid w:val="00D97774"/>
    <w:rsid w:val="00DA11A8"/>
    <w:rsid w:val="00DA2410"/>
    <w:rsid w:val="00DA65E2"/>
    <w:rsid w:val="00DB47E8"/>
    <w:rsid w:val="00DB7577"/>
    <w:rsid w:val="00DB79EC"/>
    <w:rsid w:val="00DC0DE6"/>
    <w:rsid w:val="00DC77EC"/>
    <w:rsid w:val="00DD0172"/>
    <w:rsid w:val="00DE259B"/>
    <w:rsid w:val="00DE2CC8"/>
    <w:rsid w:val="00DE50C7"/>
    <w:rsid w:val="00DE5888"/>
    <w:rsid w:val="00DE5B60"/>
    <w:rsid w:val="00DF763C"/>
    <w:rsid w:val="00E00937"/>
    <w:rsid w:val="00E01C07"/>
    <w:rsid w:val="00E03403"/>
    <w:rsid w:val="00E043A6"/>
    <w:rsid w:val="00E04D23"/>
    <w:rsid w:val="00E05DE0"/>
    <w:rsid w:val="00E06AC5"/>
    <w:rsid w:val="00E07112"/>
    <w:rsid w:val="00E07CCC"/>
    <w:rsid w:val="00E116B5"/>
    <w:rsid w:val="00E1210B"/>
    <w:rsid w:val="00E14631"/>
    <w:rsid w:val="00E14FAC"/>
    <w:rsid w:val="00E15653"/>
    <w:rsid w:val="00E219AF"/>
    <w:rsid w:val="00E246B7"/>
    <w:rsid w:val="00E24BF9"/>
    <w:rsid w:val="00E32206"/>
    <w:rsid w:val="00E35F5A"/>
    <w:rsid w:val="00E51BCD"/>
    <w:rsid w:val="00E51D60"/>
    <w:rsid w:val="00E529A3"/>
    <w:rsid w:val="00E53E6C"/>
    <w:rsid w:val="00E55219"/>
    <w:rsid w:val="00E601EC"/>
    <w:rsid w:val="00E6324B"/>
    <w:rsid w:val="00E64C2C"/>
    <w:rsid w:val="00E7094F"/>
    <w:rsid w:val="00E71225"/>
    <w:rsid w:val="00E769C4"/>
    <w:rsid w:val="00E7746A"/>
    <w:rsid w:val="00E80F03"/>
    <w:rsid w:val="00E81999"/>
    <w:rsid w:val="00E82215"/>
    <w:rsid w:val="00E82E08"/>
    <w:rsid w:val="00E83CB7"/>
    <w:rsid w:val="00E84FC7"/>
    <w:rsid w:val="00E86990"/>
    <w:rsid w:val="00E945B4"/>
    <w:rsid w:val="00EA44C3"/>
    <w:rsid w:val="00EB00B8"/>
    <w:rsid w:val="00EB068C"/>
    <w:rsid w:val="00EB18FC"/>
    <w:rsid w:val="00EB67D8"/>
    <w:rsid w:val="00EC148B"/>
    <w:rsid w:val="00EC5BC4"/>
    <w:rsid w:val="00ED282C"/>
    <w:rsid w:val="00ED37C0"/>
    <w:rsid w:val="00ED52D8"/>
    <w:rsid w:val="00ED758D"/>
    <w:rsid w:val="00ED7A7A"/>
    <w:rsid w:val="00EE24ED"/>
    <w:rsid w:val="00EE31DE"/>
    <w:rsid w:val="00EE3581"/>
    <w:rsid w:val="00EE411D"/>
    <w:rsid w:val="00EE5420"/>
    <w:rsid w:val="00EF02BC"/>
    <w:rsid w:val="00EF18CC"/>
    <w:rsid w:val="00EF3D10"/>
    <w:rsid w:val="00F01AAA"/>
    <w:rsid w:val="00F0207F"/>
    <w:rsid w:val="00F04572"/>
    <w:rsid w:val="00F048FD"/>
    <w:rsid w:val="00F12DC0"/>
    <w:rsid w:val="00F23525"/>
    <w:rsid w:val="00F24CB9"/>
    <w:rsid w:val="00F26A28"/>
    <w:rsid w:val="00F30A8A"/>
    <w:rsid w:val="00F30FAB"/>
    <w:rsid w:val="00F31C96"/>
    <w:rsid w:val="00F32A5B"/>
    <w:rsid w:val="00F33B67"/>
    <w:rsid w:val="00F33F94"/>
    <w:rsid w:val="00F40EE0"/>
    <w:rsid w:val="00F52D8F"/>
    <w:rsid w:val="00F60A59"/>
    <w:rsid w:val="00F632A9"/>
    <w:rsid w:val="00F65F13"/>
    <w:rsid w:val="00F67D43"/>
    <w:rsid w:val="00F71DA2"/>
    <w:rsid w:val="00F766C0"/>
    <w:rsid w:val="00F81040"/>
    <w:rsid w:val="00F8158D"/>
    <w:rsid w:val="00F815B2"/>
    <w:rsid w:val="00F82612"/>
    <w:rsid w:val="00F82BD2"/>
    <w:rsid w:val="00F82E11"/>
    <w:rsid w:val="00F84359"/>
    <w:rsid w:val="00F844E2"/>
    <w:rsid w:val="00F8679A"/>
    <w:rsid w:val="00F872D9"/>
    <w:rsid w:val="00F91008"/>
    <w:rsid w:val="00F9198C"/>
    <w:rsid w:val="00F92E36"/>
    <w:rsid w:val="00F9683B"/>
    <w:rsid w:val="00F97B0F"/>
    <w:rsid w:val="00FA3062"/>
    <w:rsid w:val="00FA324A"/>
    <w:rsid w:val="00FA35F4"/>
    <w:rsid w:val="00FB0184"/>
    <w:rsid w:val="00FB237C"/>
    <w:rsid w:val="00FB26A1"/>
    <w:rsid w:val="00FB484A"/>
    <w:rsid w:val="00FB4FF6"/>
    <w:rsid w:val="00FB5A36"/>
    <w:rsid w:val="00FB645B"/>
    <w:rsid w:val="00FC016A"/>
    <w:rsid w:val="00FC019C"/>
    <w:rsid w:val="00FC3C1E"/>
    <w:rsid w:val="00FC48AF"/>
    <w:rsid w:val="00FC4BCA"/>
    <w:rsid w:val="00FC6185"/>
    <w:rsid w:val="00FD0317"/>
    <w:rsid w:val="00FD1CD1"/>
    <w:rsid w:val="00FD386E"/>
    <w:rsid w:val="00FD4B12"/>
    <w:rsid w:val="00FD6A2D"/>
    <w:rsid w:val="00FD73D9"/>
    <w:rsid w:val="00FE0F3B"/>
    <w:rsid w:val="00FE17F3"/>
    <w:rsid w:val="00FE1A89"/>
    <w:rsid w:val="00FE1D30"/>
    <w:rsid w:val="00FE5E5A"/>
    <w:rsid w:val="00FE7E82"/>
    <w:rsid w:val="00FF0208"/>
    <w:rsid w:val="00FF06FB"/>
    <w:rsid w:val="00FF2A4F"/>
    <w:rsid w:val="00FF5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62A"/>
    <w:pPr>
      <w:widowControl w:val="0"/>
      <w:autoSpaceDE w:val="0"/>
      <w:autoSpaceDN w:val="0"/>
    </w:pPr>
    <w:rPr>
      <w:rFonts w:ascii="Times New Roman" w:eastAsia="Times New Roman" w:hAnsi="Times New Roman"/>
      <w:lang w:val="en-US" w:eastAsia="en-US"/>
    </w:rPr>
  </w:style>
  <w:style w:type="paragraph" w:styleId="1">
    <w:name w:val="heading 1"/>
    <w:basedOn w:val="a"/>
    <w:link w:val="10"/>
    <w:uiPriority w:val="99"/>
    <w:qFormat/>
    <w:rsid w:val="008473FB"/>
    <w:pPr>
      <w:spacing w:before="72"/>
      <w:outlineLvl w:val="0"/>
    </w:pPr>
    <w:rPr>
      <w:b/>
      <w:bCs/>
      <w:sz w:val="24"/>
      <w:szCs w:val="24"/>
    </w:rPr>
  </w:style>
  <w:style w:type="paragraph" w:styleId="2">
    <w:name w:val="heading 2"/>
    <w:basedOn w:val="a"/>
    <w:next w:val="a"/>
    <w:link w:val="20"/>
    <w:uiPriority w:val="99"/>
    <w:qFormat/>
    <w:rsid w:val="008F2287"/>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4C3742"/>
    <w:pPr>
      <w:keepNext/>
      <w:widowControl/>
      <w:tabs>
        <w:tab w:val="num" w:pos="0"/>
      </w:tabs>
      <w:suppressAutoHyphens/>
      <w:autoSpaceDE/>
      <w:autoSpaceDN/>
      <w:spacing w:before="240" w:after="60"/>
      <w:outlineLvl w:val="2"/>
    </w:pPr>
    <w:rPr>
      <w:rFonts w:ascii="Arial" w:hAnsi="Arial" w:cs="Arial"/>
      <w:b/>
      <w:bCs/>
      <w:sz w:val="26"/>
      <w:szCs w:val="26"/>
      <w:lang w:val="ru-RU" w:eastAsia="ar-SA"/>
    </w:rPr>
  </w:style>
  <w:style w:type="paragraph" w:styleId="4">
    <w:name w:val="heading 4"/>
    <w:basedOn w:val="a"/>
    <w:next w:val="a"/>
    <w:link w:val="40"/>
    <w:uiPriority w:val="99"/>
    <w:qFormat/>
    <w:rsid w:val="006C6D68"/>
    <w:pPr>
      <w:keepNext/>
      <w:keepLines/>
      <w:spacing w:before="200"/>
      <w:outlineLvl w:val="3"/>
    </w:pPr>
    <w:rPr>
      <w:rFonts w:ascii="Cambria" w:hAnsi="Cambria" w:cs="Cambria"/>
      <w:b/>
      <w:bCs/>
      <w:i/>
      <w:iCs/>
      <w:color w:val="4F81BD"/>
    </w:rPr>
  </w:style>
  <w:style w:type="paragraph" w:styleId="6">
    <w:name w:val="heading 6"/>
    <w:basedOn w:val="a"/>
    <w:next w:val="a"/>
    <w:link w:val="60"/>
    <w:uiPriority w:val="99"/>
    <w:qFormat/>
    <w:rsid w:val="006E166A"/>
    <w:pPr>
      <w:keepNext/>
      <w:keepLines/>
      <w:spacing w:before="200"/>
      <w:outlineLvl w:val="5"/>
    </w:pPr>
    <w:rPr>
      <w:rFonts w:ascii="Cambria" w:hAnsi="Cambria" w:cs="Cambria"/>
      <w:i/>
      <w:iCs/>
      <w:color w:val="243F60"/>
    </w:rPr>
  </w:style>
  <w:style w:type="paragraph" w:styleId="9">
    <w:name w:val="heading 9"/>
    <w:basedOn w:val="a"/>
    <w:next w:val="a"/>
    <w:link w:val="90"/>
    <w:uiPriority w:val="99"/>
    <w:qFormat/>
    <w:rsid w:val="004C3742"/>
    <w:pPr>
      <w:widowControl/>
      <w:tabs>
        <w:tab w:val="num" w:pos="0"/>
      </w:tabs>
      <w:suppressAutoHyphens/>
      <w:autoSpaceDE/>
      <w:autoSpaceDN/>
      <w:spacing w:before="240" w:after="60"/>
      <w:outlineLvl w:val="8"/>
    </w:pPr>
    <w:rPr>
      <w:rFonts w:ascii="Arial" w:hAnsi="Arial" w:cs="Arial"/>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22740"/>
    <w:rPr>
      <w:rFonts w:ascii="Times New Roman" w:hAnsi="Times New Roman" w:cs="Times New Roman"/>
      <w:b/>
      <w:bCs/>
      <w:sz w:val="24"/>
      <w:szCs w:val="24"/>
    </w:rPr>
  </w:style>
  <w:style w:type="character" w:customStyle="1" w:styleId="20">
    <w:name w:val="Заголовок 2 Знак"/>
    <w:basedOn w:val="a0"/>
    <w:link w:val="2"/>
    <w:uiPriority w:val="99"/>
    <w:locked/>
    <w:rsid w:val="008F2287"/>
    <w:rPr>
      <w:rFonts w:ascii="Cambria" w:hAnsi="Cambria" w:cs="Cambria"/>
      <w:b/>
      <w:bCs/>
      <w:color w:val="4F81BD"/>
      <w:sz w:val="26"/>
      <w:szCs w:val="26"/>
    </w:rPr>
  </w:style>
  <w:style w:type="character" w:customStyle="1" w:styleId="30">
    <w:name w:val="Заголовок 3 Знак"/>
    <w:basedOn w:val="a0"/>
    <w:link w:val="3"/>
    <w:uiPriority w:val="99"/>
    <w:locked/>
    <w:rsid w:val="004C3742"/>
    <w:rPr>
      <w:rFonts w:ascii="Arial" w:hAnsi="Arial" w:cs="Arial"/>
      <w:b/>
      <w:bCs/>
      <w:sz w:val="26"/>
      <w:szCs w:val="26"/>
      <w:lang w:val="ru-RU" w:eastAsia="ar-SA" w:bidi="ar-SA"/>
    </w:rPr>
  </w:style>
  <w:style w:type="character" w:customStyle="1" w:styleId="40">
    <w:name w:val="Заголовок 4 Знак"/>
    <w:basedOn w:val="a0"/>
    <w:link w:val="4"/>
    <w:uiPriority w:val="99"/>
    <w:locked/>
    <w:rsid w:val="006C6D68"/>
    <w:rPr>
      <w:rFonts w:ascii="Cambria" w:hAnsi="Cambria" w:cs="Cambria"/>
      <w:b/>
      <w:bCs/>
      <w:i/>
      <w:iCs/>
      <w:color w:val="4F81BD"/>
    </w:rPr>
  </w:style>
  <w:style w:type="character" w:customStyle="1" w:styleId="60">
    <w:name w:val="Заголовок 6 Знак"/>
    <w:basedOn w:val="a0"/>
    <w:link w:val="6"/>
    <w:uiPriority w:val="99"/>
    <w:semiHidden/>
    <w:locked/>
    <w:rsid w:val="006E166A"/>
    <w:rPr>
      <w:rFonts w:ascii="Cambria" w:hAnsi="Cambria" w:cs="Cambria"/>
      <w:i/>
      <w:iCs/>
      <w:color w:val="243F60"/>
    </w:rPr>
  </w:style>
  <w:style w:type="character" w:customStyle="1" w:styleId="90">
    <w:name w:val="Заголовок 9 Знак"/>
    <w:basedOn w:val="a0"/>
    <w:link w:val="9"/>
    <w:uiPriority w:val="99"/>
    <w:locked/>
    <w:rsid w:val="004C3742"/>
    <w:rPr>
      <w:rFonts w:ascii="Arial" w:hAnsi="Arial" w:cs="Arial"/>
      <w:lang w:val="ru-RU" w:eastAsia="ar-SA" w:bidi="ar-SA"/>
    </w:rPr>
  </w:style>
  <w:style w:type="table" w:customStyle="1" w:styleId="TableNormal1">
    <w:name w:val="Table Normal1"/>
    <w:uiPriority w:val="99"/>
    <w:semiHidden/>
    <w:rsid w:val="008473FB"/>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a3">
    <w:name w:val="Body Text"/>
    <w:aliases w:val="Знак2,Знак2 Знак,Основной текст Знак1 Знак,Основной текст Знак Знак1 Знак,Знак2 Знак Знак2 Знак,Основной текст Знак Знак Знак Знак,Знак2 Знак Знак1 Знак Знак,Знак2 Знак1 Знак Знак,Знак2 Знак2 Знак"/>
    <w:basedOn w:val="a"/>
    <w:link w:val="a4"/>
    <w:uiPriority w:val="99"/>
    <w:rsid w:val="008473FB"/>
    <w:rPr>
      <w:sz w:val="24"/>
      <w:szCs w:val="24"/>
    </w:rPr>
  </w:style>
  <w:style w:type="character" w:customStyle="1" w:styleId="a4">
    <w:name w:val="Основной текст Знак"/>
    <w:aliases w:val="Знак2 Знак1,Знак2 Знак Знак,Основной текст Знак1 Знак Знак,Основной текст Знак Знак1 Знак Знак,Знак2 Знак Знак2 Знак Знак,Основной текст Знак Знак Знак Знак Знак,Знак2 Знак Знак1 Знак Знак Знак,Знак2 Знак1 Знак Знак Знак"/>
    <w:basedOn w:val="a0"/>
    <w:link w:val="a3"/>
    <w:uiPriority w:val="99"/>
    <w:locked/>
    <w:rsid w:val="00C25173"/>
    <w:rPr>
      <w:rFonts w:ascii="Times New Roman" w:hAnsi="Times New Roman" w:cs="Times New Roman"/>
      <w:sz w:val="24"/>
      <w:szCs w:val="24"/>
    </w:rPr>
  </w:style>
  <w:style w:type="paragraph" w:styleId="a5">
    <w:name w:val="List Paragraph"/>
    <w:aliases w:val="Bullet List,FooterText,numbered,Paragraphe de liste1,lp1,SL_Абзац списка,Содержание. 2 уровень,ТЗ список,Обычный текст"/>
    <w:basedOn w:val="a"/>
    <w:link w:val="a6"/>
    <w:uiPriority w:val="99"/>
    <w:qFormat/>
    <w:rsid w:val="008473FB"/>
    <w:pPr>
      <w:ind w:left="1132" w:firstLine="428"/>
      <w:jc w:val="both"/>
    </w:pPr>
    <w:rPr>
      <w:rFonts w:eastAsia="Calibri"/>
      <w:sz w:val="20"/>
      <w:szCs w:val="20"/>
      <w:lang w:val="ru-RU" w:eastAsia="ru-RU"/>
    </w:rPr>
  </w:style>
  <w:style w:type="paragraph" w:customStyle="1" w:styleId="TableParagraph">
    <w:name w:val="Table Paragraph"/>
    <w:basedOn w:val="a"/>
    <w:uiPriority w:val="99"/>
    <w:rsid w:val="008473FB"/>
    <w:pPr>
      <w:ind w:left="107"/>
    </w:pPr>
  </w:style>
  <w:style w:type="table" w:styleId="a7">
    <w:name w:val="Table Grid"/>
    <w:basedOn w:val="a1"/>
    <w:uiPriority w:val="99"/>
    <w:rsid w:val="00A96E3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99"/>
    <w:qFormat/>
    <w:rsid w:val="00AC5677"/>
    <w:pPr>
      <w:widowControl w:val="0"/>
      <w:autoSpaceDE w:val="0"/>
      <w:autoSpaceDN w:val="0"/>
    </w:pPr>
    <w:rPr>
      <w:rFonts w:ascii="Times New Roman" w:hAnsi="Times New Roman"/>
      <w:lang w:val="en-US" w:eastAsia="en-US"/>
    </w:rPr>
  </w:style>
  <w:style w:type="paragraph" w:styleId="aa">
    <w:name w:val="header"/>
    <w:basedOn w:val="a"/>
    <w:link w:val="ab"/>
    <w:uiPriority w:val="99"/>
    <w:rsid w:val="00EA44C3"/>
    <w:pPr>
      <w:tabs>
        <w:tab w:val="center" w:pos="4677"/>
        <w:tab w:val="right" w:pos="9355"/>
      </w:tabs>
    </w:pPr>
  </w:style>
  <w:style w:type="character" w:customStyle="1" w:styleId="ab">
    <w:name w:val="Верхний колонтитул Знак"/>
    <w:basedOn w:val="a0"/>
    <w:link w:val="aa"/>
    <w:uiPriority w:val="99"/>
    <w:locked/>
    <w:rsid w:val="00EA44C3"/>
    <w:rPr>
      <w:rFonts w:ascii="Times New Roman" w:hAnsi="Times New Roman" w:cs="Times New Roman"/>
    </w:rPr>
  </w:style>
  <w:style w:type="paragraph" w:styleId="ac">
    <w:name w:val="footer"/>
    <w:basedOn w:val="a"/>
    <w:link w:val="ad"/>
    <w:uiPriority w:val="99"/>
    <w:rsid w:val="00EA44C3"/>
    <w:pPr>
      <w:tabs>
        <w:tab w:val="center" w:pos="4677"/>
        <w:tab w:val="right" w:pos="9355"/>
      </w:tabs>
    </w:pPr>
  </w:style>
  <w:style w:type="character" w:customStyle="1" w:styleId="ad">
    <w:name w:val="Нижний колонтитул Знак"/>
    <w:basedOn w:val="a0"/>
    <w:link w:val="ac"/>
    <w:uiPriority w:val="99"/>
    <w:locked/>
    <w:rsid w:val="00EA44C3"/>
    <w:rPr>
      <w:rFonts w:ascii="Times New Roman" w:hAnsi="Times New Roman" w:cs="Times New Roman"/>
    </w:rPr>
  </w:style>
  <w:style w:type="paragraph" w:styleId="ae">
    <w:name w:val="Balloon Text"/>
    <w:basedOn w:val="a"/>
    <w:link w:val="af"/>
    <w:uiPriority w:val="99"/>
    <w:semiHidden/>
    <w:rsid w:val="0011762B"/>
    <w:rPr>
      <w:rFonts w:ascii="Tahoma" w:hAnsi="Tahoma" w:cs="Tahoma"/>
      <w:sz w:val="16"/>
      <w:szCs w:val="16"/>
    </w:rPr>
  </w:style>
  <w:style w:type="character" w:customStyle="1" w:styleId="af">
    <w:name w:val="Текст выноски Знак"/>
    <w:basedOn w:val="a0"/>
    <w:link w:val="ae"/>
    <w:uiPriority w:val="99"/>
    <w:semiHidden/>
    <w:locked/>
    <w:rsid w:val="0011762B"/>
    <w:rPr>
      <w:rFonts w:ascii="Tahoma" w:hAnsi="Tahoma" w:cs="Tahoma"/>
      <w:sz w:val="16"/>
      <w:szCs w:val="16"/>
    </w:rPr>
  </w:style>
  <w:style w:type="paragraph" w:styleId="21">
    <w:name w:val="toc 2"/>
    <w:basedOn w:val="a"/>
    <w:next w:val="a"/>
    <w:autoRedefine/>
    <w:uiPriority w:val="99"/>
    <w:semiHidden/>
    <w:rsid w:val="005C1382"/>
    <w:pPr>
      <w:spacing w:after="100"/>
      <w:ind w:left="220"/>
    </w:pPr>
  </w:style>
  <w:style w:type="character" w:customStyle="1" w:styleId="a9">
    <w:name w:val="Без интервала Знак"/>
    <w:link w:val="a8"/>
    <w:uiPriority w:val="99"/>
    <w:locked/>
    <w:rsid w:val="00C25173"/>
    <w:rPr>
      <w:rFonts w:ascii="Times New Roman" w:hAnsi="Times New Roman" w:cs="Times New Roman"/>
      <w:sz w:val="22"/>
      <w:szCs w:val="22"/>
      <w:lang w:val="en-US" w:eastAsia="en-US"/>
    </w:rPr>
  </w:style>
  <w:style w:type="character" w:styleId="af0">
    <w:name w:val="Hyperlink"/>
    <w:basedOn w:val="a0"/>
    <w:uiPriority w:val="99"/>
    <w:rsid w:val="00C25173"/>
    <w:rPr>
      <w:color w:val="0000FF"/>
      <w:u w:val="single"/>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ТЗ список Знак,Обычный текст Знак"/>
    <w:link w:val="a5"/>
    <w:uiPriority w:val="99"/>
    <w:locked/>
    <w:rsid w:val="00466BB6"/>
    <w:rPr>
      <w:rFonts w:ascii="Times New Roman" w:hAnsi="Times New Roman" w:cs="Times New Roman"/>
    </w:rPr>
  </w:style>
  <w:style w:type="paragraph" w:customStyle="1" w:styleId="ConsPlusNormal">
    <w:name w:val="ConsPlusNormal"/>
    <w:link w:val="ConsPlusNormal0"/>
    <w:uiPriority w:val="99"/>
    <w:rsid w:val="00466BB6"/>
    <w:pPr>
      <w:widowControl w:val="0"/>
      <w:autoSpaceDE w:val="0"/>
      <w:autoSpaceDN w:val="0"/>
      <w:adjustRightInd w:val="0"/>
    </w:pPr>
    <w:rPr>
      <w:rFonts w:ascii="Arial" w:hAnsi="Arial" w:cs="Arial"/>
    </w:rPr>
  </w:style>
  <w:style w:type="paragraph" w:customStyle="1" w:styleId="ConsPlusCell">
    <w:name w:val="ConsPlusCell"/>
    <w:uiPriority w:val="99"/>
    <w:rsid w:val="00466BB6"/>
    <w:pPr>
      <w:widowControl w:val="0"/>
      <w:autoSpaceDE w:val="0"/>
      <w:autoSpaceDN w:val="0"/>
      <w:adjustRightInd w:val="0"/>
    </w:pPr>
    <w:rPr>
      <w:rFonts w:ascii="Courier New" w:eastAsia="Times New Roman" w:hAnsi="Courier New" w:cs="Courier New"/>
      <w:sz w:val="20"/>
      <w:szCs w:val="20"/>
    </w:rPr>
  </w:style>
  <w:style w:type="paragraph" w:customStyle="1" w:styleId="2-11">
    <w:name w:val="содержание2-11"/>
    <w:basedOn w:val="a"/>
    <w:uiPriority w:val="99"/>
    <w:rsid w:val="0030792D"/>
    <w:pPr>
      <w:widowControl/>
      <w:autoSpaceDE/>
      <w:autoSpaceDN/>
      <w:spacing w:after="60"/>
      <w:jc w:val="both"/>
    </w:pPr>
    <w:rPr>
      <w:sz w:val="24"/>
      <w:szCs w:val="24"/>
      <w:lang w:val="ru-RU" w:eastAsia="ru-RU"/>
    </w:rPr>
  </w:style>
  <w:style w:type="character" w:customStyle="1" w:styleId="apple-converted-space">
    <w:name w:val="apple-converted-space"/>
    <w:uiPriority w:val="99"/>
    <w:rsid w:val="0030792D"/>
  </w:style>
  <w:style w:type="paragraph" w:customStyle="1" w:styleId="headertext">
    <w:name w:val="headertext"/>
    <w:basedOn w:val="a"/>
    <w:uiPriority w:val="99"/>
    <w:rsid w:val="0030792D"/>
    <w:pPr>
      <w:widowControl/>
      <w:autoSpaceDE/>
      <w:autoSpaceDN/>
      <w:spacing w:before="100" w:beforeAutospacing="1" w:after="100" w:afterAutospacing="1"/>
    </w:pPr>
    <w:rPr>
      <w:sz w:val="24"/>
      <w:szCs w:val="24"/>
      <w:lang w:val="ru-RU" w:eastAsia="ru-RU"/>
    </w:rPr>
  </w:style>
  <w:style w:type="character" w:customStyle="1" w:styleId="blk2">
    <w:name w:val="blk2"/>
    <w:uiPriority w:val="99"/>
    <w:rsid w:val="003F160E"/>
  </w:style>
  <w:style w:type="paragraph" w:customStyle="1" w:styleId="11">
    <w:name w:val="Без интервала1"/>
    <w:uiPriority w:val="99"/>
    <w:rsid w:val="00DE50C7"/>
    <w:pPr>
      <w:widowControl w:val="0"/>
      <w:autoSpaceDE w:val="0"/>
      <w:autoSpaceDN w:val="0"/>
      <w:spacing w:after="200" w:line="276" w:lineRule="auto"/>
    </w:pPr>
    <w:rPr>
      <w:rFonts w:ascii="Times New Roman" w:eastAsia="Times New Roman" w:hAnsi="Times New Roman"/>
      <w:lang w:val="en-US" w:eastAsia="en-US"/>
    </w:rPr>
  </w:style>
  <w:style w:type="character" w:customStyle="1" w:styleId="ConsPlusNormal0">
    <w:name w:val="ConsPlusNormal Знак"/>
    <w:link w:val="ConsPlusNormal"/>
    <w:uiPriority w:val="99"/>
    <w:locked/>
    <w:rsid w:val="00CC7328"/>
    <w:rPr>
      <w:rFonts w:ascii="Arial" w:hAnsi="Arial" w:cs="Arial"/>
      <w:sz w:val="22"/>
      <w:szCs w:val="22"/>
      <w:lang w:val="ru-RU" w:eastAsia="ru-RU"/>
    </w:rPr>
  </w:style>
  <w:style w:type="paragraph" w:customStyle="1" w:styleId="Standard">
    <w:name w:val="Standard"/>
    <w:uiPriority w:val="99"/>
    <w:rsid w:val="00CC7328"/>
    <w:pPr>
      <w:suppressAutoHyphens/>
      <w:autoSpaceDN w:val="0"/>
      <w:ind w:firstLine="709"/>
      <w:jc w:val="both"/>
      <w:textAlignment w:val="baseline"/>
    </w:pPr>
    <w:rPr>
      <w:rFonts w:ascii="Times New Roman" w:eastAsia="Times New Roman" w:hAnsi="Times New Roman"/>
      <w:kern w:val="3"/>
      <w:sz w:val="24"/>
      <w:szCs w:val="24"/>
      <w:lang w:eastAsia="zh-CN"/>
    </w:rPr>
  </w:style>
  <w:style w:type="character" w:customStyle="1" w:styleId="blk">
    <w:name w:val="blk"/>
    <w:basedOn w:val="a0"/>
    <w:uiPriority w:val="99"/>
    <w:rsid w:val="0071055A"/>
  </w:style>
  <w:style w:type="paragraph" w:styleId="12">
    <w:name w:val="toc 1"/>
    <w:basedOn w:val="a"/>
    <w:next w:val="a"/>
    <w:autoRedefine/>
    <w:uiPriority w:val="99"/>
    <w:semiHidden/>
    <w:rsid w:val="008F2287"/>
    <w:pPr>
      <w:spacing w:after="100"/>
    </w:pPr>
  </w:style>
  <w:style w:type="character" w:styleId="af1">
    <w:name w:val="Emphasis"/>
    <w:basedOn w:val="a0"/>
    <w:uiPriority w:val="99"/>
    <w:qFormat/>
    <w:rsid w:val="00953C53"/>
    <w:rPr>
      <w:i/>
      <w:iCs/>
    </w:rPr>
  </w:style>
  <w:style w:type="paragraph" w:styleId="31">
    <w:name w:val="Body Text Indent 3"/>
    <w:basedOn w:val="a"/>
    <w:link w:val="32"/>
    <w:uiPriority w:val="99"/>
    <w:semiHidden/>
    <w:rsid w:val="00953C53"/>
    <w:pPr>
      <w:widowControl/>
      <w:ind w:firstLine="567"/>
      <w:jc w:val="both"/>
    </w:pPr>
    <w:rPr>
      <w:sz w:val="23"/>
      <w:szCs w:val="23"/>
      <w:lang w:val="ru-RU" w:eastAsia="ru-RU"/>
    </w:rPr>
  </w:style>
  <w:style w:type="character" w:customStyle="1" w:styleId="32">
    <w:name w:val="Основной текст с отступом 3 Знак"/>
    <w:basedOn w:val="a0"/>
    <w:link w:val="31"/>
    <w:uiPriority w:val="99"/>
    <w:semiHidden/>
    <w:locked/>
    <w:rsid w:val="00953C53"/>
    <w:rPr>
      <w:rFonts w:ascii="Times New Roman" w:hAnsi="Times New Roman" w:cs="Times New Roman"/>
      <w:sz w:val="24"/>
      <w:szCs w:val="24"/>
      <w:lang w:val="ru-RU" w:eastAsia="ru-RU"/>
    </w:rPr>
  </w:style>
  <w:style w:type="paragraph" w:styleId="af2">
    <w:name w:val="Normal (Web)"/>
    <w:basedOn w:val="a"/>
    <w:link w:val="af3"/>
    <w:uiPriority w:val="99"/>
    <w:rsid w:val="00953C53"/>
    <w:pPr>
      <w:widowControl/>
      <w:autoSpaceDE/>
      <w:autoSpaceDN/>
      <w:spacing w:before="100" w:beforeAutospacing="1" w:after="100" w:afterAutospacing="1"/>
    </w:pPr>
    <w:rPr>
      <w:rFonts w:eastAsia="Calibri"/>
      <w:sz w:val="24"/>
      <w:szCs w:val="24"/>
      <w:lang w:val="ru-RU" w:eastAsia="ru-RU"/>
    </w:rPr>
  </w:style>
  <w:style w:type="paragraph" w:customStyle="1" w:styleId="FR1">
    <w:name w:val="FR1"/>
    <w:uiPriority w:val="99"/>
    <w:rsid w:val="00953C53"/>
    <w:pPr>
      <w:widowControl w:val="0"/>
      <w:autoSpaceDE w:val="0"/>
      <w:autoSpaceDN w:val="0"/>
      <w:adjustRightInd w:val="0"/>
      <w:spacing w:before="180"/>
      <w:jc w:val="center"/>
    </w:pPr>
    <w:rPr>
      <w:rFonts w:ascii="Arial" w:eastAsia="Times New Roman" w:hAnsi="Arial" w:cs="Arial"/>
      <w:noProof/>
      <w:sz w:val="20"/>
      <w:szCs w:val="20"/>
    </w:rPr>
  </w:style>
  <w:style w:type="paragraph" w:customStyle="1" w:styleId="FR4">
    <w:name w:val="FR4"/>
    <w:uiPriority w:val="99"/>
    <w:rsid w:val="00953C53"/>
    <w:pPr>
      <w:widowControl w:val="0"/>
      <w:autoSpaceDE w:val="0"/>
      <w:autoSpaceDN w:val="0"/>
      <w:adjustRightInd w:val="0"/>
      <w:spacing w:before="540"/>
      <w:jc w:val="center"/>
    </w:pPr>
    <w:rPr>
      <w:rFonts w:ascii="Arial" w:eastAsia="Times New Roman" w:hAnsi="Arial" w:cs="Arial"/>
      <w:b/>
      <w:bCs/>
      <w:sz w:val="20"/>
      <w:szCs w:val="20"/>
    </w:rPr>
  </w:style>
  <w:style w:type="paragraph" w:customStyle="1" w:styleId="FR3">
    <w:name w:val="FR3"/>
    <w:uiPriority w:val="99"/>
    <w:rsid w:val="00953C53"/>
    <w:pPr>
      <w:widowControl w:val="0"/>
      <w:autoSpaceDE w:val="0"/>
      <w:autoSpaceDN w:val="0"/>
      <w:adjustRightInd w:val="0"/>
      <w:spacing w:before="560"/>
      <w:jc w:val="center"/>
    </w:pPr>
    <w:rPr>
      <w:rFonts w:ascii="Times New Roman" w:eastAsia="Times New Roman" w:hAnsi="Times New Roman"/>
      <w:sz w:val="20"/>
      <w:szCs w:val="20"/>
    </w:rPr>
  </w:style>
  <w:style w:type="character" w:styleId="af4">
    <w:name w:val="page number"/>
    <w:basedOn w:val="a0"/>
    <w:uiPriority w:val="99"/>
    <w:rsid w:val="00953C53"/>
  </w:style>
  <w:style w:type="paragraph" w:styleId="af5">
    <w:name w:val="Body Text Indent"/>
    <w:basedOn w:val="a"/>
    <w:link w:val="af6"/>
    <w:uiPriority w:val="99"/>
    <w:semiHidden/>
    <w:rsid w:val="00953C53"/>
    <w:pPr>
      <w:widowControl/>
      <w:suppressAutoHyphens/>
      <w:autoSpaceDE/>
      <w:autoSpaceDN/>
      <w:spacing w:after="120"/>
      <w:ind w:left="283"/>
    </w:pPr>
    <w:rPr>
      <w:sz w:val="24"/>
      <w:szCs w:val="24"/>
      <w:lang w:val="ru-RU" w:eastAsia="ar-SA"/>
    </w:rPr>
  </w:style>
  <w:style w:type="character" w:customStyle="1" w:styleId="af6">
    <w:name w:val="Основной текст с отступом Знак"/>
    <w:basedOn w:val="a0"/>
    <w:link w:val="af5"/>
    <w:uiPriority w:val="99"/>
    <w:semiHidden/>
    <w:locked/>
    <w:rsid w:val="00953C53"/>
    <w:rPr>
      <w:rFonts w:ascii="Times New Roman" w:hAnsi="Times New Roman" w:cs="Times New Roman"/>
      <w:sz w:val="24"/>
      <w:szCs w:val="24"/>
      <w:lang w:val="ru-RU" w:eastAsia="ar-SA" w:bidi="ar-SA"/>
    </w:rPr>
  </w:style>
  <w:style w:type="paragraph" w:styleId="af7">
    <w:name w:val="List"/>
    <w:basedOn w:val="a"/>
    <w:uiPriority w:val="99"/>
    <w:semiHidden/>
    <w:rsid w:val="00F31C96"/>
    <w:pPr>
      <w:ind w:left="283" w:hanging="283"/>
    </w:pPr>
  </w:style>
  <w:style w:type="paragraph" w:customStyle="1" w:styleId="af8">
    <w:name w:val="Содержимое таблицы"/>
    <w:basedOn w:val="a"/>
    <w:qFormat/>
    <w:rsid w:val="004C3742"/>
    <w:pPr>
      <w:widowControl/>
      <w:suppressLineNumbers/>
      <w:suppressAutoHyphens/>
      <w:autoSpaceDE/>
      <w:autoSpaceDN/>
    </w:pPr>
    <w:rPr>
      <w:sz w:val="24"/>
      <w:szCs w:val="24"/>
      <w:lang w:val="ru-RU" w:eastAsia="ar-SA"/>
    </w:rPr>
  </w:style>
  <w:style w:type="character" w:customStyle="1" w:styleId="af3">
    <w:name w:val="Обычный (веб) Знак"/>
    <w:link w:val="af2"/>
    <w:uiPriority w:val="99"/>
    <w:locked/>
    <w:rsid w:val="00225AE1"/>
    <w:rPr>
      <w:rFonts w:ascii="Times New Roman" w:hAnsi="Times New Roman" w:cs="Times New Roman"/>
      <w:sz w:val="24"/>
      <w:szCs w:val="24"/>
      <w:lang w:val="ru-RU" w:eastAsia="ru-RU"/>
    </w:rPr>
  </w:style>
  <w:style w:type="character" w:styleId="af9">
    <w:name w:val="footnote reference"/>
    <w:aliases w:val="Знак сноски-FN"/>
    <w:basedOn w:val="a0"/>
    <w:uiPriority w:val="99"/>
    <w:semiHidden/>
    <w:locked/>
    <w:rsid w:val="00423E3A"/>
    <w:rPr>
      <w:vertAlign w:val="superscript"/>
    </w:rPr>
  </w:style>
  <w:style w:type="character" w:customStyle="1" w:styleId="2045">
    <w:name w:val="Стиль Заголовок 2 + разреженный на  0.45 пт Знак"/>
    <w:uiPriority w:val="99"/>
    <w:rsid w:val="00423E3A"/>
    <w:rPr>
      <w:sz w:val="28"/>
      <w:szCs w:val="28"/>
      <w:lang w:val="ru-RU" w:eastAsia="ar-SA" w:bidi="ar-SA"/>
    </w:rPr>
  </w:style>
  <w:style w:type="paragraph" w:customStyle="1" w:styleId="13">
    <w:name w:val="Текст1"/>
    <w:basedOn w:val="a"/>
    <w:uiPriority w:val="99"/>
    <w:rsid w:val="00423E3A"/>
    <w:pPr>
      <w:widowControl/>
      <w:suppressAutoHyphens/>
      <w:autoSpaceDE/>
      <w:autoSpaceDN/>
    </w:pPr>
    <w:rPr>
      <w:rFonts w:ascii="Courier New" w:eastAsia="Calibri" w:hAnsi="Courier New" w:cs="Courier New"/>
      <w:sz w:val="20"/>
      <w:szCs w:val="20"/>
      <w:lang w:val="ru-RU" w:eastAsia="ar-SA"/>
    </w:rPr>
  </w:style>
  <w:style w:type="paragraph" w:styleId="afa">
    <w:name w:val="footnote text"/>
    <w:aliases w:val="Знак,Знак3,Знак21,Текст сноски1,Знак111,Основной текст1 Знак1,Основной текст1 Знак Знак,Основной текст1 Знак,Знак1 Знак,Знак1 Знак Знак,Footnote Text Char Знак,Footnote Text Char Знак Знак Знак,Знак12 Знак,Текст сноски-FN"/>
    <w:basedOn w:val="a"/>
    <w:link w:val="afb"/>
    <w:uiPriority w:val="99"/>
    <w:semiHidden/>
    <w:locked/>
    <w:rsid w:val="00423E3A"/>
    <w:pPr>
      <w:widowControl/>
      <w:autoSpaceDE/>
      <w:autoSpaceDN/>
    </w:pPr>
    <w:rPr>
      <w:rFonts w:eastAsia="Calibri"/>
      <w:sz w:val="20"/>
      <w:szCs w:val="20"/>
      <w:lang w:val="ru-RU" w:eastAsia="ru-RU"/>
    </w:rPr>
  </w:style>
  <w:style w:type="character" w:customStyle="1" w:styleId="FootnoteTextChar">
    <w:name w:val="Footnote Text Char"/>
    <w:aliases w:val="Знак Char,Знак3 Char,Знак21 Char,Текст сноски1 Char,Знак111 Char,Основной текст1 Знак1 Char,Основной текст1 Знак Знак Char,Основной текст1 Знак Char,Знак1 Знак Char,Знак1 Знак Знак Char,Footnote Text Char Знак Char,Знак12 Знак Char"/>
    <w:basedOn w:val="a0"/>
    <w:uiPriority w:val="99"/>
    <w:semiHidden/>
    <w:locked/>
    <w:rsid w:val="00F632A9"/>
    <w:rPr>
      <w:rFonts w:ascii="Times New Roman" w:hAnsi="Times New Roman" w:cs="Times New Roman"/>
      <w:sz w:val="20"/>
      <w:szCs w:val="20"/>
      <w:lang w:val="en-US" w:eastAsia="en-US"/>
    </w:rPr>
  </w:style>
  <w:style w:type="character" w:customStyle="1" w:styleId="afb">
    <w:name w:val="Текст сноски Знак"/>
    <w:aliases w:val="Знак Знак,Знак3 Знак,Знак21 Знак,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Знак12 Знак Знак"/>
    <w:basedOn w:val="a0"/>
    <w:link w:val="afa"/>
    <w:uiPriority w:val="99"/>
    <w:locked/>
    <w:rsid w:val="00423E3A"/>
    <w:rPr>
      <w:lang w:val="ru-RU" w:eastAsia="ru-RU"/>
    </w:rPr>
  </w:style>
  <w:style w:type="paragraph" w:styleId="22">
    <w:name w:val="Body Text 2"/>
    <w:basedOn w:val="a"/>
    <w:link w:val="23"/>
    <w:uiPriority w:val="99"/>
    <w:locked/>
    <w:rsid w:val="00423E3A"/>
    <w:pPr>
      <w:widowControl/>
      <w:suppressAutoHyphens/>
      <w:autoSpaceDE/>
      <w:autoSpaceDN/>
      <w:spacing w:after="120" w:line="480" w:lineRule="auto"/>
    </w:pPr>
    <w:rPr>
      <w:rFonts w:eastAsia="Calibri"/>
      <w:sz w:val="24"/>
      <w:szCs w:val="24"/>
      <w:lang w:val="ru-RU" w:eastAsia="ar-SA"/>
    </w:rPr>
  </w:style>
  <w:style w:type="character" w:customStyle="1" w:styleId="23">
    <w:name w:val="Основной текст 2 Знак"/>
    <w:basedOn w:val="a0"/>
    <w:link w:val="22"/>
    <w:uiPriority w:val="99"/>
    <w:locked/>
    <w:rsid w:val="00423E3A"/>
    <w:rPr>
      <w:sz w:val="24"/>
      <w:szCs w:val="24"/>
      <w:lang w:val="ru-RU" w:eastAsia="ar-SA" w:bidi="ar-SA"/>
    </w:rPr>
  </w:style>
  <w:style w:type="paragraph" w:customStyle="1" w:styleId="210">
    <w:name w:val="Основной текст 21"/>
    <w:basedOn w:val="a"/>
    <w:uiPriority w:val="99"/>
    <w:rsid w:val="00423E3A"/>
    <w:pPr>
      <w:suppressAutoHyphens/>
      <w:autoSpaceDN/>
      <w:jc w:val="both"/>
    </w:pPr>
    <w:rPr>
      <w:rFonts w:eastAsia="Calibri"/>
      <w:i/>
      <w:iCs/>
      <w:lang w:eastAsia="ar-SA"/>
    </w:rPr>
  </w:style>
  <w:style w:type="paragraph" w:customStyle="1" w:styleId="formattext">
    <w:name w:val="formattext"/>
    <w:basedOn w:val="a"/>
    <w:uiPriority w:val="99"/>
    <w:rsid w:val="00423E3A"/>
    <w:pPr>
      <w:widowControl/>
      <w:autoSpaceDE/>
      <w:autoSpaceDN/>
      <w:spacing w:before="100" w:beforeAutospacing="1" w:after="100" w:afterAutospacing="1"/>
    </w:pPr>
    <w:rPr>
      <w:rFonts w:eastAsia="Calibri"/>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62A"/>
    <w:pPr>
      <w:widowControl w:val="0"/>
      <w:autoSpaceDE w:val="0"/>
      <w:autoSpaceDN w:val="0"/>
    </w:pPr>
    <w:rPr>
      <w:rFonts w:ascii="Times New Roman" w:eastAsia="Times New Roman" w:hAnsi="Times New Roman"/>
      <w:lang w:val="en-US" w:eastAsia="en-US"/>
    </w:rPr>
  </w:style>
  <w:style w:type="paragraph" w:styleId="1">
    <w:name w:val="heading 1"/>
    <w:basedOn w:val="a"/>
    <w:link w:val="10"/>
    <w:uiPriority w:val="99"/>
    <w:qFormat/>
    <w:rsid w:val="008473FB"/>
    <w:pPr>
      <w:spacing w:before="72"/>
      <w:outlineLvl w:val="0"/>
    </w:pPr>
    <w:rPr>
      <w:b/>
      <w:bCs/>
      <w:sz w:val="24"/>
      <w:szCs w:val="24"/>
    </w:rPr>
  </w:style>
  <w:style w:type="paragraph" w:styleId="2">
    <w:name w:val="heading 2"/>
    <w:basedOn w:val="a"/>
    <w:next w:val="a"/>
    <w:link w:val="20"/>
    <w:uiPriority w:val="99"/>
    <w:qFormat/>
    <w:rsid w:val="008F2287"/>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4C3742"/>
    <w:pPr>
      <w:keepNext/>
      <w:widowControl/>
      <w:tabs>
        <w:tab w:val="num" w:pos="0"/>
      </w:tabs>
      <w:suppressAutoHyphens/>
      <w:autoSpaceDE/>
      <w:autoSpaceDN/>
      <w:spacing w:before="240" w:after="60"/>
      <w:outlineLvl w:val="2"/>
    </w:pPr>
    <w:rPr>
      <w:rFonts w:ascii="Arial" w:hAnsi="Arial" w:cs="Arial"/>
      <w:b/>
      <w:bCs/>
      <w:sz w:val="26"/>
      <w:szCs w:val="26"/>
      <w:lang w:val="ru-RU" w:eastAsia="ar-SA"/>
    </w:rPr>
  </w:style>
  <w:style w:type="paragraph" w:styleId="4">
    <w:name w:val="heading 4"/>
    <w:basedOn w:val="a"/>
    <w:next w:val="a"/>
    <w:link w:val="40"/>
    <w:uiPriority w:val="99"/>
    <w:qFormat/>
    <w:rsid w:val="006C6D68"/>
    <w:pPr>
      <w:keepNext/>
      <w:keepLines/>
      <w:spacing w:before="200"/>
      <w:outlineLvl w:val="3"/>
    </w:pPr>
    <w:rPr>
      <w:rFonts w:ascii="Cambria" w:hAnsi="Cambria" w:cs="Cambria"/>
      <w:b/>
      <w:bCs/>
      <w:i/>
      <w:iCs/>
      <w:color w:val="4F81BD"/>
    </w:rPr>
  </w:style>
  <w:style w:type="paragraph" w:styleId="6">
    <w:name w:val="heading 6"/>
    <w:basedOn w:val="a"/>
    <w:next w:val="a"/>
    <w:link w:val="60"/>
    <w:uiPriority w:val="99"/>
    <w:qFormat/>
    <w:rsid w:val="006E166A"/>
    <w:pPr>
      <w:keepNext/>
      <w:keepLines/>
      <w:spacing w:before="200"/>
      <w:outlineLvl w:val="5"/>
    </w:pPr>
    <w:rPr>
      <w:rFonts w:ascii="Cambria" w:hAnsi="Cambria" w:cs="Cambria"/>
      <w:i/>
      <w:iCs/>
      <w:color w:val="243F60"/>
    </w:rPr>
  </w:style>
  <w:style w:type="paragraph" w:styleId="9">
    <w:name w:val="heading 9"/>
    <w:basedOn w:val="a"/>
    <w:next w:val="a"/>
    <w:link w:val="90"/>
    <w:uiPriority w:val="99"/>
    <w:qFormat/>
    <w:rsid w:val="004C3742"/>
    <w:pPr>
      <w:widowControl/>
      <w:tabs>
        <w:tab w:val="num" w:pos="0"/>
      </w:tabs>
      <w:suppressAutoHyphens/>
      <w:autoSpaceDE/>
      <w:autoSpaceDN/>
      <w:spacing w:before="240" w:after="60"/>
      <w:outlineLvl w:val="8"/>
    </w:pPr>
    <w:rPr>
      <w:rFonts w:ascii="Arial" w:hAnsi="Arial" w:cs="Arial"/>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22740"/>
    <w:rPr>
      <w:rFonts w:ascii="Times New Roman" w:hAnsi="Times New Roman" w:cs="Times New Roman"/>
      <w:b/>
      <w:bCs/>
      <w:sz w:val="24"/>
      <w:szCs w:val="24"/>
    </w:rPr>
  </w:style>
  <w:style w:type="character" w:customStyle="1" w:styleId="20">
    <w:name w:val="Заголовок 2 Знак"/>
    <w:basedOn w:val="a0"/>
    <w:link w:val="2"/>
    <w:uiPriority w:val="99"/>
    <w:locked/>
    <w:rsid w:val="008F2287"/>
    <w:rPr>
      <w:rFonts w:ascii="Cambria" w:hAnsi="Cambria" w:cs="Cambria"/>
      <w:b/>
      <w:bCs/>
      <w:color w:val="4F81BD"/>
      <w:sz w:val="26"/>
      <w:szCs w:val="26"/>
    </w:rPr>
  </w:style>
  <w:style w:type="character" w:customStyle="1" w:styleId="30">
    <w:name w:val="Заголовок 3 Знак"/>
    <w:basedOn w:val="a0"/>
    <w:link w:val="3"/>
    <w:uiPriority w:val="99"/>
    <w:locked/>
    <w:rsid w:val="004C3742"/>
    <w:rPr>
      <w:rFonts w:ascii="Arial" w:hAnsi="Arial" w:cs="Arial"/>
      <w:b/>
      <w:bCs/>
      <w:sz w:val="26"/>
      <w:szCs w:val="26"/>
      <w:lang w:val="ru-RU" w:eastAsia="ar-SA" w:bidi="ar-SA"/>
    </w:rPr>
  </w:style>
  <w:style w:type="character" w:customStyle="1" w:styleId="40">
    <w:name w:val="Заголовок 4 Знак"/>
    <w:basedOn w:val="a0"/>
    <w:link w:val="4"/>
    <w:uiPriority w:val="99"/>
    <w:locked/>
    <w:rsid w:val="006C6D68"/>
    <w:rPr>
      <w:rFonts w:ascii="Cambria" w:hAnsi="Cambria" w:cs="Cambria"/>
      <w:b/>
      <w:bCs/>
      <w:i/>
      <w:iCs/>
      <w:color w:val="4F81BD"/>
    </w:rPr>
  </w:style>
  <w:style w:type="character" w:customStyle="1" w:styleId="60">
    <w:name w:val="Заголовок 6 Знак"/>
    <w:basedOn w:val="a0"/>
    <w:link w:val="6"/>
    <w:uiPriority w:val="99"/>
    <w:semiHidden/>
    <w:locked/>
    <w:rsid w:val="006E166A"/>
    <w:rPr>
      <w:rFonts w:ascii="Cambria" w:hAnsi="Cambria" w:cs="Cambria"/>
      <w:i/>
      <w:iCs/>
      <w:color w:val="243F60"/>
    </w:rPr>
  </w:style>
  <w:style w:type="character" w:customStyle="1" w:styleId="90">
    <w:name w:val="Заголовок 9 Знак"/>
    <w:basedOn w:val="a0"/>
    <w:link w:val="9"/>
    <w:uiPriority w:val="99"/>
    <w:locked/>
    <w:rsid w:val="004C3742"/>
    <w:rPr>
      <w:rFonts w:ascii="Arial" w:hAnsi="Arial" w:cs="Arial"/>
      <w:lang w:val="ru-RU" w:eastAsia="ar-SA" w:bidi="ar-SA"/>
    </w:rPr>
  </w:style>
  <w:style w:type="table" w:customStyle="1" w:styleId="TableNormal1">
    <w:name w:val="Table Normal1"/>
    <w:uiPriority w:val="99"/>
    <w:semiHidden/>
    <w:rsid w:val="008473FB"/>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a3">
    <w:name w:val="Body Text"/>
    <w:aliases w:val="Знак2,Знак2 Знак,Основной текст Знак1 Знак,Основной текст Знак Знак1 Знак,Знак2 Знак Знак2 Знак,Основной текст Знак Знак Знак Знак,Знак2 Знак Знак1 Знак Знак,Знак2 Знак1 Знак Знак,Знак2 Знак2 Знак"/>
    <w:basedOn w:val="a"/>
    <w:link w:val="a4"/>
    <w:uiPriority w:val="99"/>
    <w:rsid w:val="008473FB"/>
    <w:rPr>
      <w:sz w:val="24"/>
      <w:szCs w:val="24"/>
    </w:rPr>
  </w:style>
  <w:style w:type="character" w:customStyle="1" w:styleId="a4">
    <w:name w:val="Основной текст Знак"/>
    <w:aliases w:val="Знак2 Знак1,Знак2 Знак Знак,Основной текст Знак1 Знак Знак,Основной текст Знак Знак1 Знак Знак,Знак2 Знак Знак2 Знак Знак,Основной текст Знак Знак Знак Знак Знак,Знак2 Знак Знак1 Знак Знак Знак,Знак2 Знак1 Знак Знак Знак"/>
    <w:basedOn w:val="a0"/>
    <w:link w:val="a3"/>
    <w:uiPriority w:val="99"/>
    <w:locked/>
    <w:rsid w:val="00C25173"/>
    <w:rPr>
      <w:rFonts w:ascii="Times New Roman" w:hAnsi="Times New Roman" w:cs="Times New Roman"/>
      <w:sz w:val="24"/>
      <w:szCs w:val="24"/>
    </w:rPr>
  </w:style>
  <w:style w:type="paragraph" w:styleId="a5">
    <w:name w:val="List Paragraph"/>
    <w:aliases w:val="Bullet List,FooterText,numbered,Paragraphe de liste1,lp1,SL_Абзац списка,Содержание. 2 уровень,ТЗ список,Обычный текст"/>
    <w:basedOn w:val="a"/>
    <w:link w:val="a6"/>
    <w:uiPriority w:val="99"/>
    <w:qFormat/>
    <w:rsid w:val="008473FB"/>
    <w:pPr>
      <w:ind w:left="1132" w:firstLine="428"/>
      <w:jc w:val="both"/>
    </w:pPr>
    <w:rPr>
      <w:rFonts w:eastAsia="Calibri"/>
      <w:sz w:val="20"/>
      <w:szCs w:val="20"/>
      <w:lang w:val="ru-RU" w:eastAsia="ru-RU"/>
    </w:rPr>
  </w:style>
  <w:style w:type="paragraph" w:customStyle="1" w:styleId="TableParagraph">
    <w:name w:val="Table Paragraph"/>
    <w:basedOn w:val="a"/>
    <w:uiPriority w:val="99"/>
    <w:rsid w:val="008473FB"/>
    <w:pPr>
      <w:ind w:left="107"/>
    </w:pPr>
  </w:style>
  <w:style w:type="table" w:styleId="a7">
    <w:name w:val="Table Grid"/>
    <w:basedOn w:val="a1"/>
    <w:uiPriority w:val="99"/>
    <w:rsid w:val="00A96E3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99"/>
    <w:qFormat/>
    <w:rsid w:val="00AC5677"/>
    <w:pPr>
      <w:widowControl w:val="0"/>
      <w:autoSpaceDE w:val="0"/>
      <w:autoSpaceDN w:val="0"/>
    </w:pPr>
    <w:rPr>
      <w:rFonts w:ascii="Times New Roman" w:hAnsi="Times New Roman"/>
      <w:lang w:val="en-US" w:eastAsia="en-US"/>
    </w:rPr>
  </w:style>
  <w:style w:type="paragraph" w:styleId="aa">
    <w:name w:val="header"/>
    <w:basedOn w:val="a"/>
    <w:link w:val="ab"/>
    <w:uiPriority w:val="99"/>
    <w:rsid w:val="00EA44C3"/>
    <w:pPr>
      <w:tabs>
        <w:tab w:val="center" w:pos="4677"/>
        <w:tab w:val="right" w:pos="9355"/>
      </w:tabs>
    </w:pPr>
  </w:style>
  <w:style w:type="character" w:customStyle="1" w:styleId="ab">
    <w:name w:val="Верхний колонтитул Знак"/>
    <w:basedOn w:val="a0"/>
    <w:link w:val="aa"/>
    <w:uiPriority w:val="99"/>
    <w:locked/>
    <w:rsid w:val="00EA44C3"/>
    <w:rPr>
      <w:rFonts w:ascii="Times New Roman" w:hAnsi="Times New Roman" w:cs="Times New Roman"/>
    </w:rPr>
  </w:style>
  <w:style w:type="paragraph" w:styleId="ac">
    <w:name w:val="footer"/>
    <w:basedOn w:val="a"/>
    <w:link w:val="ad"/>
    <w:uiPriority w:val="99"/>
    <w:rsid w:val="00EA44C3"/>
    <w:pPr>
      <w:tabs>
        <w:tab w:val="center" w:pos="4677"/>
        <w:tab w:val="right" w:pos="9355"/>
      </w:tabs>
    </w:pPr>
  </w:style>
  <w:style w:type="character" w:customStyle="1" w:styleId="ad">
    <w:name w:val="Нижний колонтитул Знак"/>
    <w:basedOn w:val="a0"/>
    <w:link w:val="ac"/>
    <w:uiPriority w:val="99"/>
    <w:locked/>
    <w:rsid w:val="00EA44C3"/>
    <w:rPr>
      <w:rFonts w:ascii="Times New Roman" w:hAnsi="Times New Roman" w:cs="Times New Roman"/>
    </w:rPr>
  </w:style>
  <w:style w:type="paragraph" w:styleId="ae">
    <w:name w:val="Balloon Text"/>
    <w:basedOn w:val="a"/>
    <w:link w:val="af"/>
    <w:uiPriority w:val="99"/>
    <w:semiHidden/>
    <w:rsid w:val="0011762B"/>
    <w:rPr>
      <w:rFonts w:ascii="Tahoma" w:hAnsi="Tahoma" w:cs="Tahoma"/>
      <w:sz w:val="16"/>
      <w:szCs w:val="16"/>
    </w:rPr>
  </w:style>
  <w:style w:type="character" w:customStyle="1" w:styleId="af">
    <w:name w:val="Текст выноски Знак"/>
    <w:basedOn w:val="a0"/>
    <w:link w:val="ae"/>
    <w:uiPriority w:val="99"/>
    <w:semiHidden/>
    <w:locked/>
    <w:rsid w:val="0011762B"/>
    <w:rPr>
      <w:rFonts w:ascii="Tahoma" w:hAnsi="Tahoma" w:cs="Tahoma"/>
      <w:sz w:val="16"/>
      <w:szCs w:val="16"/>
    </w:rPr>
  </w:style>
  <w:style w:type="paragraph" w:styleId="21">
    <w:name w:val="toc 2"/>
    <w:basedOn w:val="a"/>
    <w:next w:val="a"/>
    <w:autoRedefine/>
    <w:uiPriority w:val="99"/>
    <w:semiHidden/>
    <w:rsid w:val="005C1382"/>
    <w:pPr>
      <w:spacing w:after="100"/>
      <w:ind w:left="220"/>
    </w:pPr>
  </w:style>
  <w:style w:type="character" w:customStyle="1" w:styleId="a9">
    <w:name w:val="Без интервала Знак"/>
    <w:link w:val="a8"/>
    <w:uiPriority w:val="99"/>
    <w:locked/>
    <w:rsid w:val="00C25173"/>
    <w:rPr>
      <w:rFonts w:ascii="Times New Roman" w:hAnsi="Times New Roman" w:cs="Times New Roman"/>
      <w:sz w:val="22"/>
      <w:szCs w:val="22"/>
      <w:lang w:val="en-US" w:eastAsia="en-US"/>
    </w:rPr>
  </w:style>
  <w:style w:type="character" w:styleId="af0">
    <w:name w:val="Hyperlink"/>
    <w:basedOn w:val="a0"/>
    <w:uiPriority w:val="99"/>
    <w:rsid w:val="00C25173"/>
    <w:rPr>
      <w:color w:val="0000FF"/>
      <w:u w:val="single"/>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ТЗ список Знак,Обычный текст Знак"/>
    <w:link w:val="a5"/>
    <w:uiPriority w:val="99"/>
    <w:locked/>
    <w:rsid w:val="00466BB6"/>
    <w:rPr>
      <w:rFonts w:ascii="Times New Roman" w:hAnsi="Times New Roman" w:cs="Times New Roman"/>
    </w:rPr>
  </w:style>
  <w:style w:type="paragraph" w:customStyle="1" w:styleId="ConsPlusNormal">
    <w:name w:val="ConsPlusNormal"/>
    <w:link w:val="ConsPlusNormal0"/>
    <w:uiPriority w:val="99"/>
    <w:rsid w:val="00466BB6"/>
    <w:pPr>
      <w:widowControl w:val="0"/>
      <w:autoSpaceDE w:val="0"/>
      <w:autoSpaceDN w:val="0"/>
      <w:adjustRightInd w:val="0"/>
    </w:pPr>
    <w:rPr>
      <w:rFonts w:ascii="Arial" w:hAnsi="Arial" w:cs="Arial"/>
    </w:rPr>
  </w:style>
  <w:style w:type="paragraph" w:customStyle="1" w:styleId="ConsPlusCell">
    <w:name w:val="ConsPlusCell"/>
    <w:uiPriority w:val="99"/>
    <w:rsid w:val="00466BB6"/>
    <w:pPr>
      <w:widowControl w:val="0"/>
      <w:autoSpaceDE w:val="0"/>
      <w:autoSpaceDN w:val="0"/>
      <w:adjustRightInd w:val="0"/>
    </w:pPr>
    <w:rPr>
      <w:rFonts w:ascii="Courier New" w:eastAsia="Times New Roman" w:hAnsi="Courier New" w:cs="Courier New"/>
      <w:sz w:val="20"/>
      <w:szCs w:val="20"/>
    </w:rPr>
  </w:style>
  <w:style w:type="paragraph" w:customStyle="1" w:styleId="2-11">
    <w:name w:val="содержание2-11"/>
    <w:basedOn w:val="a"/>
    <w:uiPriority w:val="99"/>
    <w:rsid w:val="0030792D"/>
    <w:pPr>
      <w:widowControl/>
      <w:autoSpaceDE/>
      <w:autoSpaceDN/>
      <w:spacing w:after="60"/>
      <w:jc w:val="both"/>
    </w:pPr>
    <w:rPr>
      <w:sz w:val="24"/>
      <w:szCs w:val="24"/>
      <w:lang w:val="ru-RU" w:eastAsia="ru-RU"/>
    </w:rPr>
  </w:style>
  <w:style w:type="character" w:customStyle="1" w:styleId="apple-converted-space">
    <w:name w:val="apple-converted-space"/>
    <w:uiPriority w:val="99"/>
    <w:rsid w:val="0030792D"/>
  </w:style>
  <w:style w:type="paragraph" w:customStyle="1" w:styleId="headertext">
    <w:name w:val="headertext"/>
    <w:basedOn w:val="a"/>
    <w:uiPriority w:val="99"/>
    <w:rsid w:val="0030792D"/>
    <w:pPr>
      <w:widowControl/>
      <w:autoSpaceDE/>
      <w:autoSpaceDN/>
      <w:spacing w:before="100" w:beforeAutospacing="1" w:after="100" w:afterAutospacing="1"/>
    </w:pPr>
    <w:rPr>
      <w:sz w:val="24"/>
      <w:szCs w:val="24"/>
      <w:lang w:val="ru-RU" w:eastAsia="ru-RU"/>
    </w:rPr>
  </w:style>
  <w:style w:type="character" w:customStyle="1" w:styleId="blk2">
    <w:name w:val="blk2"/>
    <w:uiPriority w:val="99"/>
    <w:rsid w:val="003F160E"/>
  </w:style>
  <w:style w:type="paragraph" w:customStyle="1" w:styleId="11">
    <w:name w:val="Без интервала1"/>
    <w:uiPriority w:val="99"/>
    <w:rsid w:val="00DE50C7"/>
    <w:pPr>
      <w:widowControl w:val="0"/>
      <w:autoSpaceDE w:val="0"/>
      <w:autoSpaceDN w:val="0"/>
      <w:spacing w:after="200" w:line="276" w:lineRule="auto"/>
    </w:pPr>
    <w:rPr>
      <w:rFonts w:ascii="Times New Roman" w:eastAsia="Times New Roman" w:hAnsi="Times New Roman"/>
      <w:lang w:val="en-US" w:eastAsia="en-US"/>
    </w:rPr>
  </w:style>
  <w:style w:type="character" w:customStyle="1" w:styleId="ConsPlusNormal0">
    <w:name w:val="ConsPlusNormal Знак"/>
    <w:link w:val="ConsPlusNormal"/>
    <w:uiPriority w:val="99"/>
    <w:locked/>
    <w:rsid w:val="00CC7328"/>
    <w:rPr>
      <w:rFonts w:ascii="Arial" w:hAnsi="Arial" w:cs="Arial"/>
      <w:sz w:val="22"/>
      <w:szCs w:val="22"/>
      <w:lang w:val="ru-RU" w:eastAsia="ru-RU"/>
    </w:rPr>
  </w:style>
  <w:style w:type="paragraph" w:customStyle="1" w:styleId="Standard">
    <w:name w:val="Standard"/>
    <w:uiPriority w:val="99"/>
    <w:rsid w:val="00CC7328"/>
    <w:pPr>
      <w:suppressAutoHyphens/>
      <w:autoSpaceDN w:val="0"/>
      <w:ind w:firstLine="709"/>
      <w:jc w:val="both"/>
      <w:textAlignment w:val="baseline"/>
    </w:pPr>
    <w:rPr>
      <w:rFonts w:ascii="Times New Roman" w:eastAsia="Times New Roman" w:hAnsi="Times New Roman"/>
      <w:kern w:val="3"/>
      <w:sz w:val="24"/>
      <w:szCs w:val="24"/>
      <w:lang w:eastAsia="zh-CN"/>
    </w:rPr>
  </w:style>
  <w:style w:type="character" w:customStyle="1" w:styleId="blk">
    <w:name w:val="blk"/>
    <w:basedOn w:val="a0"/>
    <w:uiPriority w:val="99"/>
    <w:rsid w:val="0071055A"/>
  </w:style>
  <w:style w:type="paragraph" w:styleId="12">
    <w:name w:val="toc 1"/>
    <w:basedOn w:val="a"/>
    <w:next w:val="a"/>
    <w:autoRedefine/>
    <w:uiPriority w:val="99"/>
    <w:semiHidden/>
    <w:rsid w:val="008F2287"/>
    <w:pPr>
      <w:spacing w:after="100"/>
    </w:pPr>
  </w:style>
  <w:style w:type="character" w:styleId="af1">
    <w:name w:val="Emphasis"/>
    <w:basedOn w:val="a0"/>
    <w:uiPriority w:val="99"/>
    <w:qFormat/>
    <w:rsid w:val="00953C53"/>
    <w:rPr>
      <w:i/>
      <w:iCs/>
    </w:rPr>
  </w:style>
  <w:style w:type="paragraph" w:styleId="31">
    <w:name w:val="Body Text Indent 3"/>
    <w:basedOn w:val="a"/>
    <w:link w:val="32"/>
    <w:uiPriority w:val="99"/>
    <w:semiHidden/>
    <w:rsid w:val="00953C53"/>
    <w:pPr>
      <w:widowControl/>
      <w:ind w:firstLine="567"/>
      <w:jc w:val="both"/>
    </w:pPr>
    <w:rPr>
      <w:sz w:val="23"/>
      <w:szCs w:val="23"/>
      <w:lang w:val="ru-RU" w:eastAsia="ru-RU"/>
    </w:rPr>
  </w:style>
  <w:style w:type="character" w:customStyle="1" w:styleId="32">
    <w:name w:val="Основной текст с отступом 3 Знак"/>
    <w:basedOn w:val="a0"/>
    <w:link w:val="31"/>
    <w:uiPriority w:val="99"/>
    <w:semiHidden/>
    <w:locked/>
    <w:rsid w:val="00953C53"/>
    <w:rPr>
      <w:rFonts w:ascii="Times New Roman" w:hAnsi="Times New Roman" w:cs="Times New Roman"/>
      <w:sz w:val="24"/>
      <w:szCs w:val="24"/>
      <w:lang w:val="ru-RU" w:eastAsia="ru-RU"/>
    </w:rPr>
  </w:style>
  <w:style w:type="paragraph" w:styleId="af2">
    <w:name w:val="Normal (Web)"/>
    <w:basedOn w:val="a"/>
    <w:link w:val="af3"/>
    <w:uiPriority w:val="99"/>
    <w:rsid w:val="00953C53"/>
    <w:pPr>
      <w:widowControl/>
      <w:autoSpaceDE/>
      <w:autoSpaceDN/>
      <w:spacing w:before="100" w:beforeAutospacing="1" w:after="100" w:afterAutospacing="1"/>
    </w:pPr>
    <w:rPr>
      <w:rFonts w:eastAsia="Calibri"/>
      <w:sz w:val="24"/>
      <w:szCs w:val="24"/>
      <w:lang w:val="ru-RU" w:eastAsia="ru-RU"/>
    </w:rPr>
  </w:style>
  <w:style w:type="paragraph" w:customStyle="1" w:styleId="FR1">
    <w:name w:val="FR1"/>
    <w:uiPriority w:val="99"/>
    <w:rsid w:val="00953C53"/>
    <w:pPr>
      <w:widowControl w:val="0"/>
      <w:autoSpaceDE w:val="0"/>
      <w:autoSpaceDN w:val="0"/>
      <w:adjustRightInd w:val="0"/>
      <w:spacing w:before="180"/>
      <w:jc w:val="center"/>
    </w:pPr>
    <w:rPr>
      <w:rFonts w:ascii="Arial" w:eastAsia="Times New Roman" w:hAnsi="Arial" w:cs="Arial"/>
      <w:noProof/>
      <w:sz w:val="20"/>
      <w:szCs w:val="20"/>
    </w:rPr>
  </w:style>
  <w:style w:type="paragraph" w:customStyle="1" w:styleId="FR4">
    <w:name w:val="FR4"/>
    <w:uiPriority w:val="99"/>
    <w:rsid w:val="00953C53"/>
    <w:pPr>
      <w:widowControl w:val="0"/>
      <w:autoSpaceDE w:val="0"/>
      <w:autoSpaceDN w:val="0"/>
      <w:adjustRightInd w:val="0"/>
      <w:spacing w:before="540"/>
      <w:jc w:val="center"/>
    </w:pPr>
    <w:rPr>
      <w:rFonts w:ascii="Arial" w:eastAsia="Times New Roman" w:hAnsi="Arial" w:cs="Arial"/>
      <w:b/>
      <w:bCs/>
      <w:sz w:val="20"/>
      <w:szCs w:val="20"/>
    </w:rPr>
  </w:style>
  <w:style w:type="paragraph" w:customStyle="1" w:styleId="FR3">
    <w:name w:val="FR3"/>
    <w:uiPriority w:val="99"/>
    <w:rsid w:val="00953C53"/>
    <w:pPr>
      <w:widowControl w:val="0"/>
      <w:autoSpaceDE w:val="0"/>
      <w:autoSpaceDN w:val="0"/>
      <w:adjustRightInd w:val="0"/>
      <w:spacing w:before="560"/>
      <w:jc w:val="center"/>
    </w:pPr>
    <w:rPr>
      <w:rFonts w:ascii="Times New Roman" w:eastAsia="Times New Roman" w:hAnsi="Times New Roman"/>
      <w:sz w:val="20"/>
      <w:szCs w:val="20"/>
    </w:rPr>
  </w:style>
  <w:style w:type="character" w:styleId="af4">
    <w:name w:val="page number"/>
    <w:basedOn w:val="a0"/>
    <w:uiPriority w:val="99"/>
    <w:rsid w:val="00953C53"/>
  </w:style>
  <w:style w:type="paragraph" w:styleId="af5">
    <w:name w:val="Body Text Indent"/>
    <w:basedOn w:val="a"/>
    <w:link w:val="af6"/>
    <w:uiPriority w:val="99"/>
    <w:semiHidden/>
    <w:rsid w:val="00953C53"/>
    <w:pPr>
      <w:widowControl/>
      <w:suppressAutoHyphens/>
      <w:autoSpaceDE/>
      <w:autoSpaceDN/>
      <w:spacing w:after="120"/>
      <w:ind w:left="283"/>
    </w:pPr>
    <w:rPr>
      <w:sz w:val="24"/>
      <w:szCs w:val="24"/>
      <w:lang w:val="ru-RU" w:eastAsia="ar-SA"/>
    </w:rPr>
  </w:style>
  <w:style w:type="character" w:customStyle="1" w:styleId="af6">
    <w:name w:val="Основной текст с отступом Знак"/>
    <w:basedOn w:val="a0"/>
    <w:link w:val="af5"/>
    <w:uiPriority w:val="99"/>
    <w:semiHidden/>
    <w:locked/>
    <w:rsid w:val="00953C53"/>
    <w:rPr>
      <w:rFonts w:ascii="Times New Roman" w:hAnsi="Times New Roman" w:cs="Times New Roman"/>
      <w:sz w:val="24"/>
      <w:szCs w:val="24"/>
      <w:lang w:val="ru-RU" w:eastAsia="ar-SA" w:bidi="ar-SA"/>
    </w:rPr>
  </w:style>
  <w:style w:type="paragraph" w:styleId="af7">
    <w:name w:val="List"/>
    <w:basedOn w:val="a"/>
    <w:uiPriority w:val="99"/>
    <w:semiHidden/>
    <w:rsid w:val="00F31C96"/>
    <w:pPr>
      <w:ind w:left="283" w:hanging="283"/>
    </w:pPr>
  </w:style>
  <w:style w:type="paragraph" w:customStyle="1" w:styleId="af8">
    <w:name w:val="Содержимое таблицы"/>
    <w:basedOn w:val="a"/>
    <w:qFormat/>
    <w:rsid w:val="004C3742"/>
    <w:pPr>
      <w:widowControl/>
      <w:suppressLineNumbers/>
      <w:suppressAutoHyphens/>
      <w:autoSpaceDE/>
      <w:autoSpaceDN/>
    </w:pPr>
    <w:rPr>
      <w:sz w:val="24"/>
      <w:szCs w:val="24"/>
      <w:lang w:val="ru-RU" w:eastAsia="ar-SA"/>
    </w:rPr>
  </w:style>
  <w:style w:type="character" w:customStyle="1" w:styleId="af3">
    <w:name w:val="Обычный (веб) Знак"/>
    <w:link w:val="af2"/>
    <w:uiPriority w:val="99"/>
    <w:locked/>
    <w:rsid w:val="00225AE1"/>
    <w:rPr>
      <w:rFonts w:ascii="Times New Roman" w:hAnsi="Times New Roman" w:cs="Times New Roman"/>
      <w:sz w:val="24"/>
      <w:szCs w:val="24"/>
      <w:lang w:val="ru-RU" w:eastAsia="ru-RU"/>
    </w:rPr>
  </w:style>
  <w:style w:type="character" w:styleId="af9">
    <w:name w:val="footnote reference"/>
    <w:aliases w:val="Знак сноски-FN"/>
    <w:basedOn w:val="a0"/>
    <w:uiPriority w:val="99"/>
    <w:semiHidden/>
    <w:locked/>
    <w:rsid w:val="00423E3A"/>
    <w:rPr>
      <w:vertAlign w:val="superscript"/>
    </w:rPr>
  </w:style>
  <w:style w:type="character" w:customStyle="1" w:styleId="2045">
    <w:name w:val="Стиль Заголовок 2 + разреженный на  0.45 пт Знак"/>
    <w:uiPriority w:val="99"/>
    <w:rsid w:val="00423E3A"/>
    <w:rPr>
      <w:sz w:val="28"/>
      <w:szCs w:val="28"/>
      <w:lang w:val="ru-RU" w:eastAsia="ar-SA" w:bidi="ar-SA"/>
    </w:rPr>
  </w:style>
  <w:style w:type="paragraph" w:customStyle="1" w:styleId="13">
    <w:name w:val="Текст1"/>
    <w:basedOn w:val="a"/>
    <w:uiPriority w:val="99"/>
    <w:rsid w:val="00423E3A"/>
    <w:pPr>
      <w:widowControl/>
      <w:suppressAutoHyphens/>
      <w:autoSpaceDE/>
      <w:autoSpaceDN/>
    </w:pPr>
    <w:rPr>
      <w:rFonts w:ascii="Courier New" w:eastAsia="Calibri" w:hAnsi="Courier New" w:cs="Courier New"/>
      <w:sz w:val="20"/>
      <w:szCs w:val="20"/>
      <w:lang w:val="ru-RU" w:eastAsia="ar-SA"/>
    </w:rPr>
  </w:style>
  <w:style w:type="paragraph" w:styleId="afa">
    <w:name w:val="footnote text"/>
    <w:aliases w:val="Знак,Знак3,Знак21,Текст сноски1,Знак111,Основной текст1 Знак1,Основной текст1 Знак Знак,Основной текст1 Знак,Знак1 Знак,Знак1 Знак Знак,Footnote Text Char Знак,Footnote Text Char Знак Знак Знак,Знак12 Знак,Текст сноски-FN"/>
    <w:basedOn w:val="a"/>
    <w:link w:val="afb"/>
    <w:uiPriority w:val="99"/>
    <w:semiHidden/>
    <w:locked/>
    <w:rsid w:val="00423E3A"/>
    <w:pPr>
      <w:widowControl/>
      <w:autoSpaceDE/>
      <w:autoSpaceDN/>
    </w:pPr>
    <w:rPr>
      <w:rFonts w:eastAsia="Calibri"/>
      <w:sz w:val="20"/>
      <w:szCs w:val="20"/>
      <w:lang w:val="ru-RU" w:eastAsia="ru-RU"/>
    </w:rPr>
  </w:style>
  <w:style w:type="character" w:customStyle="1" w:styleId="FootnoteTextChar">
    <w:name w:val="Footnote Text Char"/>
    <w:aliases w:val="Знак Char,Знак3 Char,Знак21 Char,Текст сноски1 Char,Знак111 Char,Основной текст1 Знак1 Char,Основной текст1 Знак Знак Char,Основной текст1 Знак Char,Знак1 Знак Char,Знак1 Знак Знак Char,Footnote Text Char Знак Char,Знак12 Знак Char"/>
    <w:basedOn w:val="a0"/>
    <w:uiPriority w:val="99"/>
    <w:semiHidden/>
    <w:locked/>
    <w:rsid w:val="00F632A9"/>
    <w:rPr>
      <w:rFonts w:ascii="Times New Roman" w:hAnsi="Times New Roman" w:cs="Times New Roman"/>
      <w:sz w:val="20"/>
      <w:szCs w:val="20"/>
      <w:lang w:val="en-US" w:eastAsia="en-US"/>
    </w:rPr>
  </w:style>
  <w:style w:type="character" w:customStyle="1" w:styleId="afb">
    <w:name w:val="Текст сноски Знак"/>
    <w:aliases w:val="Знак Знак,Знак3 Знак,Знак21 Знак,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Знак12 Знак Знак"/>
    <w:basedOn w:val="a0"/>
    <w:link w:val="afa"/>
    <w:uiPriority w:val="99"/>
    <w:locked/>
    <w:rsid w:val="00423E3A"/>
    <w:rPr>
      <w:lang w:val="ru-RU" w:eastAsia="ru-RU"/>
    </w:rPr>
  </w:style>
  <w:style w:type="paragraph" w:styleId="22">
    <w:name w:val="Body Text 2"/>
    <w:basedOn w:val="a"/>
    <w:link w:val="23"/>
    <w:uiPriority w:val="99"/>
    <w:locked/>
    <w:rsid w:val="00423E3A"/>
    <w:pPr>
      <w:widowControl/>
      <w:suppressAutoHyphens/>
      <w:autoSpaceDE/>
      <w:autoSpaceDN/>
      <w:spacing w:after="120" w:line="480" w:lineRule="auto"/>
    </w:pPr>
    <w:rPr>
      <w:rFonts w:eastAsia="Calibri"/>
      <w:sz w:val="24"/>
      <w:szCs w:val="24"/>
      <w:lang w:val="ru-RU" w:eastAsia="ar-SA"/>
    </w:rPr>
  </w:style>
  <w:style w:type="character" w:customStyle="1" w:styleId="23">
    <w:name w:val="Основной текст 2 Знак"/>
    <w:basedOn w:val="a0"/>
    <w:link w:val="22"/>
    <w:uiPriority w:val="99"/>
    <w:locked/>
    <w:rsid w:val="00423E3A"/>
    <w:rPr>
      <w:sz w:val="24"/>
      <w:szCs w:val="24"/>
      <w:lang w:val="ru-RU" w:eastAsia="ar-SA" w:bidi="ar-SA"/>
    </w:rPr>
  </w:style>
  <w:style w:type="paragraph" w:customStyle="1" w:styleId="210">
    <w:name w:val="Основной текст 21"/>
    <w:basedOn w:val="a"/>
    <w:uiPriority w:val="99"/>
    <w:rsid w:val="00423E3A"/>
    <w:pPr>
      <w:suppressAutoHyphens/>
      <w:autoSpaceDN/>
      <w:jc w:val="both"/>
    </w:pPr>
    <w:rPr>
      <w:rFonts w:eastAsia="Calibri"/>
      <w:i/>
      <w:iCs/>
      <w:lang w:eastAsia="ar-SA"/>
    </w:rPr>
  </w:style>
  <w:style w:type="paragraph" w:customStyle="1" w:styleId="formattext">
    <w:name w:val="formattext"/>
    <w:basedOn w:val="a"/>
    <w:uiPriority w:val="99"/>
    <w:rsid w:val="00423E3A"/>
    <w:pPr>
      <w:widowControl/>
      <w:autoSpaceDE/>
      <w:autoSpaceDN/>
      <w:spacing w:before="100" w:beforeAutospacing="1" w:after="100" w:afterAutospacing="1"/>
    </w:pPr>
    <w:rPr>
      <w:rFonts w:eastAsia="Calibri"/>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426917">
      <w:bodyDiv w:val="1"/>
      <w:marLeft w:val="0"/>
      <w:marRight w:val="0"/>
      <w:marTop w:val="0"/>
      <w:marBottom w:val="0"/>
      <w:divBdr>
        <w:top w:val="none" w:sz="0" w:space="0" w:color="auto"/>
        <w:left w:val="none" w:sz="0" w:space="0" w:color="auto"/>
        <w:bottom w:val="none" w:sz="0" w:space="0" w:color="auto"/>
        <w:right w:val="none" w:sz="0" w:space="0" w:color="auto"/>
      </w:divBdr>
    </w:div>
    <w:div w:id="610943616">
      <w:bodyDiv w:val="1"/>
      <w:marLeft w:val="0"/>
      <w:marRight w:val="0"/>
      <w:marTop w:val="0"/>
      <w:marBottom w:val="0"/>
      <w:divBdr>
        <w:top w:val="none" w:sz="0" w:space="0" w:color="auto"/>
        <w:left w:val="none" w:sz="0" w:space="0" w:color="auto"/>
        <w:bottom w:val="none" w:sz="0" w:space="0" w:color="auto"/>
        <w:right w:val="none" w:sz="0" w:space="0" w:color="auto"/>
      </w:divBdr>
    </w:div>
    <w:div w:id="823280017">
      <w:bodyDiv w:val="1"/>
      <w:marLeft w:val="0"/>
      <w:marRight w:val="0"/>
      <w:marTop w:val="0"/>
      <w:marBottom w:val="0"/>
      <w:divBdr>
        <w:top w:val="none" w:sz="0" w:space="0" w:color="auto"/>
        <w:left w:val="none" w:sz="0" w:space="0" w:color="auto"/>
        <w:bottom w:val="none" w:sz="0" w:space="0" w:color="auto"/>
        <w:right w:val="none" w:sz="0" w:space="0" w:color="auto"/>
      </w:divBdr>
    </w:div>
    <w:div w:id="968897464">
      <w:marLeft w:val="0"/>
      <w:marRight w:val="0"/>
      <w:marTop w:val="0"/>
      <w:marBottom w:val="0"/>
      <w:divBdr>
        <w:top w:val="none" w:sz="0" w:space="0" w:color="auto"/>
        <w:left w:val="none" w:sz="0" w:space="0" w:color="auto"/>
        <w:bottom w:val="none" w:sz="0" w:space="0" w:color="auto"/>
        <w:right w:val="none" w:sz="0" w:space="0" w:color="auto"/>
      </w:divBdr>
      <w:divsChild>
        <w:div w:id="968897478">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968897465">
      <w:marLeft w:val="0"/>
      <w:marRight w:val="0"/>
      <w:marTop w:val="0"/>
      <w:marBottom w:val="0"/>
      <w:divBdr>
        <w:top w:val="none" w:sz="0" w:space="0" w:color="auto"/>
        <w:left w:val="none" w:sz="0" w:space="0" w:color="auto"/>
        <w:bottom w:val="none" w:sz="0" w:space="0" w:color="auto"/>
        <w:right w:val="none" w:sz="0" w:space="0" w:color="auto"/>
      </w:divBdr>
    </w:div>
    <w:div w:id="968897466">
      <w:marLeft w:val="0"/>
      <w:marRight w:val="0"/>
      <w:marTop w:val="0"/>
      <w:marBottom w:val="0"/>
      <w:divBdr>
        <w:top w:val="none" w:sz="0" w:space="0" w:color="auto"/>
        <w:left w:val="none" w:sz="0" w:space="0" w:color="auto"/>
        <w:bottom w:val="none" w:sz="0" w:space="0" w:color="auto"/>
        <w:right w:val="none" w:sz="0" w:space="0" w:color="auto"/>
      </w:divBdr>
      <w:divsChild>
        <w:div w:id="968897503">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968897468">
      <w:marLeft w:val="0"/>
      <w:marRight w:val="0"/>
      <w:marTop w:val="0"/>
      <w:marBottom w:val="0"/>
      <w:divBdr>
        <w:top w:val="none" w:sz="0" w:space="0" w:color="auto"/>
        <w:left w:val="none" w:sz="0" w:space="0" w:color="auto"/>
        <w:bottom w:val="none" w:sz="0" w:space="0" w:color="auto"/>
        <w:right w:val="none" w:sz="0" w:space="0" w:color="auto"/>
      </w:divBdr>
    </w:div>
    <w:div w:id="968897469">
      <w:marLeft w:val="0"/>
      <w:marRight w:val="0"/>
      <w:marTop w:val="0"/>
      <w:marBottom w:val="0"/>
      <w:divBdr>
        <w:top w:val="none" w:sz="0" w:space="0" w:color="auto"/>
        <w:left w:val="none" w:sz="0" w:space="0" w:color="auto"/>
        <w:bottom w:val="none" w:sz="0" w:space="0" w:color="auto"/>
        <w:right w:val="none" w:sz="0" w:space="0" w:color="auto"/>
      </w:divBdr>
    </w:div>
    <w:div w:id="968897470">
      <w:marLeft w:val="0"/>
      <w:marRight w:val="0"/>
      <w:marTop w:val="0"/>
      <w:marBottom w:val="0"/>
      <w:divBdr>
        <w:top w:val="none" w:sz="0" w:space="0" w:color="auto"/>
        <w:left w:val="none" w:sz="0" w:space="0" w:color="auto"/>
        <w:bottom w:val="none" w:sz="0" w:space="0" w:color="auto"/>
        <w:right w:val="none" w:sz="0" w:space="0" w:color="auto"/>
      </w:divBdr>
      <w:divsChild>
        <w:div w:id="96889748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968897471">
      <w:marLeft w:val="0"/>
      <w:marRight w:val="0"/>
      <w:marTop w:val="0"/>
      <w:marBottom w:val="0"/>
      <w:divBdr>
        <w:top w:val="none" w:sz="0" w:space="0" w:color="auto"/>
        <w:left w:val="none" w:sz="0" w:space="0" w:color="auto"/>
        <w:bottom w:val="none" w:sz="0" w:space="0" w:color="auto"/>
        <w:right w:val="none" w:sz="0" w:space="0" w:color="auto"/>
      </w:divBdr>
    </w:div>
    <w:div w:id="968897474">
      <w:marLeft w:val="0"/>
      <w:marRight w:val="0"/>
      <w:marTop w:val="0"/>
      <w:marBottom w:val="0"/>
      <w:divBdr>
        <w:top w:val="none" w:sz="0" w:space="0" w:color="auto"/>
        <w:left w:val="none" w:sz="0" w:space="0" w:color="auto"/>
        <w:bottom w:val="none" w:sz="0" w:space="0" w:color="auto"/>
        <w:right w:val="none" w:sz="0" w:space="0" w:color="auto"/>
      </w:divBdr>
      <w:divsChild>
        <w:div w:id="968897530">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968897475">
      <w:marLeft w:val="0"/>
      <w:marRight w:val="0"/>
      <w:marTop w:val="0"/>
      <w:marBottom w:val="0"/>
      <w:divBdr>
        <w:top w:val="none" w:sz="0" w:space="0" w:color="auto"/>
        <w:left w:val="none" w:sz="0" w:space="0" w:color="auto"/>
        <w:bottom w:val="none" w:sz="0" w:space="0" w:color="auto"/>
        <w:right w:val="none" w:sz="0" w:space="0" w:color="auto"/>
      </w:divBdr>
      <w:divsChild>
        <w:div w:id="968897472">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968897476">
      <w:marLeft w:val="0"/>
      <w:marRight w:val="0"/>
      <w:marTop w:val="0"/>
      <w:marBottom w:val="0"/>
      <w:divBdr>
        <w:top w:val="none" w:sz="0" w:space="0" w:color="auto"/>
        <w:left w:val="none" w:sz="0" w:space="0" w:color="auto"/>
        <w:bottom w:val="none" w:sz="0" w:space="0" w:color="auto"/>
        <w:right w:val="none" w:sz="0" w:space="0" w:color="auto"/>
      </w:divBdr>
      <w:divsChild>
        <w:div w:id="968897492">
          <w:marLeft w:val="0"/>
          <w:marRight w:val="0"/>
          <w:marTop w:val="120"/>
          <w:marBottom w:val="0"/>
          <w:divBdr>
            <w:top w:val="none" w:sz="0" w:space="0" w:color="auto"/>
            <w:left w:val="none" w:sz="0" w:space="0" w:color="auto"/>
            <w:bottom w:val="none" w:sz="0" w:space="0" w:color="auto"/>
            <w:right w:val="none" w:sz="0" w:space="0" w:color="auto"/>
          </w:divBdr>
        </w:div>
      </w:divsChild>
    </w:div>
    <w:div w:id="968897479">
      <w:marLeft w:val="0"/>
      <w:marRight w:val="0"/>
      <w:marTop w:val="0"/>
      <w:marBottom w:val="0"/>
      <w:divBdr>
        <w:top w:val="none" w:sz="0" w:space="0" w:color="auto"/>
        <w:left w:val="none" w:sz="0" w:space="0" w:color="auto"/>
        <w:bottom w:val="none" w:sz="0" w:space="0" w:color="auto"/>
        <w:right w:val="none" w:sz="0" w:space="0" w:color="auto"/>
      </w:divBdr>
      <w:divsChild>
        <w:div w:id="968897546">
          <w:marLeft w:val="0"/>
          <w:marRight w:val="0"/>
          <w:marTop w:val="0"/>
          <w:marBottom w:val="0"/>
          <w:divBdr>
            <w:top w:val="none" w:sz="0" w:space="0" w:color="auto"/>
            <w:left w:val="none" w:sz="0" w:space="0" w:color="auto"/>
            <w:bottom w:val="none" w:sz="0" w:space="0" w:color="auto"/>
            <w:right w:val="none" w:sz="0" w:space="0" w:color="auto"/>
          </w:divBdr>
          <w:divsChild>
            <w:div w:id="968897477">
              <w:marLeft w:val="0"/>
              <w:marRight w:val="0"/>
              <w:marTop w:val="0"/>
              <w:marBottom w:val="0"/>
              <w:divBdr>
                <w:top w:val="none" w:sz="0" w:space="0" w:color="auto"/>
                <w:left w:val="none" w:sz="0" w:space="0" w:color="auto"/>
                <w:bottom w:val="none" w:sz="0" w:space="0" w:color="auto"/>
                <w:right w:val="none" w:sz="0" w:space="0" w:color="auto"/>
              </w:divBdr>
              <w:divsChild>
                <w:div w:id="968897540">
                  <w:marLeft w:val="0"/>
                  <w:marRight w:val="0"/>
                  <w:marTop w:val="0"/>
                  <w:marBottom w:val="0"/>
                  <w:divBdr>
                    <w:top w:val="none" w:sz="0" w:space="0" w:color="auto"/>
                    <w:left w:val="none" w:sz="0" w:space="0" w:color="auto"/>
                    <w:bottom w:val="none" w:sz="0" w:space="0" w:color="auto"/>
                    <w:right w:val="none" w:sz="0" w:space="0" w:color="auto"/>
                  </w:divBdr>
                  <w:divsChild>
                    <w:div w:id="968897482">
                      <w:marLeft w:val="0"/>
                      <w:marRight w:val="0"/>
                      <w:marTop w:val="0"/>
                      <w:marBottom w:val="0"/>
                      <w:divBdr>
                        <w:top w:val="none" w:sz="0" w:space="0" w:color="auto"/>
                        <w:left w:val="none" w:sz="0" w:space="0" w:color="auto"/>
                        <w:bottom w:val="none" w:sz="0" w:space="0" w:color="auto"/>
                        <w:right w:val="none" w:sz="0" w:space="0" w:color="auto"/>
                      </w:divBdr>
                      <w:divsChild>
                        <w:div w:id="968897483">
                          <w:marLeft w:val="0"/>
                          <w:marRight w:val="0"/>
                          <w:marTop w:val="0"/>
                          <w:marBottom w:val="0"/>
                          <w:divBdr>
                            <w:top w:val="none" w:sz="0" w:space="0" w:color="auto"/>
                            <w:left w:val="none" w:sz="0" w:space="0" w:color="auto"/>
                            <w:bottom w:val="none" w:sz="0" w:space="0" w:color="auto"/>
                            <w:right w:val="none" w:sz="0" w:space="0" w:color="auto"/>
                          </w:divBdr>
                          <w:divsChild>
                            <w:div w:id="968897484">
                              <w:marLeft w:val="0"/>
                              <w:marRight w:val="0"/>
                              <w:marTop w:val="0"/>
                              <w:marBottom w:val="0"/>
                              <w:divBdr>
                                <w:top w:val="none" w:sz="0" w:space="0" w:color="auto"/>
                                <w:left w:val="none" w:sz="0" w:space="0" w:color="auto"/>
                                <w:bottom w:val="none" w:sz="0" w:space="0" w:color="auto"/>
                                <w:right w:val="none" w:sz="0" w:space="0" w:color="auto"/>
                              </w:divBdr>
                              <w:divsChild>
                                <w:div w:id="968897500">
                                  <w:marLeft w:val="0"/>
                                  <w:marRight w:val="0"/>
                                  <w:marTop w:val="0"/>
                                  <w:marBottom w:val="0"/>
                                  <w:divBdr>
                                    <w:top w:val="none" w:sz="0" w:space="0" w:color="auto"/>
                                    <w:left w:val="none" w:sz="0" w:space="0" w:color="auto"/>
                                    <w:bottom w:val="none" w:sz="0" w:space="0" w:color="auto"/>
                                    <w:right w:val="none" w:sz="0" w:space="0" w:color="auto"/>
                                  </w:divBdr>
                                  <w:divsChild>
                                    <w:div w:id="9688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897480">
      <w:marLeft w:val="0"/>
      <w:marRight w:val="0"/>
      <w:marTop w:val="0"/>
      <w:marBottom w:val="0"/>
      <w:divBdr>
        <w:top w:val="none" w:sz="0" w:space="0" w:color="auto"/>
        <w:left w:val="none" w:sz="0" w:space="0" w:color="auto"/>
        <w:bottom w:val="none" w:sz="0" w:space="0" w:color="auto"/>
        <w:right w:val="none" w:sz="0" w:space="0" w:color="auto"/>
      </w:divBdr>
    </w:div>
    <w:div w:id="968897481">
      <w:marLeft w:val="0"/>
      <w:marRight w:val="0"/>
      <w:marTop w:val="0"/>
      <w:marBottom w:val="0"/>
      <w:divBdr>
        <w:top w:val="none" w:sz="0" w:space="0" w:color="auto"/>
        <w:left w:val="none" w:sz="0" w:space="0" w:color="auto"/>
        <w:bottom w:val="none" w:sz="0" w:space="0" w:color="auto"/>
        <w:right w:val="none" w:sz="0" w:space="0" w:color="auto"/>
      </w:divBdr>
      <w:divsChild>
        <w:div w:id="968897498">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968897486">
      <w:marLeft w:val="0"/>
      <w:marRight w:val="0"/>
      <w:marTop w:val="0"/>
      <w:marBottom w:val="0"/>
      <w:divBdr>
        <w:top w:val="none" w:sz="0" w:space="0" w:color="auto"/>
        <w:left w:val="none" w:sz="0" w:space="0" w:color="auto"/>
        <w:bottom w:val="none" w:sz="0" w:space="0" w:color="auto"/>
        <w:right w:val="none" w:sz="0" w:space="0" w:color="auto"/>
      </w:divBdr>
    </w:div>
    <w:div w:id="968897488">
      <w:marLeft w:val="0"/>
      <w:marRight w:val="0"/>
      <w:marTop w:val="0"/>
      <w:marBottom w:val="0"/>
      <w:divBdr>
        <w:top w:val="none" w:sz="0" w:space="0" w:color="auto"/>
        <w:left w:val="none" w:sz="0" w:space="0" w:color="auto"/>
        <w:bottom w:val="none" w:sz="0" w:space="0" w:color="auto"/>
        <w:right w:val="none" w:sz="0" w:space="0" w:color="auto"/>
      </w:divBdr>
    </w:div>
    <w:div w:id="968897490">
      <w:marLeft w:val="0"/>
      <w:marRight w:val="0"/>
      <w:marTop w:val="0"/>
      <w:marBottom w:val="0"/>
      <w:divBdr>
        <w:top w:val="none" w:sz="0" w:space="0" w:color="auto"/>
        <w:left w:val="none" w:sz="0" w:space="0" w:color="auto"/>
        <w:bottom w:val="none" w:sz="0" w:space="0" w:color="auto"/>
        <w:right w:val="none" w:sz="0" w:space="0" w:color="auto"/>
      </w:divBdr>
      <w:divsChild>
        <w:div w:id="96889750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968897493">
      <w:marLeft w:val="0"/>
      <w:marRight w:val="0"/>
      <w:marTop w:val="0"/>
      <w:marBottom w:val="0"/>
      <w:divBdr>
        <w:top w:val="none" w:sz="0" w:space="0" w:color="auto"/>
        <w:left w:val="none" w:sz="0" w:space="0" w:color="auto"/>
        <w:bottom w:val="none" w:sz="0" w:space="0" w:color="auto"/>
        <w:right w:val="none" w:sz="0" w:space="0" w:color="auto"/>
      </w:divBdr>
      <w:divsChild>
        <w:div w:id="968897513">
          <w:marLeft w:val="0"/>
          <w:marRight w:val="0"/>
          <w:marTop w:val="0"/>
          <w:marBottom w:val="0"/>
          <w:divBdr>
            <w:top w:val="none" w:sz="0" w:space="0" w:color="auto"/>
            <w:left w:val="none" w:sz="0" w:space="0" w:color="auto"/>
            <w:bottom w:val="none" w:sz="0" w:space="0" w:color="auto"/>
            <w:right w:val="none" w:sz="0" w:space="0" w:color="auto"/>
          </w:divBdr>
        </w:div>
        <w:div w:id="968897544">
          <w:marLeft w:val="0"/>
          <w:marRight w:val="0"/>
          <w:marTop w:val="0"/>
          <w:marBottom w:val="0"/>
          <w:divBdr>
            <w:top w:val="none" w:sz="0" w:space="0" w:color="auto"/>
            <w:left w:val="none" w:sz="0" w:space="0" w:color="auto"/>
            <w:bottom w:val="none" w:sz="0" w:space="0" w:color="auto"/>
            <w:right w:val="none" w:sz="0" w:space="0" w:color="auto"/>
          </w:divBdr>
        </w:div>
      </w:divsChild>
    </w:div>
    <w:div w:id="968897494">
      <w:marLeft w:val="0"/>
      <w:marRight w:val="0"/>
      <w:marTop w:val="0"/>
      <w:marBottom w:val="0"/>
      <w:divBdr>
        <w:top w:val="none" w:sz="0" w:space="0" w:color="auto"/>
        <w:left w:val="none" w:sz="0" w:space="0" w:color="auto"/>
        <w:bottom w:val="none" w:sz="0" w:space="0" w:color="auto"/>
        <w:right w:val="none" w:sz="0" w:space="0" w:color="auto"/>
      </w:divBdr>
    </w:div>
    <w:div w:id="968897497">
      <w:marLeft w:val="0"/>
      <w:marRight w:val="0"/>
      <w:marTop w:val="0"/>
      <w:marBottom w:val="0"/>
      <w:divBdr>
        <w:top w:val="none" w:sz="0" w:space="0" w:color="auto"/>
        <w:left w:val="none" w:sz="0" w:space="0" w:color="auto"/>
        <w:bottom w:val="none" w:sz="0" w:space="0" w:color="auto"/>
        <w:right w:val="none" w:sz="0" w:space="0" w:color="auto"/>
      </w:divBdr>
    </w:div>
    <w:div w:id="968897499">
      <w:marLeft w:val="0"/>
      <w:marRight w:val="0"/>
      <w:marTop w:val="0"/>
      <w:marBottom w:val="0"/>
      <w:divBdr>
        <w:top w:val="none" w:sz="0" w:space="0" w:color="auto"/>
        <w:left w:val="none" w:sz="0" w:space="0" w:color="auto"/>
        <w:bottom w:val="none" w:sz="0" w:space="0" w:color="auto"/>
        <w:right w:val="none" w:sz="0" w:space="0" w:color="auto"/>
      </w:divBdr>
    </w:div>
    <w:div w:id="968897501">
      <w:marLeft w:val="0"/>
      <w:marRight w:val="0"/>
      <w:marTop w:val="0"/>
      <w:marBottom w:val="0"/>
      <w:divBdr>
        <w:top w:val="none" w:sz="0" w:space="0" w:color="auto"/>
        <w:left w:val="none" w:sz="0" w:space="0" w:color="auto"/>
        <w:bottom w:val="none" w:sz="0" w:space="0" w:color="auto"/>
        <w:right w:val="none" w:sz="0" w:space="0" w:color="auto"/>
      </w:divBdr>
      <w:divsChild>
        <w:div w:id="968897485">
          <w:marLeft w:val="0"/>
          <w:marRight w:val="0"/>
          <w:marTop w:val="120"/>
          <w:marBottom w:val="0"/>
          <w:divBdr>
            <w:top w:val="none" w:sz="0" w:space="0" w:color="auto"/>
            <w:left w:val="none" w:sz="0" w:space="0" w:color="auto"/>
            <w:bottom w:val="none" w:sz="0" w:space="0" w:color="auto"/>
            <w:right w:val="none" w:sz="0" w:space="0" w:color="auto"/>
          </w:divBdr>
        </w:div>
        <w:div w:id="968897505">
          <w:marLeft w:val="0"/>
          <w:marRight w:val="0"/>
          <w:marTop w:val="120"/>
          <w:marBottom w:val="0"/>
          <w:divBdr>
            <w:top w:val="none" w:sz="0" w:space="0" w:color="auto"/>
            <w:left w:val="none" w:sz="0" w:space="0" w:color="auto"/>
            <w:bottom w:val="none" w:sz="0" w:space="0" w:color="auto"/>
            <w:right w:val="none" w:sz="0" w:space="0" w:color="auto"/>
          </w:divBdr>
        </w:div>
        <w:div w:id="968897507">
          <w:marLeft w:val="0"/>
          <w:marRight w:val="0"/>
          <w:marTop w:val="120"/>
          <w:marBottom w:val="0"/>
          <w:divBdr>
            <w:top w:val="none" w:sz="0" w:space="0" w:color="auto"/>
            <w:left w:val="none" w:sz="0" w:space="0" w:color="auto"/>
            <w:bottom w:val="none" w:sz="0" w:space="0" w:color="auto"/>
            <w:right w:val="none" w:sz="0" w:space="0" w:color="auto"/>
          </w:divBdr>
        </w:div>
      </w:divsChild>
    </w:div>
    <w:div w:id="968897502">
      <w:marLeft w:val="0"/>
      <w:marRight w:val="0"/>
      <w:marTop w:val="0"/>
      <w:marBottom w:val="0"/>
      <w:divBdr>
        <w:top w:val="none" w:sz="0" w:space="0" w:color="auto"/>
        <w:left w:val="none" w:sz="0" w:space="0" w:color="auto"/>
        <w:bottom w:val="none" w:sz="0" w:space="0" w:color="auto"/>
        <w:right w:val="none" w:sz="0" w:space="0" w:color="auto"/>
      </w:divBdr>
      <w:divsChild>
        <w:div w:id="968897512">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968897509">
      <w:marLeft w:val="0"/>
      <w:marRight w:val="0"/>
      <w:marTop w:val="0"/>
      <w:marBottom w:val="0"/>
      <w:divBdr>
        <w:top w:val="none" w:sz="0" w:space="0" w:color="auto"/>
        <w:left w:val="none" w:sz="0" w:space="0" w:color="auto"/>
        <w:bottom w:val="none" w:sz="0" w:space="0" w:color="auto"/>
        <w:right w:val="none" w:sz="0" w:space="0" w:color="auto"/>
      </w:divBdr>
      <w:divsChild>
        <w:div w:id="968897510">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968897511">
      <w:marLeft w:val="0"/>
      <w:marRight w:val="0"/>
      <w:marTop w:val="0"/>
      <w:marBottom w:val="0"/>
      <w:divBdr>
        <w:top w:val="none" w:sz="0" w:space="0" w:color="auto"/>
        <w:left w:val="none" w:sz="0" w:space="0" w:color="auto"/>
        <w:bottom w:val="none" w:sz="0" w:space="0" w:color="auto"/>
        <w:right w:val="none" w:sz="0" w:space="0" w:color="auto"/>
      </w:divBdr>
      <w:divsChild>
        <w:div w:id="968897473">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968897514">
      <w:marLeft w:val="0"/>
      <w:marRight w:val="0"/>
      <w:marTop w:val="0"/>
      <w:marBottom w:val="0"/>
      <w:divBdr>
        <w:top w:val="none" w:sz="0" w:space="0" w:color="auto"/>
        <w:left w:val="none" w:sz="0" w:space="0" w:color="auto"/>
        <w:bottom w:val="none" w:sz="0" w:space="0" w:color="auto"/>
        <w:right w:val="none" w:sz="0" w:space="0" w:color="auto"/>
      </w:divBdr>
    </w:div>
    <w:div w:id="968897516">
      <w:marLeft w:val="0"/>
      <w:marRight w:val="0"/>
      <w:marTop w:val="0"/>
      <w:marBottom w:val="0"/>
      <w:divBdr>
        <w:top w:val="none" w:sz="0" w:space="0" w:color="auto"/>
        <w:left w:val="none" w:sz="0" w:space="0" w:color="auto"/>
        <w:bottom w:val="none" w:sz="0" w:space="0" w:color="auto"/>
        <w:right w:val="none" w:sz="0" w:space="0" w:color="auto"/>
      </w:divBdr>
      <w:divsChild>
        <w:div w:id="968897491">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968897517">
      <w:marLeft w:val="0"/>
      <w:marRight w:val="0"/>
      <w:marTop w:val="0"/>
      <w:marBottom w:val="0"/>
      <w:divBdr>
        <w:top w:val="none" w:sz="0" w:space="0" w:color="auto"/>
        <w:left w:val="none" w:sz="0" w:space="0" w:color="auto"/>
        <w:bottom w:val="none" w:sz="0" w:space="0" w:color="auto"/>
        <w:right w:val="none" w:sz="0" w:space="0" w:color="auto"/>
      </w:divBdr>
      <w:divsChild>
        <w:div w:id="968897515">
          <w:marLeft w:val="0"/>
          <w:marRight w:val="0"/>
          <w:marTop w:val="120"/>
          <w:marBottom w:val="0"/>
          <w:divBdr>
            <w:top w:val="none" w:sz="0" w:space="0" w:color="auto"/>
            <w:left w:val="none" w:sz="0" w:space="0" w:color="auto"/>
            <w:bottom w:val="none" w:sz="0" w:space="0" w:color="auto"/>
            <w:right w:val="none" w:sz="0" w:space="0" w:color="auto"/>
          </w:divBdr>
        </w:div>
      </w:divsChild>
    </w:div>
    <w:div w:id="968897519">
      <w:marLeft w:val="0"/>
      <w:marRight w:val="0"/>
      <w:marTop w:val="0"/>
      <w:marBottom w:val="0"/>
      <w:divBdr>
        <w:top w:val="none" w:sz="0" w:space="0" w:color="auto"/>
        <w:left w:val="none" w:sz="0" w:space="0" w:color="auto"/>
        <w:bottom w:val="none" w:sz="0" w:space="0" w:color="auto"/>
        <w:right w:val="none" w:sz="0" w:space="0" w:color="auto"/>
      </w:divBdr>
    </w:div>
    <w:div w:id="968897520">
      <w:marLeft w:val="0"/>
      <w:marRight w:val="0"/>
      <w:marTop w:val="0"/>
      <w:marBottom w:val="0"/>
      <w:divBdr>
        <w:top w:val="none" w:sz="0" w:space="0" w:color="auto"/>
        <w:left w:val="none" w:sz="0" w:space="0" w:color="auto"/>
        <w:bottom w:val="none" w:sz="0" w:space="0" w:color="auto"/>
        <w:right w:val="none" w:sz="0" w:space="0" w:color="auto"/>
      </w:divBdr>
      <w:divsChild>
        <w:div w:id="968897489">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968897521">
      <w:marLeft w:val="0"/>
      <w:marRight w:val="0"/>
      <w:marTop w:val="0"/>
      <w:marBottom w:val="0"/>
      <w:divBdr>
        <w:top w:val="none" w:sz="0" w:space="0" w:color="auto"/>
        <w:left w:val="none" w:sz="0" w:space="0" w:color="auto"/>
        <w:bottom w:val="none" w:sz="0" w:space="0" w:color="auto"/>
        <w:right w:val="none" w:sz="0" w:space="0" w:color="auto"/>
      </w:divBdr>
      <w:divsChild>
        <w:div w:id="968897506">
          <w:marLeft w:val="0"/>
          <w:marRight w:val="0"/>
          <w:marTop w:val="120"/>
          <w:marBottom w:val="0"/>
          <w:divBdr>
            <w:top w:val="none" w:sz="0" w:space="0" w:color="auto"/>
            <w:left w:val="none" w:sz="0" w:space="0" w:color="auto"/>
            <w:bottom w:val="none" w:sz="0" w:space="0" w:color="auto"/>
            <w:right w:val="none" w:sz="0" w:space="0" w:color="auto"/>
          </w:divBdr>
        </w:div>
      </w:divsChild>
    </w:div>
    <w:div w:id="968897522">
      <w:marLeft w:val="0"/>
      <w:marRight w:val="0"/>
      <w:marTop w:val="0"/>
      <w:marBottom w:val="0"/>
      <w:divBdr>
        <w:top w:val="none" w:sz="0" w:space="0" w:color="auto"/>
        <w:left w:val="none" w:sz="0" w:space="0" w:color="auto"/>
        <w:bottom w:val="none" w:sz="0" w:space="0" w:color="auto"/>
        <w:right w:val="none" w:sz="0" w:space="0" w:color="auto"/>
      </w:divBdr>
    </w:div>
    <w:div w:id="968897523">
      <w:marLeft w:val="0"/>
      <w:marRight w:val="0"/>
      <w:marTop w:val="0"/>
      <w:marBottom w:val="0"/>
      <w:divBdr>
        <w:top w:val="none" w:sz="0" w:space="0" w:color="auto"/>
        <w:left w:val="none" w:sz="0" w:space="0" w:color="auto"/>
        <w:bottom w:val="none" w:sz="0" w:space="0" w:color="auto"/>
        <w:right w:val="none" w:sz="0" w:space="0" w:color="auto"/>
      </w:divBdr>
    </w:div>
    <w:div w:id="968897524">
      <w:marLeft w:val="0"/>
      <w:marRight w:val="0"/>
      <w:marTop w:val="0"/>
      <w:marBottom w:val="0"/>
      <w:divBdr>
        <w:top w:val="none" w:sz="0" w:space="0" w:color="auto"/>
        <w:left w:val="none" w:sz="0" w:space="0" w:color="auto"/>
        <w:bottom w:val="none" w:sz="0" w:space="0" w:color="auto"/>
        <w:right w:val="none" w:sz="0" w:space="0" w:color="auto"/>
      </w:divBdr>
      <w:divsChild>
        <w:div w:id="968897535">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968897525">
      <w:marLeft w:val="0"/>
      <w:marRight w:val="0"/>
      <w:marTop w:val="0"/>
      <w:marBottom w:val="0"/>
      <w:divBdr>
        <w:top w:val="none" w:sz="0" w:space="0" w:color="auto"/>
        <w:left w:val="none" w:sz="0" w:space="0" w:color="auto"/>
        <w:bottom w:val="none" w:sz="0" w:space="0" w:color="auto"/>
        <w:right w:val="none" w:sz="0" w:space="0" w:color="auto"/>
      </w:divBdr>
    </w:div>
    <w:div w:id="968897526">
      <w:marLeft w:val="0"/>
      <w:marRight w:val="0"/>
      <w:marTop w:val="0"/>
      <w:marBottom w:val="0"/>
      <w:divBdr>
        <w:top w:val="none" w:sz="0" w:space="0" w:color="auto"/>
        <w:left w:val="none" w:sz="0" w:space="0" w:color="auto"/>
        <w:bottom w:val="none" w:sz="0" w:space="0" w:color="auto"/>
        <w:right w:val="none" w:sz="0" w:space="0" w:color="auto"/>
      </w:divBdr>
    </w:div>
    <w:div w:id="968897527">
      <w:marLeft w:val="0"/>
      <w:marRight w:val="0"/>
      <w:marTop w:val="0"/>
      <w:marBottom w:val="0"/>
      <w:divBdr>
        <w:top w:val="none" w:sz="0" w:space="0" w:color="auto"/>
        <w:left w:val="none" w:sz="0" w:space="0" w:color="auto"/>
        <w:bottom w:val="none" w:sz="0" w:space="0" w:color="auto"/>
        <w:right w:val="none" w:sz="0" w:space="0" w:color="auto"/>
      </w:divBdr>
      <w:divsChild>
        <w:div w:id="968897531">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968897528">
      <w:marLeft w:val="0"/>
      <w:marRight w:val="0"/>
      <w:marTop w:val="0"/>
      <w:marBottom w:val="0"/>
      <w:divBdr>
        <w:top w:val="none" w:sz="0" w:space="0" w:color="auto"/>
        <w:left w:val="none" w:sz="0" w:space="0" w:color="auto"/>
        <w:bottom w:val="none" w:sz="0" w:space="0" w:color="auto"/>
        <w:right w:val="none" w:sz="0" w:space="0" w:color="auto"/>
      </w:divBdr>
    </w:div>
    <w:div w:id="968897529">
      <w:marLeft w:val="0"/>
      <w:marRight w:val="0"/>
      <w:marTop w:val="0"/>
      <w:marBottom w:val="0"/>
      <w:divBdr>
        <w:top w:val="none" w:sz="0" w:space="0" w:color="auto"/>
        <w:left w:val="none" w:sz="0" w:space="0" w:color="auto"/>
        <w:bottom w:val="none" w:sz="0" w:space="0" w:color="auto"/>
        <w:right w:val="none" w:sz="0" w:space="0" w:color="auto"/>
      </w:divBdr>
      <w:divsChild>
        <w:div w:id="96889746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968897532">
      <w:marLeft w:val="0"/>
      <w:marRight w:val="0"/>
      <w:marTop w:val="0"/>
      <w:marBottom w:val="0"/>
      <w:divBdr>
        <w:top w:val="none" w:sz="0" w:space="0" w:color="auto"/>
        <w:left w:val="none" w:sz="0" w:space="0" w:color="auto"/>
        <w:bottom w:val="none" w:sz="0" w:space="0" w:color="auto"/>
        <w:right w:val="none" w:sz="0" w:space="0" w:color="auto"/>
      </w:divBdr>
      <w:divsChild>
        <w:div w:id="968897496">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968897533">
      <w:marLeft w:val="0"/>
      <w:marRight w:val="0"/>
      <w:marTop w:val="0"/>
      <w:marBottom w:val="0"/>
      <w:divBdr>
        <w:top w:val="none" w:sz="0" w:space="0" w:color="auto"/>
        <w:left w:val="none" w:sz="0" w:space="0" w:color="auto"/>
        <w:bottom w:val="none" w:sz="0" w:space="0" w:color="auto"/>
        <w:right w:val="none" w:sz="0" w:space="0" w:color="auto"/>
      </w:divBdr>
      <w:divsChild>
        <w:div w:id="968897543">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968897534">
      <w:marLeft w:val="0"/>
      <w:marRight w:val="0"/>
      <w:marTop w:val="0"/>
      <w:marBottom w:val="0"/>
      <w:divBdr>
        <w:top w:val="none" w:sz="0" w:space="0" w:color="auto"/>
        <w:left w:val="none" w:sz="0" w:space="0" w:color="auto"/>
        <w:bottom w:val="none" w:sz="0" w:space="0" w:color="auto"/>
        <w:right w:val="none" w:sz="0" w:space="0" w:color="auto"/>
      </w:divBdr>
    </w:div>
    <w:div w:id="968897536">
      <w:marLeft w:val="0"/>
      <w:marRight w:val="0"/>
      <w:marTop w:val="0"/>
      <w:marBottom w:val="0"/>
      <w:divBdr>
        <w:top w:val="none" w:sz="0" w:space="0" w:color="auto"/>
        <w:left w:val="none" w:sz="0" w:space="0" w:color="auto"/>
        <w:bottom w:val="none" w:sz="0" w:space="0" w:color="auto"/>
        <w:right w:val="none" w:sz="0" w:space="0" w:color="auto"/>
      </w:divBdr>
    </w:div>
    <w:div w:id="968897537">
      <w:marLeft w:val="0"/>
      <w:marRight w:val="0"/>
      <w:marTop w:val="0"/>
      <w:marBottom w:val="0"/>
      <w:divBdr>
        <w:top w:val="none" w:sz="0" w:space="0" w:color="auto"/>
        <w:left w:val="none" w:sz="0" w:space="0" w:color="auto"/>
        <w:bottom w:val="none" w:sz="0" w:space="0" w:color="auto"/>
        <w:right w:val="none" w:sz="0" w:space="0" w:color="auto"/>
      </w:divBdr>
    </w:div>
    <w:div w:id="968897538">
      <w:marLeft w:val="0"/>
      <w:marRight w:val="0"/>
      <w:marTop w:val="0"/>
      <w:marBottom w:val="0"/>
      <w:divBdr>
        <w:top w:val="none" w:sz="0" w:space="0" w:color="auto"/>
        <w:left w:val="none" w:sz="0" w:space="0" w:color="auto"/>
        <w:bottom w:val="none" w:sz="0" w:space="0" w:color="auto"/>
        <w:right w:val="none" w:sz="0" w:space="0" w:color="auto"/>
      </w:divBdr>
    </w:div>
    <w:div w:id="968897541">
      <w:marLeft w:val="0"/>
      <w:marRight w:val="0"/>
      <w:marTop w:val="0"/>
      <w:marBottom w:val="0"/>
      <w:divBdr>
        <w:top w:val="none" w:sz="0" w:space="0" w:color="auto"/>
        <w:left w:val="none" w:sz="0" w:space="0" w:color="auto"/>
        <w:bottom w:val="none" w:sz="0" w:space="0" w:color="auto"/>
        <w:right w:val="none" w:sz="0" w:space="0" w:color="auto"/>
      </w:divBdr>
      <w:divsChild>
        <w:div w:id="968897518">
          <w:marLeft w:val="0"/>
          <w:marRight w:val="0"/>
          <w:marTop w:val="120"/>
          <w:marBottom w:val="0"/>
          <w:divBdr>
            <w:top w:val="none" w:sz="0" w:space="0" w:color="auto"/>
            <w:left w:val="none" w:sz="0" w:space="0" w:color="auto"/>
            <w:bottom w:val="none" w:sz="0" w:space="0" w:color="auto"/>
            <w:right w:val="none" w:sz="0" w:space="0" w:color="auto"/>
          </w:divBdr>
        </w:div>
      </w:divsChild>
    </w:div>
    <w:div w:id="968897542">
      <w:marLeft w:val="0"/>
      <w:marRight w:val="0"/>
      <w:marTop w:val="0"/>
      <w:marBottom w:val="0"/>
      <w:divBdr>
        <w:top w:val="none" w:sz="0" w:space="0" w:color="auto"/>
        <w:left w:val="none" w:sz="0" w:space="0" w:color="auto"/>
        <w:bottom w:val="none" w:sz="0" w:space="0" w:color="auto"/>
        <w:right w:val="none" w:sz="0" w:space="0" w:color="auto"/>
      </w:divBdr>
      <w:divsChild>
        <w:div w:id="968897495">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968897545">
      <w:marLeft w:val="0"/>
      <w:marRight w:val="0"/>
      <w:marTop w:val="0"/>
      <w:marBottom w:val="0"/>
      <w:divBdr>
        <w:top w:val="none" w:sz="0" w:space="0" w:color="auto"/>
        <w:left w:val="none" w:sz="0" w:space="0" w:color="auto"/>
        <w:bottom w:val="none" w:sz="0" w:space="0" w:color="auto"/>
        <w:right w:val="none" w:sz="0" w:space="0" w:color="auto"/>
      </w:divBdr>
      <w:divsChild>
        <w:div w:id="968897508">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340080158">
      <w:bodyDiv w:val="1"/>
      <w:marLeft w:val="0"/>
      <w:marRight w:val="0"/>
      <w:marTop w:val="0"/>
      <w:marBottom w:val="0"/>
      <w:divBdr>
        <w:top w:val="none" w:sz="0" w:space="0" w:color="auto"/>
        <w:left w:val="none" w:sz="0" w:space="0" w:color="auto"/>
        <w:bottom w:val="none" w:sz="0" w:space="0" w:color="auto"/>
        <w:right w:val="none" w:sz="0" w:space="0" w:color="auto"/>
      </w:divBdr>
    </w:div>
    <w:div w:id="206517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ujbyshevo-sovet@bahch.rk.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12</Pages>
  <Words>5328</Words>
  <Characters>30375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Елисеева Е.В.</dc:creator>
  <cp:lastModifiedBy>User</cp:lastModifiedBy>
  <cp:revision>22</cp:revision>
  <cp:lastPrinted>2023-04-06T14:30:00Z</cp:lastPrinted>
  <dcterms:created xsi:type="dcterms:W3CDTF">2021-05-27T09:12:00Z</dcterms:created>
  <dcterms:modified xsi:type="dcterms:W3CDTF">2024-09-09T11:23:00Z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